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1C4C6">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jc w:val="center"/>
        <w:textAlignment w:val="auto"/>
        <w:rPr>
          <w:sz w:val="24"/>
          <w:szCs w:val="24"/>
        </w:rPr>
      </w:pPr>
      <w:r>
        <w:rPr>
          <w:rStyle w:val="11"/>
          <w:color w:val="D92142"/>
          <w:sz w:val="24"/>
          <w:szCs w:val="24"/>
        </w:rPr>
        <w:t>《红星照耀中国》考点</w:t>
      </w:r>
    </w:p>
    <w:p w14:paraId="5BBC4BA3">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rFonts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作品概况</w:t>
      </w:r>
    </w:p>
    <w:p w14:paraId="1A30E1F3">
      <w:pPr>
        <w:keepNext w:val="0"/>
        <w:keepLines w:val="0"/>
        <w:pageBreakBefore w:val="0"/>
        <w:widowControl/>
        <w:numPr>
          <w:ilvl w:val="0"/>
          <w:numId w:val="1"/>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42FD573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作者</w:t>
      </w:r>
      <w:r>
        <w:rPr>
          <w:rFonts w:hint="default" w:ascii="Segoe UI" w:hAnsi="Segoe UI" w:eastAsia="Segoe UI" w:cs="Segoe UI"/>
          <w:color w:val="222222"/>
          <w:spacing w:val="0"/>
          <w:sz w:val="24"/>
          <w:szCs w:val="24"/>
          <w:bdr w:val="none" w:color="auto" w:sz="0" w:space="0"/>
          <w:shd w:val="clear" w:fill="FFFFFF"/>
        </w:rPr>
        <w:t>：埃德加・斯诺，美国记者，1936 年他前往陕北苏区进行实地采访，成为第一位到红色苏区报道工农红军的西方记者.</w:t>
      </w:r>
      <w:bookmarkStart w:id="0" w:name="_GoBack"/>
      <w:bookmarkEnd w:id="0"/>
    </w:p>
    <w:p w14:paraId="5FCBB46D">
      <w:pPr>
        <w:keepNext w:val="0"/>
        <w:keepLines w:val="0"/>
        <w:pageBreakBefore w:val="0"/>
        <w:widowControl/>
        <w:numPr>
          <w:ilvl w:val="0"/>
          <w:numId w:val="1"/>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398D08CB">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曾用名</w:t>
      </w:r>
      <w:r>
        <w:rPr>
          <w:rFonts w:hint="default" w:ascii="Segoe UI" w:hAnsi="Segoe UI" w:eastAsia="Segoe UI" w:cs="Segoe UI"/>
          <w:color w:val="222222"/>
          <w:spacing w:val="0"/>
          <w:sz w:val="24"/>
          <w:szCs w:val="24"/>
          <w:bdr w:val="none" w:color="auto" w:sz="0" w:space="0"/>
          <w:shd w:val="clear" w:fill="FFFFFF"/>
        </w:rPr>
        <w:t>：《西行漫记》，1938 年 2 月在上海出版中译本时，考虑到当时抗日战争已经开始以及联合统一战线等情况，书名改为《西行漫记》.</w:t>
      </w:r>
    </w:p>
    <w:p w14:paraId="1CD93255">
      <w:pPr>
        <w:keepNext w:val="0"/>
        <w:keepLines w:val="0"/>
        <w:pageBreakBefore w:val="0"/>
        <w:widowControl/>
        <w:numPr>
          <w:ilvl w:val="0"/>
          <w:numId w:val="1"/>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6298C68F">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主要内容</w:t>
      </w:r>
      <w:r>
        <w:rPr>
          <w:rFonts w:hint="default" w:ascii="Segoe UI" w:hAnsi="Segoe UI" w:eastAsia="Segoe UI" w:cs="Segoe UI"/>
          <w:color w:val="222222"/>
          <w:spacing w:val="0"/>
          <w:sz w:val="24"/>
          <w:szCs w:val="24"/>
          <w:bdr w:val="none" w:color="auto" w:sz="0" w:space="0"/>
          <w:shd w:val="clear" w:fill="FFFFFF"/>
        </w:rPr>
        <w:t>：记述了埃德加・斯诺 1936 年 6 月至 10 月在中国西北革命根据地的所见、所闻、所感，报道了中国和中国工农红军以及许多红军领袖、红军将领的情况，从多个方面展示了中国共产党为民族解放而艰苦奋斗和牺牲奉献的精神.</w:t>
      </w:r>
    </w:p>
    <w:p w14:paraId="29A729E3">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spacing w:val="0"/>
          <w:sz w:val="24"/>
          <w:szCs w:val="24"/>
          <w:shd w:val="clear" w:fill="FFFFFF"/>
        </w:rPr>
        <w:t>主题思想</w:t>
      </w:r>
    </w:p>
    <w:p w14:paraId="64447452">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象征意义</w:t>
      </w:r>
      <w:r>
        <w:rPr>
          <w:rFonts w:hint="default" w:ascii="Segoe UI" w:hAnsi="Segoe UI" w:eastAsia="Segoe UI" w:cs="Segoe UI"/>
          <w:color w:val="222222"/>
          <w:spacing w:val="0"/>
          <w:sz w:val="24"/>
          <w:szCs w:val="24"/>
          <w:bdr w:val="none" w:color="auto" w:sz="0" w:space="0"/>
          <w:shd w:val="clear" w:fill="FFFFFF"/>
        </w:rPr>
        <w:t>：题目中的 “红星” 象征着中国共产党及其领导的红色革命，“红星照耀中国” 意味着共产党反帝反封建的社会革命如红星般闪耀，给中国带来光明和希望.</w:t>
      </w:r>
    </w:p>
    <w:p w14:paraId="2F70093F">
      <w:pPr>
        <w:keepNext w:val="0"/>
        <w:keepLines w:val="0"/>
        <w:pageBreakBefore w:val="0"/>
        <w:widowControl/>
        <w:numPr>
          <w:ilvl w:val="0"/>
          <w:numId w:val="2"/>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1F177FBA">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rFonts w:hint="default" w:ascii="Segoe UI" w:hAnsi="Segoe UI" w:eastAsia="Segoe UI" w:cs="Segoe UI"/>
          <w:b/>
          <w:bCs/>
          <w:spacing w:val="0"/>
          <w:sz w:val="24"/>
          <w:szCs w:val="24"/>
        </w:rPr>
      </w:pPr>
      <w:r>
        <w:rPr>
          <w:rFonts w:hint="default" w:ascii="Segoe UI" w:hAnsi="Segoe UI" w:eastAsia="Segoe UI" w:cs="Segoe UI"/>
          <w:b/>
          <w:bCs/>
          <w:color w:val="222222"/>
          <w:spacing w:val="0"/>
          <w:sz w:val="24"/>
          <w:szCs w:val="24"/>
          <w:bdr w:val="none" w:color="auto" w:sz="0" w:space="0"/>
          <w:shd w:val="clear" w:fill="FFFFFF"/>
        </w:rPr>
        <w:t>历史意义</w:t>
      </w:r>
      <w:r>
        <w:rPr>
          <w:rFonts w:hint="default" w:ascii="Segoe UI" w:hAnsi="Segoe UI" w:eastAsia="Segoe UI" w:cs="Segoe UI"/>
          <w:color w:val="222222"/>
          <w:spacing w:val="0"/>
          <w:sz w:val="24"/>
          <w:szCs w:val="24"/>
          <w:bdr w:val="none" w:color="auto" w:sz="0" w:space="0"/>
          <w:shd w:val="clear" w:fill="FFFFFF"/>
        </w:rPr>
        <w:t>：作品打破了国民党对陕北苏区的新闻封锁，向全世界展现了中国共产党领导的抗日革命根据地的真实情况，展示了中国的光明和希望，吸引了众多青年奔赴延安，也让国际上的仁人志士纷纷来到中国支援抗日和建设.</w:t>
      </w:r>
    </w:p>
    <w:p w14:paraId="5287CABC">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人物形象</w:t>
      </w:r>
    </w:p>
    <w:p w14:paraId="3158C69C">
      <w:pPr>
        <w:keepNext w:val="0"/>
        <w:keepLines w:val="0"/>
        <w:pageBreakBefore w:val="0"/>
        <w:widowControl/>
        <w:numPr>
          <w:ilvl w:val="0"/>
          <w:numId w:val="3"/>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37334FF9">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毛泽东</w:t>
      </w:r>
      <w:r>
        <w:rPr>
          <w:rFonts w:hint="default" w:ascii="Segoe UI" w:hAnsi="Segoe UI" w:eastAsia="Segoe UI" w:cs="Segoe UI"/>
          <w:color w:val="222222"/>
          <w:spacing w:val="0"/>
          <w:sz w:val="24"/>
          <w:szCs w:val="24"/>
          <w:bdr w:val="none" w:color="auto" w:sz="0" w:space="0"/>
          <w:shd w:val="clear" w:fill="FFFFFF"/>
        </w:rPr>
        <w:t>：面容瘦削，像林肯，个子高，背驼，头发浓密，双眼炯炯有神，鼻梁高，颧骨凸出，是精明的知识分子面孔。他有着敏锐的洞察力和深刻的思想，对中国革命有着独到的见解和坚定的信念，带领中国共产党和红军不断发展壮大.</w:t>
      </w:r>
    </w:p>
    <w:p w14:paraId="43FDD792">
      <w:pPr>
        <w:keepNext w:val="0"/>
        <w:keepLines w:val="0"/>
        <w:pageBreakBefore w:val="0"/>
        <w:widowControl/>
        <w:numPr>
          <w:ilvl w:val="0"/>
          <w:numId w:val="3"/>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0F88C836">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周恩来</w:t>
      </w:r>
      <w:r>
        <w:rPr>
          <w:rFonts w:hint="default" w:ascii="Segoe UI" w:hAnsi="Segoe UI" w:eastAsia="Segoe UI" w:cs="Segoe UI"/>
          <w:color w:val="222222"/>
          <w:spacing w:val="0"/>
          <w:sz w:val="24"/>
          <w:szCs w:val="24"/>
          <w:bdr w:val="none" w:color="auto" w:sz="0" w:space="0"/>
          <w:shd w:val="clear" w:fill="FFFFFF"/>
        </w:rPr>
        <w:t>：个子清瘦，中等身材，骨骼小而结实，胡子又长又黑，但外表仍不脱孩子气，眼睛又大又深且富于热情。他具有非凡的外交才能和卓越的组织能力，为中国共产党的事业和抗日民族统一战线的建立与发展做出了重要贡献.</w:t>
      </w:r>
    </w:p>
    <w:p w14:paraId="4FC9417D">
      <w:pPr>
        <w:keepNext w:val="0"/>
        <w:keepLines w:val="0"/>
        <w:pageBreakBefore w:val="0"/>
        <w:widowControl/>
        <w:numPr>
          <w:ilvl w:val="0"/>
          <w:numId w:val="3"/>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6F4505B0">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朱德</w:t>
      </w:r>
      <w:r>
        <w:rPr>
          <w:rFonts w:hint="default" w:ascii="Segoe UI" w:hAnsi="Segoe UI" w:eastAsia="Segoe UI" w:cs="Segoe UI"/>
          <w:color w:val="222222"/>
          <w:spacing w:val="0"/>
          <w:sz w:val="24"/>
          <w:szCs w:val="24"/>
          <w:bdr w:val="none" w:color="auto" w:sz="0" w:space="0"/>
          <w:shd w:val="clear" w:fill="FFFFFF"/>
        </w:rPr>
        <w:t>：貌不惊人，眼睛大，身材不高但结实，胳膊和双腿像铁打的。天性温和，爱护部下，平易近人，爱好广泛，聪明睿智，经验丰富，是红军的重要领导者之一，深受士兵的爱戴.</w:t>
      </w:r>
    </w:p>
    <w:p w14:paraId="0E607843">
      <w:pPr>
        <w:keepNext w:val="0"/>
        <w:keepLines w:val="0"/>
        <w:pageBreakBefore w:val="0"/>
        <w:widowControl/>
        <w:numPr>
          <w:ilvl w:val="0"/>
          <w:numId w:val="3"/>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7EE258C6">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彭德怀</w:t>
      </w:r>
      <w:r>
        <w:rPr>
          <w:rFonts w:hint="default" w:ascii="Segoe UI" w:hAnsi="Segoe UI" w:eastAsia="Segoe UI" w:cs="Segoe UI"/>
          <w:color w:val="222222"/>
          <w:spacing w:val="0"/>
          <w:sz w:val="24"/>
          <w:szCs w:val="24"/>
          <w:bdr w:val="none" w:color="auto" w:sz="0" w:space="0"/>
          <w:shd w:val="clear" w:fill="FFFFFF"/>
        </w:rPr>
        <w:t>：愉快爱笑，身体极为健康，动作和说话敏捷，直爽开朗，富有才智，善于驰骋，吃苦耐劳，又很有反抗精神，性格刚烈，不向恶势力低头，对革命事业充满热情和忠诚.</w:t>
      </w:r>
    </w:p>
    <w:p w14:paraId="2DC9699A">
      <w:pPr>
        <w:keepNext w:val="0"/>
        <w:keepLines w:val="0"/>
        <w:pageBreakBefore w:val="0"/>
        <w:widowControl/>
        <w:numPr>
          <w:ilvl w:val="0"/>
          <w:numId w:val="3"/>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218E2B88">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贺龙</w:t>
      </w:r>
      <w:r>
        <w:rPr>
          <w:rFonts w:hint="default" w:ascii="Segoe UI" w:hAnsi="Segoe UI" w:eastAsia="Segoe UI" w:cs="Segoe UI"/>
          <w:color w:val="222222"/>
          <w:spacing w:val="0"/>
          <w:sz w:val="24"/>
          <w:szCs w:val="24"/>
          <w:bdr w:val="none" w:color="auto" w:sz="0" w:space="0"/>
          <w:shd w:val="clear" w:fill="FFFFFF"/>
        </w:rPr>
        <w:t>：大个子，像老虎一样强壮有力，年过半百但仍健康，不知疲倦。他勇敢无畏，有勇有谋，有感召力和影响力，爱护部下，平易近人，不计较个人财物，只喜欢马，对有钱人仇视，但为人谦虚，能虚心接受批评，始终忠于党，遵守党的纪律.</w:t>
      </w:r>
    </w:p>
    <w:p w14:paraId="71381785">
      <w:pPr>
        <w:keepNext w:val="0"/>
        <w:keepLines w:val="0"/>
        <w:pageBreakBefore w:val="0"/>
        <w:widowControl/>
        <w:numPr>
          <w:ilvl w:val="0"/>
          <w:numId w:val="3"/>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5780103B">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徐海东</w:t>
      </w:r>
      <w:r>
        <w:rPr>
          <w:rFonts w:hint="default" w:ascii="Segoe UI" w:hAnsi="Segoe UI" w:eastAsia="Segoe UI" w:cs="Segoe UI"/>
          <w:color w:val="222222"/>
          <w:spacing w:val="0"/>
          <w:sz w:val="24"/>
          <w:szCs w:val="24"/>
          <w:bdr w:val="none" w:color="auto" w:sz="0" w:space="0"/>
          <w:shd w:val="clear" w:fill="FFFFFF"/>
        </w:rPr>
        <w:t>：面露笑容，脸涨得通红，嘴里有掉了两颗门牙的大窟窿，身材修长，四肢灵活，肌肉发达，身上多处受伤，但仍给人农村青年的印象。他羞涩、内向，是红十五军团军团长，阶级意识很强，亲属因他参加革命被蒋介石杀害人.</w:t>
      </w:r>
    </w:p>
    <w:p w14:paraId="23CEB7F6">
      <w:pPr>
        <w:keepNext w:val="0"/>
        <w:keepLines w:val="0"/>
        <w:pageBreakBefore w:val="0"/>
        <w:widowControl/>
        <w:numPr>
          <w:ilvl w:val="0"/>
          <w:numId w:val="3"/>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1CB17DF1">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艺术特色</w:t>
      </w:r>
    </w:p>
    <w:p w14:paraId="4D134A0C">
      <w:pPr>
        <w:keepNext w:val="0"/>
        <w:keepLines w:val="0"/>
        <w:pageBreakBefore w:val="0"/>
        <w:widowControl/>
        <w:numPr>
          <w:ilvl w:val="0"/>
          <w:numId w:val="4"/>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66B03160">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叙事视角</w:t>
      </w:r>
      <w:r>
        <w:rPr>
          <w:rFonts w:hint="default" w:ascii="Segoe UI" w:hAnsi="Segoe UI" w:eastAsia="Segoe UI" w:cs="Segoe UI"/>
          <w:color w:val="222222"/>
          <w:spacing w:val="0"/>
          <w:sz w:val="24"/>
          <w:szCs w:val="24"/>
          <w:bdr w:val="none" w:color="auto" w:sz="0" w:space="0"/>
          <w:shd w:val="clear" w:fill="FFFFFF"/>
        </w:rPr>
        <w:t>：采用了正面视角与侧面视角配合叙事的方式，以作者的所见所闻为基础，通过对人物、事件的直接描述，以及对相关事物的侧面烘托，全面而生动地展现了陕北苏区的真实情况.</w:t>
      </w:r>
    </w:p>
    <w:p w14:paraId="47CC09C5">
      <w:pPr>
        <w:keepNext w:val="0"/>
        <w:keepLines w:val="0"/>
        <w:pageBreakBefore w:val="0"/>
        <w:widowControl/>
        <w:numPr>
          <w:ilvl w:val="0"/>
          <w:numId w:val="4"/>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2DBE22A6">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写作手法</w:t>
      </w:r>
      <w:r>
        <w:rPr>
          <w:rFonts w:hint="default" w:ascii="Segoe UI" w:hAnsi="Segoe UI" w:eastAsia="Segoe UI" w:cs="Segoe UI"/>
          <w:color w:val="222222"/>
          <w:spacing w:val="0"/>
          <w:sz w:val="24"/>
          <w:szCs w:val="24"/>
          <w:bdr w:val="none" w:color="auto" w:sz="0" w:space="0"/>
          <w:shd w:val="clear" w:fill="FFFFFF"/>
        </w:rPr>
        <w:t>：运用了直叙、倒叙、插叙、描写、比喻、对比、发问、悬念、对话、幽默、抒情、政论等多种写作手法，使全书写得波澜壮阔、纵横捭阖、情景交融，增强了作品的艺术感染力.</w:t>
      </w:r>
    </w:p>
    <w:p w14:paraId="5610BE5F">
      <w:pPr>
        <w:keepNext w:val="0"/>
        <w:keepLines w:val="0"/>
        <w:pageBreakBefore w:val="0"/>
        <w:widowControl/>
        <w:numPr>
          <w:ilvl w:val="0"/>
          <w:numId w:val="4"/>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10E57F25">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细节描写</w:t>
      </w:r>
      <w:r>
        <w:rPr>
          <w:rFonts w:hint="default" w:ascii="Segoe UI" w:hAnsi="Segoe UI" w:eastAsia="Segoe UI" w:cs="Segoe UI"/>
          <w:color w:val="222222"/>
          <w:spacing w:val="0"/>
          <w:sz w:val="24"/>
          <w:szCs w:val="24"/>
          <w:bdr w:val="none" w:color="auto" w:sz="0" w:space="0"/>
          <w:shd w:val="clear" w:fill="FFFFFF"/>
        </w:rPr>
        <w:t>：书中有大量生动的细节描写，如对红军战士生活、战斗场景、苏区社会风貌等的刻画，使读者能够更加真实地感受到当时的历史氛围和人物的精神品质。</w:t>
      </w:r>
    </w:p>
    <w:p w14:paraId="2C1B0A60">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478C5BCA">
      <w:pPr>
        <w:keepNext w:val="0"/>
        <w:keepLines w:val="0"/>
        <w:pageBreakBefore w:val="0"/>
        <w:widowControl/>
        <w:numPr>
          <w:ilvl w:val="0"/>
          <w:numId w:val="4"/>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3FD86313">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重要事件</w:t>
      </w:r>
    </w:p>
    <w:p w14:paraId="16046187">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3D955872">
      <w:pPr>
        <w:keepNext w:val="0"/>
        <w:keepLines w:val="0"/>
        <w:pageBreakBefore w:val="0"/>
        <w:widowControl/>
        <w:numPr>
          <w:ilvl w:val="0"/>
          <w:numId w:val="5"/>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7AA5CF9B">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长征</w:t>
      </w:r>
      <w:r>
        <w:rPr>
          <w:rFonts w:hint="default" w:ascii="Segoe UI" w:hAnsi="Segoe UI" w:eastAsia="Segoe UI" w:cs="Segoe UI"/>
          <w:color w:val="222222"/>
          <w:spacing w:val="0"/>
          <w:sz w:val="24"/>
          <w:szCs w:val="24"/>
          <w:bdr w:val="none" w:color="auto" w:sz="0" w:space="0"/>
          <w:shd w:val="clear" w:fill="FFFFFF"/>
        </w:rPr>
        <w:t>：斯诺对工农红军的万里长征给予了高度评价，称其充满了冒险、探索、发现、勇气、胜利等精神，红军战士们在长征中表现出的坚韧不拔、英勇牺牲、忠心耿耿的精神，以及始终如一的希望和革命乐观情绪，像一把火焰贯穿其中.</w:t>
      </w:r>
    </w:p>
    <w:p w14:paraId="72822188">
      <w:pPr>
        <w:keepNext w:val="0"/>
        <w:keepLines w:val="0"/>
        <w:pageBreakBefore w:val="0"/>
        <w:widowControl/>
        <w:numPr>
          <w:ilvl w:val="0"/>
          <w:numId w:val="5"/>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595ED447">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西安事变</w:t>
      </w:r>
      <w:r>
        <w:rPr>
          <w:rFonts w:hint="default" w:ascii="Segoe UI" w:hAnsi="Segoe UI" w:eastAsia="Segoe UI" w:cs="Segoe UI"/>
          <w:color w:val="222222"/>
          <w:spacing w:val="0"/>
          <w:sz w:val="24"/>
          <w:szCs w:val="24"/>
          <w:bdr w:val="none" w:color="auto" w:sz="0" w:space="0"/>
          <w:shd w:val="clear" w:fill="FFFFFF"/>
        </w:rPr>
        <w:t>：1936 年 12 月 12 日，张学良和杨虎城在西安发动 “兵谏”，逮捕蒋介石，最终蒋介石接受 “停止内战，联合抗日” 等 6 项主张，这一事件为抗日民族统一战线的形成奠定了基础，斯诺在书中也有所提及。</w:t>
      </w:r>
    </w:p>
    <w:p w14:paraId="2FD6A918">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101B5E52">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jc w:val="center"/>
        <w:textAlignment w:val="auto"/>
        <w:rPr>
          <w:sz w:val="24"/>
          <w:szCs w:val="24"/>
        </w:rPr>
      </w:pPr>
      <w:r>
        <w:rPr>
          <w:rStyle w:val="11"/>
          <w:rFonts w:ascii="Microsoft YaHei UI" w:hAnsi="Microsoft YaHei UI" w:eastAsia="Microsoft YaHei UI" w:cs="Microsoft YaHei UI"/>
          <w:color w:val="D92142"/>
          <w:spacing w:val="5"/>
          <w:sz w:val="24"/>
          <w:szCs w:val="24"/>
          <w:shd w:val="clear" w:fill="FFFFFF"/>
        </w:rPr>
        <w:t>《红星照耀中国》练习题</w:t>
      </w:r>
    </w:p>
    <w:p w14:paraId="42147820">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0C6FDB52">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一、选择题</w:t>
      </w:r>
    </w:p>
    <w:p w14:paraId="64618548">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0DBDC025">
      <w:pPr>
        <w:keepNext w:val="0"/>
        <w:keepLines w:val="0"/>
        <w:pageBreakBefore w:val="0"/>
        <w:widowControl/>
        <w:numPr>
          <w:ilvl w:val="0"/>
          <w:numId w:val="6"/>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33AB721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美国记者埃德加・斯诺在《红星照耀中国》一书中写道：“在某种意义上讲，这次大迁移是历史上最大的一次流动的武装宣传。” 文中的 “大迁移” 是指（ ） </w:t>
      </w:r>
      <w:r>
        <w:rPr>
          <w:rFonts w:hint="default" w:ascii="Segoe UI" w:hAnsi="Segoe UI" w:eastAsia="Segoe UI" w:cs="Segoe UI"/>
          <w:color w:val="222222"/>
          <w:spacing w:val="0"/>
          <w:sz w:val="24"/>
          <w:szCs w:val="24"/>
          <w:shd w:val="clear" w:fill="FFFFFF"/>
        </w:rPr>
        <w:t>2</w:t>
      </w:r>
      <w:r>
        <w:rPr>
          <w:rFonts w:hint="default" w:ascii="Segoe UI" w:hAnsi="Segoe UI" w:eastAsia="Segoe UI" w:cs="Segoe UI"/>
          <w:color w:val="222222"/>
          <w:spacing w:val="0"/>
          <w:sz w:val="24"/>
          <w:szCs w:val="24"/>
          <w:bdr w:val="none" w:color="auto" w:sz="0" w:space="0"/>
          <w:shd w:val="clear" w:fill="FFFFFF"/>
        </w:rPr>
        <w:t>4</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A. 国民革命军北伐</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B. 朱、毛红军会师井冈山</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C. 北方少数民族南迁</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D. 中国工农红军万里长征</w:t>
      </w:r>
    </w:p>
    <w:p w14:paraId="2E3B46EA">
      <w:pPr>
        <w:keepNext w:val="0"/>
        <w:keepLines w:val="0"/>
        <w:pageBreakBefore w:val="0"/>
        <w:widowControl/>
        <w:numPr>
          <w:ilvl w:val="0"/>
          <w:numId w:val="6"/>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7572C33D">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埃德加・斯诺在《红星照耀中国》一书中写道：“在西安举行的这场军事政变时机抓得很好，执行得也十分利落…… 使中国最终站到了即将来临的世界反法西斯斗争一边。” 斯诺所说的 “这场军事政变” 是指（ ）</w:t>
      </w:r>
      <w:r>
        <w:rPr>
          <w:rFonts w:hint="default" w:ascii="Segoe UI" w:hAnsi="Segoe UI" w:eastAsia="Segoe UI" w:cs="Segoe UI"/>
          <w:color w:val="222222"/>
          <w:spacing w:val="0"/>
          <w:sz w:val="24"/>
          <w:szCs w:val="24"/>
          <w:shd w:val="clear" w:fill="FFFFFF"/>
        </w:rPr>
        <w:t>2</w:t>
      </w:r>
      <w:r>
        <w:rPr>
          <w:rFonts w:hint="default" w:ascii="Segoe UI" w:hAnsi="Segoe UI" w:eastAsia="Segoe UI" w:cs="Segoe UI"/>
          <w:color w:val="222222"/>
          <w:spacing w:val="0"/>
          <w:sz w:val="24"/>
          <w:szCs w:val="24"/>
          <w:bdr w:val="none" w:color="auto" w:sz="0" w:space="0"/>
          <w:shd w:val="clear" w:fill="FFFFFF"/>
        </w:rPr>
        <w:t>7</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A. 八一三事变</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B. 西安事变</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C. 九一八事变</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D. 七七事变</w:t>
      </w:r>
    </w:p>
    <w:p w14:paraId="267A334F">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spacing w:val="0"/>
          <w:sz w:val="24"/>
          <w:szCs w:val="24"/>
          <w:shd w:val="clear" w:fill="FFFFFF"/>
        </w:rPr>
        <w:t>二、填空题</w:t>
      </w:r>
    </w:p>
    <w:p w14:paraId="7BF547D4">
      <w:pPr>
        <w:keepNext w:val="0"/>
        <w:keepLines w:val="0"/>
        <w:pageBreakBefore w:val="0"/>
        <w:widowControl/>
        <w:numPr>
          <w:ilvl w:val="0"/>
          <w:numId w:val="7"/>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078989EA">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《红星照耀中国》的作者是____国记者______，该书曾易名为《______》.</w:t>
      </w:r>
    </w:p>
    <w:p w14:paraId="6AC3C746">
      <w:pPr>
        <w:keepNext w:val="0"/>
        <w:keepLines w:val="0"/>
        <w:pageBreakBefore w:val="0"/>
        <w:widowControl/>
        <w:numPr>
          <w:ilvl w:val="0"/>
          <w:numId w:val="7"/>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06D2062F">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红星照耀中国》真实记录了自______年 6 月至 10 月，作者在中国西北革命根据地（以延安为中心的陕甘宁边区）进行实地采访的所见所闻，向全世界真实报道了中国和中国工农红军以及许多红军领袖、红军将领的情况.</w:t>
      </w:r>
    </w:p>
    <w:p w14:paraId="66B38E99">
      <w:pPr>
        <w:keepNext w:val="0"/>
        <w:keepLines w:val="0"/>
        <w:pageBreakBefore w:val="0"/>
        <w:widowControl/>
        <w:numPr>
          <w:ilvl w:val="0"/>
          <w:numId w:val="7"/>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42B1CFB4">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rFonts w:hint="default" w:ascii="Segoe UI" w:hAnsi="Segoe UI" w:eastAsia="Segoe UI" w:cs="Segoe UI"/>
          <w:b/>
          <w:bCs/>
          <w:spacing w:val="0"/>
          <w:sz w:val="24"/>
          <w:szCs w:val="24"/>
        </w:rPr>
      </w:pPr>
      <w:r>
        <w:rPr>
          <w:rFonts w:hint="default" w:ascii="Segoe UI" w:hAnsi="Segoe UI" w:eastAsia="Segoe UI" w:cs="Segoe UI"/>
          <w:color w:val="222222"/>
          <w:spacing w:val="0"/>
          <w:sz w:val="24"/>
          <w:szCs w:val="24"/>
          <w:bdr w:val="none" w:color="auto" w:sz="0" w:space="0"/>
          <w:shd w:val="clear" w:fill="FFFFFF"/>
        </w:rPr>
        <w:t>苏维埃政府对农民最有重要意义四项举措是：</w:t>
      </w:r>
      <w:r>
        <w:rPr>
          <w:rFonts w:hint="default" w:ascii="Segoe UI" w:hAnsi="Segoe UI" w:eastAsia="Segoe UI" w:cs="Segoe UI"/>
          <w:b/>
          <w:bCs/>
          <w:color w:val="222222"/>
          <w:spacing w:val="0"/>
          <w:sz w:val="24"/>
          <w:szCs w:val="24"/>
          <w:bdr w:val="none" w:color="auto" w:sz="0" w:space="0"/>
          <w:shd w:val="clear" w:fill="FFFFFF"/>
        </w:rPr>
        <w:t>、</w:t>
      </w:r>
      <w:r>
        <w:rPr>
          <w:rFonts w:hint="default" w:ascii="Segoe UI" w:hAnsi="Segoe UI" w:eastAsia="Segoe UI" w:cs="Segoe UI"/>
          <w:color w:val="222222"/>
          <w:spacing w:val="0"/>
          <w:sz w:val="24"/>
          <w:szCs w:val="24"/>
          <w:bdr w:val="none" w:color="auto" w:sz="0" w:space="0"/>
          <w:shd w:val="clear" w:fill="FFFFFF"/>
        </w:rPr>
        <w:t>、</w:t>
      </w:r>
      <w:r>
        <w:rPr>
          <w:rFonts w:hint="default" w:ascii="Segoe UI" w:hAnsi="Segoe UI" w:eastAsia="Segoe UI" w:cs="Segoe UI"/>
          <w:b/>
          <w:bCs/>
          <w:color w:val="222222"/>
          <w:spacing w:val="0"/>
          <w:sz w:val="24"/>
          <w:szCs w:val="24"/>
          <w:bdr w:val="none" w:color="auto" w:sz="0" w:space="0"/>
          <w:shd w:val="clear" w:fill="FFFFFF"/>
        </w:rPr>
        <w:t>、</w:t>
      </w:r>
      <w:r>
        <w:rPr>
          <w:rFonts w:hint="default" w:ascii="Segoe UI" w:hAnsi="Segoe UI" w:eastAsia="Segoe UI" w:cs="Segoe UI"/>
          <w:color w:val="222222"/>
          <w:spacing w:val="0"/>
          <w:sz w:val="24"/>
          <w:szCs w:val="24"/>
          <w:bdr w:val="none" w:color="auto" w:sz="0" w:space="0"/>
          <w:shd w:val="clear" w:fill="FFFFFF"/>
        </w:rPr>
        <w:t>.</w:t>
      </w:r>
    </w:p>
    <w:p w14:paraId="34716A0B">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spacing w:val="0"/>
          <w:sz w:val="24"/>
          <w:szCs w:val="24"/>
          <w:shd w:val="clear" w:fill="FFFFFF"/>
        </w:rPr>
        <w:t>三、简答题</w:t>
      </w:r>
    </w:p>
    <w:p w14:paraId="5B16BC69">
      <w:pPr>
        <w:keepNext w:val="0"/>
        <w:keepLines w:val="0"/>
        <w:pageBreakBefore w:val="0"/>
        <w:widowControl/>
        <w:numPr>
          <w:ilvl w:val="0"/>
          <w:numId w:val="8"/>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46031FE5">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简述红军长征的经过.</w:t>
      </w:r>
    </w:p>
    <w:p w14:paraId="4B12021A">
      <w:pPr>
        <w:keepNext w:val="0"/>
        <w:keepLines w:val="0"/>
        <w:pageBreakBefore w:val="0"/>
        <w:widowControl/>
        <w:numPr>
          <w:ilvl w:val="0"/>
          <w:numId w:val="8"/>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4A227290">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简述斯诺从李长林口中得到的贺龙印象.</w:t>
      </w:r>
    </w:p>
    <w:p w14:paraId="5E08A8FD">
      <w:pPr>
        <w:keepNext w:val="0"/>
        <w:keepLines w:val="0"/>
        <w:pageBreakBefore w:val="0"/>
        <w:widowControl/>
        <w:numPr>
          <w:ilvl w:val="0"/>
          <w:numId w:val="8"/>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7E734D66">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毛泽东认为中国人民能够消耗和击败日本军队的三个条件是什么?</w:t>
      </w:r>
    </w:p>
    <w:p w14:paraId="5B9116AB">
      <w:pPr>
        <w:keepNext w:val="0"/>
        <w:keepLines w:val="0"/>
        <w:pageBreakBefore w:val="0"/>
        <w:widowControl/>
        <w:numPr>
          <w:ilvl w:val="0"/>
          <w:numId w:val="8"/>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06FDD5CF">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共产党定义的什么人算地主？高利贷和土豪算吗?</w:t>
      </w:r>
    </w:p>
    <w:p w14:paraId="68B3BB69">
      <w:pPr>
        <w:keepNext w:val="0"/>
        <w:keepLines w:val="0"/>
        <w:pageBreakBefore w:val="0"/>
        <w:widowControl/>
        <w:numPr>
          <w:ilvl w:val="0"/>
          <w:numId w:val="8"/>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54513DFE">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rFonts w:hint="default" w:ascii="Segoe UI" w:hAnsi="Segoe UI" w:eastAsia="Segoe UI" w:cs="Segoe UI"/>
          <w:b/>
          <w:bCs/>
          <w:spacing w:val="0"/>
          <w:sz w:val="24"/>
          <w:szCs w:val="24"/>
        </w:rPr>
      </w:pPr>
      <w:r>
        <w:rPr>
          <w:rFonts w:hint="default" w:ascii="Segoe UI" w:hAnsi="Segoe UI" w:eastAsia="Segoe UI" w:cs="Segoe UI"/>
          <w:color w:val="222222"/>
          <w:spacing w:val="0"/>
          <w:sz w:val="24"/>
          <w:szCs w:val="24"/>
          <w:bdr w:val="none" w:color="auto" w:sz="0" w:space="0"/>
          <w:shd w:val="clear" w:fill="FFFFFF"/>
        </w:rPr>
        <w:t>简述西行漫记一书的主要内容.</w:t>
      </w:r>
    </w:p>
    <w:p w14:paraId="28DDFA96">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四、阅读分析题</w:t>
      </w:r>
    </w:p>
    <w:p w14:paraId="079EE049">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2A30550F">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阅读下面的文字，回答问题6.</w:t>
      </w:r>
      <w:r>
        <w:rPr>
          <w:sz w:val="24"/>
          <w:szCs w:val="24"/>
        </w:rPr>
        <w:br w:type="textWrapping"/>
      </w:r>
      <w:r>
        <w:rPr>
          <w:sz w:val="24"/>
          <w:szCs w:val="24"/>
        </w:rPr>
        <w:t>在他们面前的那条路程最危险紧张，因为他们所选择的那条路线经过藏族人部落和川康一带好战的游牧的藏族人所居住的荒野地带。红军一进入藏族地带，就第一次遇到了团结起来敌视他们的人民，他们在这一段行军途中所吃到的苦头远远超过以前的一切。他们有钱，但是买不到吃的。他们有枪，但是敌人无影无踪。他们走进浓密的森林和跨过十几条大河的源流时，部族的人就从进军途上后退，坚壁清野，把所有吃的、牲口、家禽都带到高原去，整个地区没有了人烟。</w:t>
      </w:r>
      <w:r>
        <w:rPr>
          <w:sz w:val="24"/>
          <w:szCs w:val="24"/>
        </w:rPr>
        <w:br w:type="textWrapping"/>
      </w:r>
      <w:r>
        <w:rPr>
          <w:sz w:val="24"/>
          <w:szCs w:val="24"/>
        </w:rPr>
        <w:t>①选段中的 “那条路程” 是指什么？</w:t>
      </w:r>
      <w:r>
        <w:rPr>
          <w:sz w:val="24"/>
          <w:szCs w:val="24"/>
        </w:rPr>
        <w:br w:type="textWrapping"/>
      </w:r>
      <w:r>
        <w:rPr>
          <w:sz w:val="24"/>
          <w:szCs w:val="24"/>
        </w:rPr>
        <w:t>②在经过藏族人部落和川康一带时，红军遇到了哪些困难？</w:t>
      </w:r>
    </w:p>
    <w:p w14:paraId="4241E070">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42B41689">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spacing w:val="0"/>
          <w:sz w:val="24"/>
          <w:szCs w:val="24"/>
          <w:shd w:val="clear" w:fill="FFFFFF"/>
        </w:rPr>
        <w:t>五、人物形象分析题</w:t>
      </w:r>
    </w:p>
    <w:p w14:paraId="03A2DF22">
      <w:pPr>
        <w:keepNext w:val="0"/>
        <w:keepLines w:val="0"/>
        <w:pageBreakBefore w:val="0"/>
        <w:widowControl/>
        <w:numPr>
          <w:ilvl w:val="0"/>
          <w:numId w:val="9"/>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6F83A0FC">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请结合书中内容，分析毛泽东的人物形象特点.</w:t>
      </w:r>
    </w:p>
    <w:p w14:paraId="1D89B832">
      <w:pPr>
        <w:keepNext w:val="0"/>
        <w:keepLines w:val="0"/>
        <w:pageBreakBefore w:val="0"/>
        <w:widowControl/>
        <w:numPr>
          <w:ilvl w:val="0"/>
          <w:numId w:val="9"/>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50E28132">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概括斯诺对彭德怀的印象.</w:t>
      </w:r>
    </w:p>
    <w:p w14:paraId="1A704B2D">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rFonts w:hint="default" w:ascii="Segoe UI" w:hAnsi="Segoe UI" w:eastAsia="Segoe UI" w:cs="Segoe UI"/>
          <w:b/>
          <w:bCs/>
          <w:spacing w:val="0"/>
          <w:sz w:val="24"/>
          <w:szCs w:val="24"/>
        </w:rPr>
      </w:pPr>
    </w:p>
    <w:p w14:paraId="65E5FD30">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spacing w:val="0"/>
          <w:sz w:val="24"/>
          <w:szCs w:val="24"/>
          <w:shd w:val="clear" w:fill="FFFFFF"/>
        </w:rPr>
        <w:t>六、综合理解题</w:t>
      </w:r>
    </w:p>
    <w:p w14:paraId="040D3CD7">
      <w:pPr>
        <w:keepNext w:val="0"/>
        <w:keepLines w:val="0"/>
        <w:pageBreakBefore w:val="0"/>
        <w:widowControl/>
        <w:numPr>
          <w:ilvl w:val="0"/>
          <w:numId w:val="10"/>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51132942">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《红星照耀中国》为什么改名为《西行漫记》?</w:t>
      </w:r>
    </w:p>
    <w:p w14:paraId="17A78B0B">
      <w:pPr>
        <w:keepNext w:val="0"/>
        <w:keepLines w:val="0"/>
        <w:pageBreakBefore w:val="0"/>
        <w:widowControl/>
        <w:numPr>
          <w:ilvl w:val="0"/>
          <w:numId w:val="10"/>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35D729E8">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rFonts w:hint="default" w:ascii="Segoe UI" w:hAnsi="Segoe UI" w:eastAsia="Segoe UI" w:cs="Segoe UI"/>
          <w:b/>
          <w:bCs/>
          <w:spacing w:val="0"/>
          <w:sz w:val="24"/>
          <w:szCs w:val="24"/>
        </w:rPr>
      </w:pPr>
      <w:r>
        <w:rPr>
          <w:rFonts w:hint="default" w:ascii="Segoe UI" w:hAnsi="Segoe UI" w:eastAsia="Segoe UI" w:cs="Segoe UI"/>
          <w:color w:val="222222"/>
          <w:spacing w:val="0"/>
          <w:sz w:val="24"/>
          <w:szCs w:val="24"/>
          <w:bdr w:val="none" w:color="auto" w:sz="0" w:space="0"/>
          <w:shd w:val="clear" w:fill="FFFFFF"/>
        </w:rPr>
        <w:t>结合全书内容，谈谈《红星照耀中国》这部作品的历史意义和现实意义.</w:t>
      </w:r>
    </w:p>
    <w:p w14:paraId="7A94DAF4">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练习题答案</w:t>
      </w:r>
    </w:p>
    <w:p w14:paraId="1B5317AC">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2376D979">
      <w:pPr>
        <w:keepNext w:val="0"/>
        <w:keepLines w:val="0"/>
        <w:pageBreakBefore w:val="0"/>
        <w:widowControl/>
        <w:numPr>
          <w:ilvl w:val="0"/>
          <w:numId w:val="11"/>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7DBF4918">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选择题答案：1. D 2. B</w:t>
      </w:r>
    </w:p>
    <w:p w14:paraId="76953CF4">
      <w:pPr>
        <w:keepNext w:val="0"/>
        <w:keepLines w:val="0"/>
        <w:pageBreakBefore w:val="0"/>
        <w:widowControl/>
        <w:numPr>
          <w:ilvl w:val="0"/>
          <w:numId w:val="11"/>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331A1CCA">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填空题答案：1. 美、埃德加・斯诺、西行漫记 2. 1936 3. 重新调配土地，取消高利贷，取消苛捐杂税，消灭特权阶级</w:t>
      </w:r>
    </w:p>
    <w:p w14:paraId="39D54B9C">
      <w:pPr>
        <w:keepNext w:val="0"/>
        <w:keepLines w:val="0"/>
        <w:pageBreakBefore w:val="0"/>
        <w:widowControl/>
        <w:numPr>
          <w:ilvl w:val="0"/>
          <w:numId w:val="11"/>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1BCCA2DF">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简答题答案：</w:t>
      </w:r>
    </w:p>
    <w:p w14:paraId="22FD0A50">
      <w:pPr>
        <w:keepNext w:val="0"/>
        <w:keepLines w:val="0"/>
        <w:pageBreakBefore w:val="0"/>
        <w:widowControl/>
        <w:numPr>
          <w:ilvl w:val="0"/>
          <w:numId w:val="11"/>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7CE33A4B">
      <w:pPr>
        <w:keepNext w:val="0"/>
        <w:keepLines w:val="0"/>
        <w:pageBreakBefore w:val="0"/>
        <w:widowControl/>
        <w:numPr>
          <w:ilvl w:val="1"/>
          <w:numId w:val="12"/>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33E670CE">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红军一共爬过 18 座山脉，渡过 24 条河流，经过 12 个省份，占领过 62 座大小城市，突破 10 个地方军阀军队的包围，开进和顺利穿过 6 个不同的少数民族地区.</w:t>
      </w:r>
    </w:p>
    <w:p w14:paraId="3D29074C">
      <w:pPr>
        <w:keepNext w:val="0"/>
        <w:keepLines w:val="0"/>
        <w:pageBreakBefore w:val="0"/>
        <w:widowControl/>
        <w:numPr>
          <w:ilvl w:val="1"/>
          <w:numId w:val="12"/>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1071DE4B">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贺龙是个大个子，像只老虎一样强壮有力。他已年过半百，但仍很健康，不知疲倦。贺龙对有钱人的仇视，以行军神出鬼没著称，地主士绅听闻他到来便会闻风逃跑.</w:t>
      </w:r>
    </w:p>
    <w:p w14:paraId="31CBBFC6">
      <w:pPr>
        <w:keepNext w:val="0"/>
        <w:keepLines w:val="0"/>
        <w:pageBreakBefore w:val="0"/>
        <w:widowControl/>
        <w:numPr>
          <w:ilvl w:val="1"/>
          <w:numId w:val="12"/>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5B83DB0B">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毛泽东认为中国人民能够消耗和击败日本军队的三个条件是：一，中国结成抗日民族统一战线；第二，全世界结成反日统一战线；第三，目前在日本帝国主义势力下受苦的被压迫的各国人民采取革命行动.</w:t>
      </w:r>
    </w:p>
    <w:p w14:paraId="0798D0F0">
      <w:pPr>
        <w:keepNext w:val="0"/>
        <w:keepLines w:val="0"/>
        <w:pageBreakBefore w:val="0"/>
        <w:widowControl/>
        <w:numPr>
          <w:ilvl w:val="1"/>
          <w:numId w:val="12"/>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345FF4AE">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共产党定义的地主是大部分收入来自出租给别人种的土地而自己不劳动的人；按此定义，高利贷和土豪属于这一类.</w:t>
      </w:r>
    </w:p>
    <w:p w14:paraId="600AE839">
      <w:pPr>
        <w:keepNext w:val="0"/>
        <w:keepLines w:val="0"/>
        <w:pageBreakBefore w:val="0"/>
        <w:widowControl/>
        <w:numPr>
          <w:ilvl w:val="1"/>
          <w:numId w:val="12"/>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29F6C4F5">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《西行漫记》是美国著名记者埃德加・斯诺的不朽名著，一部文笔优美的纪实性很强的报道性作品。真实记录了自 1936 年 6 月至 10 月在我国西北革命根据地进行实地采访的所见所闻，向全世界真实报道了中国和中国工农红军以及许多红军领袖、红军将领的情况.</w:t>
      </w:r>
    </w:p>
    <w:p w14:paraId="22FE5010">
      <w:pPr>
        <w:keepNext w:val="0"/>
        <w:keepLines w:val="0"/>
        <w:pageBreakBefore w:val="0"/>
        <w:widowControl/>
        <w:numPr>
          <w:ilvl w:val="0"/>
          <w:numId w:val="11"/>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3E344F10">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阅读分析题答案：</w:t>
      </w:r>
    </w:p>
    <w:p w14:paraId="6276515E">
      <w:pPr>
        <w:keepNext w:val="0"/>
        <w:keepLines w:val="0"/>
        <w:pageBreakBefore w:val="0"/>
        <w:widowControl/>
        <w:numPr>
          <w:ilvl w:val="1"/>
          <w:numId w:val="13"/>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6E395286">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①红军进入川藏边界的大草地.</w:t>
      </w:r>
    </w:p>
    <w:p w14:paraId="04FBF756">
      <w:pPr>
        <w:keepNext w:val="0"/>
        <w:keepLines w:val="0"/>
        <w:pageBreakBefore w:val="0"/>
        <w:widowControl/>
        <w:numPr>
          <w:ilvl w:val="1"/>
          <w:numId w:val="13"/>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1D26CC1C">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②有钱，买不到吃的；有枪，但敌人无影无踪；进军途中，所有吃的、牲口、家禽都被带到高原，整个地区没有人烟.</w:t>
      </w:r>
    </w:p>
    <w:p w14:paraId="65E41E3A">
      <w:pPr>
        <w:keepNext w:val="0"/>
        <w:keepLines w:val="0"/>
        <w:pageBreakBefore w:val="0"/>
        <w:widowControl/>
        <w:numPr>
          <w:ilvl w:val="0"/>
          <w:numId w:val="11"/>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5412E5F4">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人物形象分析题答案：</w:t>
      </w:r>
    </w:p>
    <w:p w14:paraId="6FF1E685">
      <w:pPr>
        <w:keepNext w:val="0"/>
        <w:keepLines w:val="0"/>
        <w:pageBreakBefore w:val="0"/>
        <w:widowControl/>
        <w:numPr>
          <w:ilvl w:val="1"/>
          <w:numId w:val="14"/>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437FF1C5">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毛泽东没有架子，很随和大方，与群众亲密无间，如他毫不惹眼地坐在观众中间参加群众大会，还和群众一起互动；他有着南方人 “爱辣” 的癖好，甚至用辣椒夹着馒头吃，对于吃的东西很随便，还会发挥爱吃辣的人都是革命者的理论，表现出他的率真和随性；从他的一些理论和观点可以看出他具有卓越的领导才能和深刻的思想内涵.</w:t>
      </w:r>
    </w:p>
    <w:p w14:paraId="3496E63D">
      <w:pPr>
        <w:keepNext w:val="0"/>
        <w:keepLines w:val="0"/>
        <w:pageBreakBefore w:val="0"/>
        <w:widowControl/>
        <w:numPr>
          <w:ilvl w:val="1"/>
          <w:numId w:val="14"/>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111A3D9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彭德怀乐观、豁达、勇敢，他唯一的个人衣服，就是用缴获的降落伞做成的背心，还为这件战利品而孩子气地得意，表现了他率真的个性.</w:t>
      </w:r>
    </w:p>
    <w:p w14:paraId="088A4F98">
      <w:pPr>
        <w:keepNext w:val="0"/>
        <w:keepLines w:val="0"/>
        <w:pageBreakBefore w:val="0"/>
        <w:widowControl/>
        <w:numPr>
          <w:ilvl w:val="0"/>
          <w:numId w:val="11"/>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7031994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综合理解题答案：</w:t>
      </w:r>
    </w:p>
    <w:p w14:paraId="1400555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1937 年 10 月，《红星照耀中国》一书在伦敦出版。当时上海被日控制，想要在国内公开出版是不可能的。但在中共地下组织的帮助下，经过修改，将书名改为《西行漫记》作为掩护出版，不到几个月就轰动了国内外华侨并重印发行多次。直到现在，虽然不用再用这个隐晦的名字，但为了保证初版的本来面目，现在的重印本仍采用这个名字.</w:t>
      </w:r>
    </w:p>
    <w:p w14:paraId="7AFD50DD">
      <w:pPr>
        <w:keepNext w:val="0"/>
        <w:keepLines w:val="0"/>
        <w:pageBreakBefore w:val="0"/>
        <w:widowControl/>
        <w:numPr>
          <w:ilvl w:val="1"/>
          <w:numId w:val="15"/>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00A4841A">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历史意义：《红星照耀中国》是第一部向世界介绍和传播中国共产党和中国革命历程的图书，它在英语世界获得了轰动性影响，让西方世界第一次全面、真实地了解了中国共产党和中国工农红军，打破了国民党对共产党的歪曲和抹黑，为中国共产党赢得了国际舆论的支持和同情，也为世界反法西斯战争提供了重要的信息和参考。现实意义：它让我们更加深入地了解了中国共产党的初心和使命，以及中国革命的艰苦历程，激励着我们继承和发扬革命先辈的精神，为实现中华民族的伟大复兴而努力奋斗；同时，也为我们研究历史、了解历史提供了珍贵的资料和视角，让我们能够从历史中汲取经验教训，更好地面对现实生活中的各种挑战.</w:t>
      </w:r>
    </w:p>
    <w:p w14:paraId="5D23723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jc w:val="center"/>
        <w:textAlignment w:val="auto"/>
        <w:rPr>
          <w:sz w:val="24"/>
          <w:szCs w:val="24"/>
        </w:rPr>
      </w:pPr>
      <w:r>
        <w:rPr>
          <w:rStyle w:val="11"/>
          <w:rFonts w:hint="eastAsia" w:ascii="Microsoft YaHei UI" w:hAnsi="Microsoft YaHei UI" w:eastAsia="Microsoft YaHei UI" w:cs="Microsoft YaHei UI"/>
          <w:color w:val="D92142"/>
          <w:spacing w:val="5"/>
          <w:sz w:val="24"/>
          <w:szCs w:val="24"/>
          <w:shd w:val="clear" w:fill="FFFFFF"/>
        </w:rPr>
        <w:t>《红星照耀中国》测试卷</w:t>
      </w:r>
    </w:p>
    <w:p w14:paraId="580F7064">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spacing w:val="0"/>
          <w:sz w:val="24"/>
          <w:szCs w:val="24"/>
          <w:shd w:val="clear" w:fill="FFFFFF"/>
        </w:rPr>
        <w:t>一、填空题（每空1分，共20分）</w:t>
      </w:r>
    </w:p>
    <w:p w14:paraId="3597B6B6">
      <w:pPr>
        <w:keepNext w:val="0"/>
        <w:keepLines w:val="0"/>
        <w:pageBreakBefore w:val="0"/>
        <w:widowControl/>
        <w:numPr>
          <w:ilvl w:val="0"/>
          <w:numId w:val="16"/>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04634ABF">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《红星照耀中国》的作者是______国记者______，该书曾易名为《______》 。</w:t>
      </w:r>
    </w:p>
    <w:p w14:paraId="46CB26F5">
      <w:pPr>
        <w:keepNext w:val="0"/>
        <w:keepLines w:val="0"/>
        <w:pageBreakBefore w:val="0"/>
        <w:widowControl/>
        <w:numPr>
          <w:ilvl w:val="0"/>
          <w:numId w:val="16"/>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5506F495">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红星照耀中国》真实记录了自______年6月至10月，作者在中国西北革命根据地（以延安为中心的陕甘宁边区）进行实地采访的所见所闻，向全世界真实报道了中国和中国工农红军以及许多红军领袖、红军将领的情况 。</w:t>
      </w:r>
    </w:p>
    <w:p w14:paraId="0507C139">
      <w:pPr>
        <w:keepNext w:val="0"/>
        <w:keepLines w:val="0"/>
        <w:pageBreakBefore w:val="0"/>
        <w:widowControl/>
        <w:numPr>
          <w:ilvl w:val="0"/>
          <w:numId w:val="16"/>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519DFC57">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红军给战士规定了三条简明的纪律是：第一、______；第二，打土豪款子要归公；第三，不拿老百姓一个红薯 。</w:t>
      </w:r>
    </w:p>
    <w:p w14:paraId="1307D549">
      <w:pPr>
        <w:keepNext w:val="0"/>
        <w:keepLines w:val="0"/>
        <w:pageBreakBefore w:val="0"/>
        <w:widowControl/>
        <w:numPr>
          <w:ilvl w:val="0"/>
          <w:numId w:val="16"/>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7DF8666E">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在《红星照耀中国》一书中，还有很多令人印象深刻的人物。一家被灭口66人、让斯诺懂得“阶级斗争”的红色窑工______；人生五十始的教育委员______，还有平均年龄在25岁以下的强渡大渡河的英雄们，觉得别人整天唱歌花费太多时间的电气专家______，参加了二万五千里长征的16岁的江西老表，已经64岁自称是年纪最大的红军战士______，担心记者把自己写进专著、被外国人误以为“鸡巴”而影响红军声誉的红军小鬼______.</w:t>
      </w:r>
    </w:p>
    <w:p w14:paraId="279C4DFA">
      <w:pPr>
        <w:keepNext w:val="0"/>
        <w:keepLines w:val="0"/>
        <w:pageBreakBefore w:val="0"/>
        <w:widowControl/>
        <w:numPr>
          <w:ilvl w:val="0"/>
          <w:numId w:val="16"/>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1A8F690B">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他是个面容清瘦,看上去很像林肯式的人物,个子高出一般的中国人,背有些驼,一头浓密的黑发留得很长,双眼炯炯有神,鼻梁很高,颧骨突出。我在一刹那间所得的印象,是一个非常精明的知识分子的面孔。”“他”指的是______.</w:t>
      </w:r>
    </w:p>
    <w:p w14:paraId="209AE5D8">
      <w:pPr>
        <w:keepNext w:val="0"/>
        <w:keepLines w:val="0"/>
        <w:pageBreakBefore w:val="0"/>
        <w:widowControl/>
        <w:numPr>
          <w:ilvl w:val="0"/>
          <w:numId w:val="16"/>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5EFEF522">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斯诺所说的“总司令被逮这一惊人事件”实际上就是说的历史上有名的______，又称双十二事变.</w:t>
      </w:r>
    </w:p>
    <w:p w14:paraId="762758BA">
      <w:pPr>
        <w:keepNext w:val="0"/>
        <w:keepLines w:val="0"/>
        <w:pageBreakBefore w:val="0"/>
        <w:widowControl/>
        <w:numPr>
          <w:ilvl w:val="0"/>
          <w:numId w:val="16"/>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4DE5D922">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毛泽东认为中国人民能够消耗和击败日本军队的三个条件是：一，中国结成抗日民族统一战线；第二，全世界结成反日统一战线；第三，______.</w:t>
      </w:r>
    </w:p>
    <w:p w14:paraId="1A3034D4">
      <w:pPr>
        <w:keepNext w:val="0"/>
        <w:keepLines w:val="0"/>
        <w:pageBreakBefore w:val="0"/>
        <w:widowControl/>
        <w:numPr>
          <w:ilvl w:val="0"/>
          <w:numId w:val="16"/>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55A68294">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苏维埃政府对农民最有重要意义四项举措是：</w:t>
      </w:r>
      <w:r>
        <w:rPr>
          <w:rFonts w:hint="default" w:ascii="Segoe UI" w:hAnsi="Segoe UI" w:eastAsia="Segoe UI" w:cs="Segoe UI"/>
          <w:b/>
          <w:bCs/>
          <w:color w:val="222222"/>
          <w:spacing w:val="0"/>
          <w:sz w:val="24"/>
          <w:szCs w:val="24"/>
          <w:bdr w:val="none" w:color="auto" w:sz="0" w:space="0"/>
          <w:shd w:val="clear" w:fill="FFFFFF"/>
        </w:rPr>
        <w:t>、</w:t>
      </w:r>
      <w:r>
        <w:rPr>
          <w:rFonts w:hint="default" w:ascii="Segoe UI" w:hAnsi="Segoe UI" w:eastAsia="Segoe UI" w:cs="Segoe UI"/>
          <w:color w:val="222222"/>
          <w:spacing w:val="0"/>
          <w:sz w:val="24"/>
          <w:szCs w:val="24"/>
          <w:bdr w:val="none" w:color="auto" w:sz="0" w:space="0"/>
          <w:shd w:val="clear" w:fill="FFFFFF"/>
        </w:rPr>
        <w:t>、</w:t>
      </w:r>
      <w:r>
        <w:rPr>
          <w:rFonts w:hint="default" w:ascii="Segoe UI" w:hAnsi="Segoe UI" w:eastAsia="Segoe UI" w:cs="Segoe UI"/>
          <w:b/>
          <w:bCs/>
          <w:color w:val="222222"/>
          <w:spacing w:val="0"/>
          <w:sz w:val="24"/>
          <w:szCs w:val="24"/>
          <w:bdr w:val="none" w:color="auto" w:sz="0" w:space="0"/>
          <w:shd w:val="clear" w:fill="FFFFFF"/>
        </w:rPr>
        <w:t>、</w:t>
      </w:r>
      <w:r>
        <w:rPr>
          <w:rFonts w:hint="default" w:ascii="Segoe UI" w:hAnsi="Segoe UI" w:eastAsia="Segoe UI" w:cs="Segoe UI"/>
          <w:color w:val="222222"/>
          <w:spacing w:val="0"/>
          <w:sz w:val="24"/>
          <w:szCs w:val="24"/>
          <w:bdr w:val="none" w:color="auto" w:sz="0" w:space="0"/>
          <w:shd w:val="clear" w:fill="FFFFFF"/>
        </w:rPr>
        <w:t>.</w:t>
      </w:r>
    </w:p>
    <w:p w14:paraId="1D4C087B">
      <w:pPr>
        <w:keepNext w:val="0"/>
        <w:keepLines w:val="0"/>
        <w:pageBreakBefore w:val="0"/>
        <w:widowControl/>
        <w:numPr>
          <w:ilvl w:val="0"/>
          <w:numId w:val="16"/>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482DD6F4">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共产党定义的地主是大部分收入来自出租给别人种的土地而自己不劳动的人，按此定义，______和______属于这一类.</w:t>
      </w:r>
    </w:p>
    <w:p w14:paraId="0DBC62DE">
      <w:pPr>
        <w:keepNext w:val="0"/>
        <w:keepLines w:val="0"/>
        <w:pageBreakBefore w:val="0"/>
        <w:widowControl/>
        <w:numPr>
          <w:ilvl w:val="0"/>
          <w:numId w:val="16"/>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5B0FBBC2">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红军在井冈山运动时期采取的四个口号是：</w:t>
      </w:r>
      <w:r>
        <w:rPr>
          <w:rFonts w:hint="default" w:ascii="Segoe UI" w:hAnsi="Segoe UI" w:eastAsia="Segoe UI" w:cs="Segoe UI"/>
          <w:b/>
          <w:bCs/>
          <w:color w:val="222222"/>
          <w:spacing w:val="0"/>
          <w:sz w:val="24"/>
          <w:szCs w:val="24"/>
          <w:bdr w:val="none" w:color="auto" w:sz="0" w:space="0"/>
          <w:shd w:val="clear" w:fill="FFFFFF"/>
        </w:rPr>
        <w:t>、</w:t>
      </w:r>
      <w:r>
        <w:rPr>
          <w:rFonts w:hint="default" w:ascii="Segoe UI" w:hAnsi="Segoe UI" w:eastAsia="Segoe UI" w:cs="Segoe UI"/>
          <w:color w:val="222222"/>
          <w:spacing w:val="0"/>
          <w:sz w:val="24"/>
          <w:szCs w:val="24"/>
          <w:bdr w:val="none" w:color="auto" w:sz="0" w:space="0"/>
          <w:shd w:val="clear" w:fill="FFFFFF"/>
        </w:rPr>
        <w:t>、</w:t>
      </w:r>
      <w:r>
        <w:rPr>
          <w:rFonts w:hint="default" w:ascii="Segoe UI" w:hAnsi="Segoe UI" w:eastAsia="Segoe UI" w:cs="Segoe UI"/>
          <w:b/>
          <w:bCs/>
          <w:color w:val="222222"/>
          <w:spacing w:val="0"/>
          <w:sz w:val="24"/>
          <w:szCs w:val="24"/>
          <w:bdr w:val="none" w:color="auto" w:sz="0" w:space="0"/>
          <w:shd w:val="clear" w:fill="FFFFFF"/>
        </w:rPr>
        <w:t>、</w:t>
      </w:r>
      <w:r>
        <w:rPr>
          <w:rFonts w:hint="default" w:ascii="Segoe UI" w:hAnsi="Segoe UI" w:eastAsia="Segoe UI" w:cs="Segoe UI"/>
          <w:color w:val="222222"/>
          <w:spacing w:val="0"/>
          <w:sz w:val="24"/>
          <w:szCs w:val="24"/>
          <w:bdr w:val="none" w:color="auto" w:sz="0" w:space="0"/>
          <w:shd w:val="clear" w:fill="FFFFFF"/>
        </w:rPr>
        <w:t>.</w:t>
      </w:r>
    </w:p>
    <w:p w14:paraId="1443C44C">
      <w:pPr>
        <w:keepNext w:val="0"/>
        <w:keepLines w:val="0"/>
        <w:pageBreakBefore w:val="0"/>
        <w:widowControl/>
        <w:numPr>
          <w:ilvl w:val="0"/>
          <w:numId w:val="16"/>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0C415466">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spacing w:val="0"/>
          <w:sz w:val="24"/>
          <w:szCs w:val="24"/>
          <w:shd w:val="clear" w:fill="FFFFFF"/>
        </w:rPr>
        <w:t>二、单项选择题（每题3分，共15分）</w:t>
      </w:r>
    </w:p>
    <w:p w14:paraId="279EBC15">
      <w:pPr>
        <w:keepNext w:val="0"/>
        <w:keepLines w:val="0"/>
        <w:pageBreakBefore w:val="0"/>
        <w:widowControl/>
        <w:numPr>
          <w:ilvl w:val="0"/>
          <w:numId w:val="17"/>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7FD684F8">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美国记者埃德加•斯诺在《红星照耀中国》一书中写道：“在某种意义上讲，这次大迁移是历史上最大的一次流动的武装宣传。”文中的“大迁移”是指（ ）</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A. 国民革命军北伐</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B. 朱、毛红军会师井冈山</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C. 北方少数民族南迁</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D. 中国工农红军万里长征</w:t>
      </w:r>
    </w:p>
    <w:p w14:paraId="3D64E265">
      <w:pPr>
        <w:keepNext w:val="0"/>
        <w:keepLines w:val="0"/>
        <w:pageBreakBefore w:val="0"/>
        <w:widowControl/>
        <w:numPr>
          <w:ilvl w:val="0"/>
          <w:numId w:val="17"/>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6CE3E86D">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埃德加•斯诺在《红星照耀中国》一书中写道：“在西安进行的这场军事政变时机抓得很好，执行得也十分利落……使中国最终站到了即将来临的世界反法西斯斗争一边。”斯诺所说的“这场军事政变”是指（ ）</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A. 八一三事变</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B. 西安事变</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C. 九一八事变</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D. 七七事变</w:t>
      </w:r>
    </w:p>
    <w:p w14:paraId="2C21D9A3">
      <w:pPr>
        <w:keepNext w:val="0"/>
        <w:keepLines w:val="0"/>
        <w:pageBreakBefore w:val="0"/>
        <w:widowControl/>
        <w:numPr>
          <w:ilvl w:val="0"/>
          <w:numId w:val="17"/>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6200F95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下列关于《红星照耀中国》的说法不正确的一项是（ ）</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A. 全书共12篇，主要内容包括：关于红军长征的介绍；对中国共产党和红军主要领导人的采访；中国共产党的抗日政策；红军的军事策略；作者的整个采访经历和感受等。</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B. 作者真实的记录了自1937年6月至10月在我国西北革命根据地进行实地采访的所见所闻，向全世界真实报道了中国和中国工农红军以及许多红军领袖、红军将领的情况。</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C. 作者在书中说中国红军的长征实际上是一场战略撤退，称赞长征是一部英雄史诗。</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D. 作品是按照“探寻红色中国”的时间顺序来记录见闻的。</w:t>
      </w:r>
    </w:p>
    <w:p w14:paraId="2ADF2CEF">
      <w:pPr>
        <w:keepNext w:val="0"/>
        <w:keepLines w:val="0"/>
        <w:pageBreakBefore w:val="0"/>
        <w:widowControl/>
        <w:numPr>
          <w:ilvl w:val="0"/>
          <w:numId w:val="17"/>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7FEB50D4">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下列人物介绍有误的一项是（ ）</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A. 朱德十七岁曾领导饥民攻打囤粮的大地主，后参加国民革命跟随孙中山从事谍报工作。</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B. 彭德怀从小因为强烈的反抗意识遭到家人的斥责而被迫九岁就离开家，闯荡世界。</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C. 毛泽东在长沙求学时剪去了辫子并在师范学校团结了一批学生成立了新民学会。</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D. 贺龙曾是土匪头子，在南昌“八一”起义后才参加共产党，“农民大屠杀”激起了他的愤怒，凭“一把菜刀”在湖南建立了苏区。</w:t>
      </w:r>
    </w:p>
    <w:p w14:paraId="0ECCD0D6">
      <w:pPr>
        <w:keepNext w:val="0"/>
        <w:keepLines w:val="0"/>
        <w:pageBreakBefore w:val="0"/>
        <w:widowControl/>
        <w:numPr>
          <w:ilvl w:val="0"/>
          <w:numId w:val="17"/>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7FC4B5BB">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下列对《红星照耀中国》一书表述不正确的一项是（ ）</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A. “一把菜刀闹革命”的人是贺龙，他为人谦逊，同情穷苦百姓，深受广大农村人民的爱戴。</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B. 张学良把司令部迁到西北后，开始大举进攻红军，几个月后，他和他的一些军官才认识到，他所打的“土匪”实际上是由抗日爱国的能干指挥员领导的。</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C. 《红星照耀中国》描述了中国工农红军长征的经过，首次向全世界全面报道了这一举世无双的“军事壮举”。</w:t>
      </w:r>
      <w:r>
        <w:rPr>
          <w:rFonts w:hint="default" w:ascii="Segoe UI" w:hAnsi="Segoe UI" w:eastAsia="Segoe UI" w:cs="Segoe UI"/>
          <w:color w:val="222222"/>
          <w:spacing w:val="0"/>
          <w:sz w:val="24"/>
          <w:szCs w:val="24"/>
          <w:bdr w:val="none" w:color="auto" w:sz="0" w:space="0"/>
          <w:shd w:val="clear" w:fill="FFFFFF"/>
        </w:rPr>
        <w:br w:type="textWrapping"/>
      </w:r>
      <w:r>
        <w:rPr>
          <w:rFonts w:hint="default" w:ascii="Segoe UI" w:hAnsi="Segoe UI" w:eastAsia="Segoe UI" w:cs="Segoe UI"/>
          <w:color w:val="222222"/>
          <w:spacing w:val="0"/>
          <w:sz w:val="24"/>
          <w:szCs w:val="24"/>
          <w:bdr w:val="none" w:color="auto" w:sz="0" w:space="0"/>
          <w:shd w:val="clear" w:fill="FFFFFF"/>
        </w:rPr>
        <w:t>D. 毛泽东、周恩来和朱德是斯诺笔下最具代表性的人物形象，其中毛泽东健康、质朴、纯真，有幽默感、精明、精力过人，是一个颇有天赋的军事和政治战略家。他领导红军长征胜利，带领军民革命改变中国和民众的命运。</w:t>
      </w:r>
    </w:p>
    <w:p w14:paraId="7F3CD5A0">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spacing w:val="0"/>
          <w:sz w:val="24"/>
          <w:szCs w:val="24"/>
          <w:shd w:val="clear" w:fill="FFFFFF"/>
        </w:rPr>
        <w:t>三、简答题（每题5分，共30分）</w:t>
      </w:r>
    </w:p>
    <w:p w14:paraId="3575EEF4">
      <w:pPr>
        <w:keepNext w:val="0"/>
        <w:keepLines w:val="0"/>
        <w:pageBreakBefore w:val="0"/>
        <w:widowControl/>
        <w:numPr>
          <w:ilvl w:val="0"/>
          <w:numId w:val="18"/>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712E3C7F">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简述红军长征的经过。</w:t>
      </w:r>
    </w:p>
    <w:p w14:paraId="4A145AB4">
      <w:pPr>
        <w:keepNext w:val="0"/>
        <w:keepLines w:val="0"/>
        <w:pageBreakBefore w:val="0"/>
        <w:widowControl/>
        <w:numPr>
          <w:ilvl w:val="0"/>
          <w:numId w:val="18"/>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456BB275">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简述斯诺从李长林口中得到的贺龙印象。</w:t>
      </w:r>
    </w:p>
    <w:p w14:paraId="00794E1C">
      <w:pPr>
        <w:keepNext w:val="0"/>
        <w:keepLines w:val="0"/>
        <w:pageBreakBefore w:val="0"/>
        <w:widowControl/>
        <w:numPr>
          <w:ilvl w:val="0"/>
          <w:numId w:val="18"/>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7100BF2F">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毛泽东主席认为中国人民一定能够取得抗日战争的胜利，他指出有三个条件可以保证战争的胜利，请写出三个条件 。</w:t>
      </w:r>
    </w:p>
    <w:p w14:paraId="7690A984">
      <w:pPr>
        <w:keepNext w:val="0"/>
        <w:keepLines w:val="0"/>
        <w:pageBreakBefore w:val="0"/>
        <w:widowControl/>
        <w:numPr>
          <w:ilvl w:val="0"/>
          <w:numId w:val="18"/>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136C2755">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为什么说红军的长征是撤退而非溃退？</w:t>
      </w:r>
    </w:p>
    <w:p w14:paraId="67C13216">
      <w:pPr>
        <w:keepNext w:val="0"/>
        <w:keepLines w:val="0"/>
        <w:pageBreakBefore w:val="0"/>
        <w:widowControl/>
        <w:numPr>
          <w:ilvl w:val="0"/>
          <w:numId w:val="18"/>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169DD3C0">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简述斯诺说：“总司令被逮这一惊人事件把中国历史引导到了新的方向”，你是怎么理解的？</w:t>
      </w:r>
    </w:p>
    <w:p w14:paraId="0BB7823C">
      <w:pPr>
        <w:keepNext w:val="0"/>
        <w:keepLines w:val="0"/>
        <w:pageBreakBefore w:val="0"/>
        <w:widowControl/>
        <w:numPr>
          <w:ilvl w:val="0"/>
          <w:numId w:val="18"/>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1EEC654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简述西安事变的过程及意义。</w:t>
      </w:r>
    </w:p>
    <w:p w14:paraId="3CB13997">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四、语段阅读题（共35分）</w:t>
      </w:r>
    </w:p>
    <w:p w14:paraId="469BFB8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228DDEA8">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阅读下面的文字，回答问题。</w:t>
      </w:r>
      <w:r>
        <w:rPr>
          <w:sz w:val="24"/>
          <w:szCs w:val="24"/>
        </w:rPr>
        <w:br w:type="textWrapping"/>
      </w:r>
      <w:r>
        <w:rPr>
          <w:sz w:val="24"/>
          <w:szCs w:val="24"/>
        </w:rPr>
        <w:t>在他们面前的那条路程最危险紧张，因为他们所选择的那条路线经过藏族人部落和川康一带好战的游牧的藏族人所居住的荒野地带。红军一进入藏族地带，就第一次遇到了团结起来敌视他们的人民，他们在这一段行军途中所吃到的苦头远远超过以前的一切。他们有钱，但是买不到吃的。他们有枪，但是敌人无影无踪。他们走进浓密的森林和跨过十几条大河的源流时，部族的人就从进军途上后退，坚壁清野，把所有吃的、牲口、家禽都带到高原去，整个地区没有了人烟。</w:t>
      </w:r>
    </w:p>
    <w:p w14:paraId="0115CC3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001A318F">
      <w:pPr>
        <w:keepNext w:val="0"/>
        <w:keepLines w:val="0"/>
        <w:pageBreakBefore w:val="0"/>
        <w:widowControl/>
        <w:numPr>
          <w:ilvl w:val="0"/>
          <w:numId w:val="19"/>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6D3AB795">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选段中的“那条路程”是指什么？（5分）</w:t>
      </w:r>
    </w:p>
    <w:p w14:paraId="33731A8D">
      <w:pPr>
        <w:keepNext w:val="0"/>
        <w:keepLines w:val="0"/>
        <w:pageBreakBefore w:val="0"/>
        <w:widowControl/>
        <w:numPr>
          <w:ilvl w:val="0"/>
          <w:numId w:val="19"/>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7EDD04A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在经过藏族人部落和川康一带时，红军遇到了哪些困难？（10分）</w:t>
      </w:r>
    </w:p>
    <w:p w14:paraId="5E8EEB04">
      <w:pPr>
        <w:keepNext w:val="0"/>
        <w:keepLines w:val="0"/>
        <w:pageBreakBefore w:val="0"/>
        <w:widowControl/>
        <w:numPr>
          <w:ilvl w:val="0"/>
          <w:numId w:val="19"/>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407962C8">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从这段文字中，你能看出红军战士具有怎样的精神品质？请简要概括。（10分）</w:t>
      </w:r>
    </w:p>
    <w:p w14:paraId="1AD26CCB">
      <w:pPr>
        <w:keepNext w:val="0"/>
        <w:keepLines w:val="0"/>
        <w:pageBreakBefore w:val="0"/>
        <w:widowControl/>
        <w:numPr>
          <w:ilvl w:val="0"/>
          <w:numId w:val="19"/>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12247F55">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结合全书，谈谈红军长征胜利的原因有哪些？（10分）</w:t>
      </w:r>
    </w:p>
    <w:p w14:paraId="18989B08">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spacing w:val="0"/>
          <w:sz w:val="24"/>
          <w:szCs w:val="24"/>
          <w:shd w:val="clear" w:fill="FFFFFF"/>
        </w:rPr>
        <w:t>参考答案</w:t>
      </w:r>
    </w:p>
    <w:p w14:paraId="1558DFCA">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填空题答案</w:t>
      </w:r>
      <w:r>
        <w:rPr>
          <w:rFonts w:hint="default" w:ascii="Segoe UI" w:hAnsi="Segoe UI" w:eastAsia="Segoe UI" w:cs="Segoe UI"/>
          <w:color w:val="222222"/>
          <w:spacing w:val="0"/>
          <w:sz w:val="24"/>
          <w:szCs w:val="24"/>
          <w:bdr w:val="none" w:color="auto" w:sz="0" w:space="0"/>
          <w:shd w:val="clear" w:fill="FFFFFF"/>
        </w:rPr>
        <w:t>：</w:t>
      </w:r>
    </w:p>
    <w:p w14:paraId="195C6943">
      <w:pPr>
        <w:keepNext w:val="0"/>
        <w:keepLines w:val="0"/>
        <w:pageBreakBefore w:val="0"/>
        <w:widowControl/>
        <w:numPr>
          <w:ilvl w:val="1"/>
          <w:numId w:val="20"/>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6BFA7107">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美、埃德加·斯诺、西行漫记</w:t>
      </w:r>
    </w:p>
    <w:p w14:paraId="6B023D33">
      <w:pPr>
        <w:keepNext w:val="0"/>
        <w:keepLines w:val="0"/>
        <w:pageBreakBefore w:val="0"/>
        <w:widowControl/>
        <w:numPr>
          <w:ilvl w:val="1"/>
          <w:numId w:val="20"/>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35F06CE9">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1936</w:t>
      </w:r>
    </w:p>
    <w:p w14:paraId="578B7EBE">
      <w:pPr>
        <w:keepNext w:val="0"/>
        <w:keepLines w:val="0"/>
        <w:pageBreakBefore w:val="0"/>
        <w:widowControl/>
        <w:numPr>
          <w:ilvl w:val="1"/>
          <w:numId w:val="20"/>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6F1A6F72">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一切行动听指挥</w:t>
      </w:r>
    </w:p>
    <w:p w14:paraId="396AEC84">
      <w:pPr>
        <w:keepNext w:val="0"/>
        <w:keepLines w:val="0"/>
        <w:pageBreakBefore w:val="0"/>
        <w:widowControl/>
        <w:numPr>
          <w:ilvl w:val="1"/>
          <w:numId w:val="20"/>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6CE654EB">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徐海东、徐特立、朱作其、老李、向季邦</w:t>
      </w:r>
    </w:p>
    <w:p w14:paraId="137A389A">
      <w:pPr>
        <w:keepNext w:val="0"/>
        <w:keepLines w:val="0"/>
        <w:pageBreakBefore w:val="0"/>
        <w:widowControl/>
        <w:numPr>
          <w:ilvl w:val="1"/>
          <w:numId w:val="20"/>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2C5F95D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毛泽东</w:t>
      </w:r>
    </w:p>
    <w:p w14:paraId="6A0B2BD3">
      <w:pPr>
        <w:keepNext w:val="0"/>
        <w:keepLines w:val="0"/>
        <w:pageBreakBefore w:val="0"/>
        <w:widowControl/>
        <w:numPr>
          <w:ilvl w:val="1"/>
          <w:numId w:val="20"/>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0AC7F99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西安事变</w:t>
      </w:r>
    </w:p>
    <w:p w14:paraId="09BE81D0">
      <w:pPr>
        <w:keepNext w:val="0"/>
        <w:keepLines w:val="0"/>
        <w:pageBreakBefore w:val="0"/>
        <w:widowControl/>
        <w:numPr>
          <w:ilvl w:val="1"/>
          <w:numId w:val="20"/>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512E958D">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目前在日本帝国主义势力下受苦的被压迫的各国人民采取革命行动</w:t>
      </w:r>
    </w:p>
    <w:p w14:paraId="55335BF2">
      <w:pPr>
        <w:keepNext w:val="0"/>
        <w:keepLines w:val="0"/>
        <w:pageBreakBefore w:val="0"/>
        <w:widowControl/>
        <w:numPr>
          <w:ilvl w:val="1"/>
          <w:numId w:val="20"/>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17F6203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重新调配土地，取消高利贷，取消苛捐杂税，消灭特权阶级</w:t>
      </w:r>
    </w:p>
    <w:p w14:paraId="58A253E9">
      <w:pPr>
        <w:keepNext w:val="0"/>
        <w:keepLines w:val="0"/>
        <w:pageBreakBefore w:val="0"/>
        <w:widowControl/>
        <w:numPr>
          <w:ilvl w:val="1"/>
          <w:numId w:val="20"/>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769A22AA">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高利贷者、土豪</w:t>
      </w:r>
    </w:p>
    <w:p w14:paraId="2829C72D">
      <w:pPr>
        <w:keepNext w:val="0"/>
        <w:keepLines w:val="0"/>
        <w:pageBreakBefore w:val="0"/>
        <w:widowControl/>
        <w:numPr>
          <w:ilvl w:val="1"/>
          <w:numId w:val="20"/>
        </w:numPr>
        <w:suppressLineNumbers w:val="0"/>
        <w:pBdr>
          <w:left w:val="none" w:color="auto" w:sz="0" w:space="0"/>
        </w:pBdr>
        <w:kinsoku/>
        <w:overflowPunct/>
        <w:topLinePunct w:val="0"/>
        <w:autoSpaceDE/>
        <w:autoSpaceDN/>
        <w:bidi w:val="0"/>
        <w:adjustRightInd/>
        <w:snapToGrid/>
        <w:spacing w:beforeAutospacing="0" w:afterAutospacing="0"/>
        <w:ind w:left="0" w:right="0" w:hanging="360"/>
        <w:textAlignment w:val="auto"/>
        <w:rPr>
          <w:sz w:val="24"/>
          <w:szCs w:val="24"/>
        </w:rPr>
      </w:pPr>
    </w:p>
    <w:p w14:paraId="3D163E66">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敌进我退；敌驻我扰；敌疲我打；敌退我追</w:t>
      </w:r>
    </w:p>
    <w:p w14:paraId="48F5D828">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单项选择题答案</w:t>
      </w:r>
      <w:r>
        <w:rPr>
          <w:rFonts w:hint="default" w:ascii="Segoe UI" w:hAnsi="Segoe UI" w:eastAsia="Segoe UI" w:cs="Segoe UI"/>
          <w:color w:val="222222"/>
          <w:spacing w:val="0"/>
          <w:sz w:val="24"/>
          <w:szCs w:val="24"/>
          <w:bdr w:val="none" w:color="auto" w:sz="0" w:space="0"/>
          <w:shd w:val="clear" w:fill="FFFFFF"/>
        </w:rPr>
        <w:t>：</w:t>
      </w:r>
    </w:p>
    <w:p w14:paraId="066C6B37">
      <w:pPr>
        <w:keepNext w:val="0"/>
        <w:keepLines w:val="0"/>
        <w:pageBreakBefore w:val="0"/>
        <w:widowControl/>
        <w:numPr>
          <w:ilvl w:val="1"/>
          <w:numId w:val="21"/>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2272EE0F">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D</w:t>
      </w:r>
    </w:p>
    <w:p w14:paraId="7A89276B">
      <w:pPr>
        <w:keepNext w:val="0"/>
        <w:keepLines w:val="0"/>
        <w:pageBreakBefore w:val="0"/>
        <w:widowControl/>
        <w:numPr>
          <w:ilvl w:val="1"/>
          <w:numId w:val="21"/>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6A50C638">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B</w:t>
      </w:r>
    </w:p>
    <w:p w14:paraId="508E05A4">
      <w:pPr>
        <w:keepNext w:val="0"/>
        <w:keepLines w:val="0"/>
        <w:pageBreakBefore w:val="0"/>
        <w:widowControl/>
        <w:numPr>
          <w:ilvl w:val="1"/>
          <w:numId w:val="21"/>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16FE6E26">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B</w:t>
      </w:r>
    </w:p>
    <w:p w14:paraId="11B28A5B">
      <w:pPr>
        <w:keepNext w:val="0"/>
        <w:keepLines w:val="0"/>
        <w:pageBreakBefore w:val="0"/>
        <w:widowControl/>
        <w:numPr>
          <w:ilvl w:val="1"/>
          <w:numId w:val="21"/>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431BD490">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A</w:t>
      </w:r>
    </w:p>
    <w:p w14:paraId="157D9B12">
      <w:pPr>
        <w:keepNext w:val="0"/>
        <w:keepLines w:val="0"/>
        <w:pageBreakBefore w:val="0"/>
        <w:widowControl/>
        <w:numPr>
          <w:ilvl w:val="1"/>
          <w:numId w:val="21"/>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611105B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D</w:t>
      </w:r>
    </w:p>
    <w:p w14:paraId="4E2C23C9">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简答题答案</w:t>
      </w:r>
      <w:r>
        <w:rPr>
          <w:rFonts w:hint="default" w:ascii="Segoe UI" w:hAnsi="Segoe UI" w:eastAsia="Segoe UI" w:cs="Segoe UI"/>
          <w:color w:val="222222"/>
          <w:spacing w:val="0"/>
          <w:sz w:val="24"/>
          <w:szCs w:val="24"/>
          <w:bdr w:val="none" w:color="auto" w:sz="0" w:space="0"/>
          <w:shd w:val="clear" w:fill="FFFFFF"/>
        </w:rPr>
        <w:t>：</w:t>
      </w:r>
    </w:p>
    <w:p w14:paraId="53CFF83A">
      <w:pPr>
        <w:keepNext w:val="0"/>
        <w:keepLines w:val="0"/>
        <w:pageBreakBefore w:val="0"/>
        <w:widowControl/>
        <w:numPr>
          <w:ilvl w:val="1"/>
          <w:numId w:val="22"/>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453017EB">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红军一共爬过18座山脉，渡过24条河流，经过12个省份，占领过62座大小城市，突破10个地方军阀军队的包围，开进和顺利穿过6个不同的少数民族地区 。</w:t>
      </w:r>
    </w:p>
    <w:p w14:paraId="6D9A90EC">
      <w:pPr>
        <w:keepNext w:val="0"/>
        <w:keepLines w:val="0"/>
        <w:pageBreakBefore w:val="0"/>
        <w:widowControl/>
        <w:numPr>
          <w:ilvl w:val="1"/>
          <w:numId w:val="22"/>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6D3BCC8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贺龙是个大个子，像只老虎一样强壮有力。他已年过半百，但仍很健康，不知疲倦。贺龙对有钱人的仇视，以行军神出鬼没著称，地主士绅听闻他到来便会闻风逃跑 。</w:t>
      </w:r>
    </w:p>
    <w:p w14:paraId="2C5C59DF">
      <w:pPr>
        <w:keepNext w:val="0"/>
        <w:keepLines w:val="0"/>
        <w:pageBreakBefore w:val="0"/>
        <w:widowControl/>
        <w:numPr>
          <w:ilvl w:val="1"/>
          <w:numId w:val="22"/>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52F4E44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毛泽东认为中国人民能够消耗和击败日本军队的三个条件是：一，中国结成抗日民族统一战线；第二，全世界结成反日统一战线；第三，目前在日本帝国主义势力下受苦的被压迫的各国人民采取革命行动 。</w:t>
      </w:r>
    </w:p>
    <w:p w14:paraId="7AF33AD0">
      <w:pPr>
        <w:keepNext w:val="0"/>
        <w:keepLines w:val="0"/>
        <w:pageBreakBefore w:val="0"/>
        <w:widowControl/>
        <w:numPr>
          <w:ilvl w:val="1"/>
          <w:numId w:val="22"/>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354AF779">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红军的长征是一场战略撤退而非溃退，因为红军在长征途中有明确的战略目标和计划，他们一边行军一边战斗，不断突破敌人的围追堵截，在艰苦的环境中保持着坚定的信念和顽强的意志，最终成功实现了战略转移，为中国革命保存了有生力量，为日后的发展奠定了基础。</w:t>
      </w:r>
    </w:p>
    <w:p w14:paraId="3E8C5829">
      <w:pPr>
        <w:keepNext w:val="0"/>
        <w:keepLines w:val="0"/>
        <w:pageBreakBefore w:val="0"/>
        <w:widowControl/>
        <w:numPr>
          <w:ilvl w:val="1"/>
          <w:numId w:val="22"/>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1F3AED09">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斯诺所说的“总司令被逮这一惊人事件”指的是西安事变。西安事变是当时任职西北剿匪副总司令、东北军领袖张学良和当时任职国民革命军第十七路总指挥、西北军领袖杨虎城于1936年12月12日，在西安发动的直接军事监禁事件，扣留了当时任职国民政府军事委员会委员长和西北剿匪总司令的蒋中正，目的是“停止剿共，改组政府，出兵抗日”。西安事变最终以蒋中正被迫接受停止剿共一致抗日的主张，导致了第二次国共合作而和平解决，使中国最终站到了即将来临的世界反法西斯斗争一边，推动了中国历史的发展，为抗日民族统一战线的建立准备了必要的前提，成为时局转换的枢纽。</w:t>
      </w:r>
    </w:p>
    <w:p w14:paraId="772D24F3">
      <w:pPr>
        <w:keepNext w:val="0"/>
        <w:keepLines w:val="0"/>
        <w:pageBreakBefore w:val="0"/>
        <w:widowControl/>
        <w:numPr>
          <w:ilvl w:val="1"/>
          <w:numId w:val="22"/>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264C0ABF">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过程：1936年12月12日，张学良、杨虎城在西安发动兵谏，扣押蒋介石，要求停止内战，一致抗日。随后，张、杨通电全国，提出改组南京政府、容纳各党各派共同负责救国等八项主张。中国共产党从全民族的利益出发，确定了用和平方式解决西安事变的方针，并应张、杨的邀请，派周恩来等前往西安调停。经过各方努力，蒋介石被迫接受停止内战、联共抗日等条件，西安事变得到和平解决。意义：西安事变及其和平解决在中国社会发展中占有重要的历史地位，为中国社会的发展起到了无可替代的作用。它促成了抗日民族统一战线的建立，使国共两党第二次合作，为抗日战争的胜利奠定了基础，成为时局转换的枢纽。</w:t>
      </w:r>
    </w:p>
    <w:p w14:paraId="01424A55">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语段阅读题答案</w:t>
      </w:r>
      <w:r>
        <w:rPr>
          <w:rFonts w:hint="default" w:ascii="Segoe UI" w:hAnsi="Segoe UI" w:eastAsia="Segoe UI" w:cs="Segoe UI"/>
          <w:color w:val="222222"/>
          <w:spacing w:val="0"/>
          <w:sz w:val="24"/>
          <w:szCs w:val="24"/>
          <w:bdr w:val="none" w:color="auto" w:sz="0" w:space="0"/>
          <w:shd w:val="clear" w:fill="FFFFFF"/>
        </w:rPr>
        <w:t>：</w:t>
      </w:r>
    </w:p>
    <w:p w14:paraId="3CA28C14">
      <w:pPr>
        <w:keepNext w:val="0"/>
        <w:keepLines w:val="0"/>
        <w:pageBreakBefore w:val="0"/>
        <w:widowControl/>
        <w:numPr>
          <w:ilvl w:val="1"/>
          <w:numId w:val="23"/>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2A40CDC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红军进入川藏边界的大草地 。</w:t>
      </w:r>
    </w:p>
    <w:p w14:paraId="1AE0B2A8">
      <w:pPr>
        <w:keepNext w:val="0"/>
        <w:keepLines w:val="0"/>
        <w:pageBreakBefore w:val="0"/>
        <w:widowControl/>
        <w:numPr>
          <w:ilvl w:val="1"/>
          <w:numId w:val="23"/>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04634176">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有钱，买不到吃的；有枪，但敌人无影无踪；进军途中，所有吃的、牲口、家禽都被带到高原，整个地区没有人烟 。</w:t>
      </w:r>
    </w:p>
    <w:p w14:paraId="4DA8331A">
      <w:pPr>
        <w:keepNext w:val="0"/>
        <w:keepLines w:val="0"/>
        <w:pageBreakBefore w:val="0"/>
        <w:widowControl/>
        <w:numPr>
          <w:ilvl w:val="1"/>
          <w:numId w:val="23"/>
        </w:numPr>
        <w:suppressLineNumbers w:val="0"/>
        <w:pBdr>
          <w:left w:val="none" w:color="auto" w:sz="0" w:space="0"/>
        </w:pBdr>
        <w:tabs>
          <w:tab w:val="left" w:pos="1440"/>
        </w:tabs>
        <w:kinsoku/>
        <w:overflowPunct/>
        <w:topLinePunct w:val="0"/>
        <w:autoSpaceDE/>
        <w:autoSpaceDN/>
        <w:bidi w:val="0"/>
        <w:adjustRightInd/>
        <w:snapToGrid/>
        <w:spacing w:beforeAutospacing="0" w:afterAutospacing="0"/>
        <w:ind w:left="0" w:right="0" w:hanging="360"/>
        <w:textAlignment w:val="auto"/>
        <w:rPr>
          <w:sz w:val="24"/>
          <w:szCs w:val="24"/>
        </w:rPr>
      </w:pPr>
    </w:p>
    <w:p w14:paraId="171C951A">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红军战士具有不畏艰难险阻、英勇无畏、坚定的革命意志和乐观主义精神等品质。他们在面对恶劣的自然环境和敌人的坚壁清野时，没有退缩，依然坚定地前行，展现出顽强的生命力和不屈的斗志。</w:t>
      </w:r>
    </w:p>
    <w:p w14:paraId="304C5EE4">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color w:val="222222"/>
          <w:spacing w:val="0"/>
          <w:sz w:val="24"/>
          <w:szCs w:val="24"/>
          <w:bdr w:val="none" w:color="auto" w:sz="0" w:space="0"/>
          <w:shd w:val="clear" w:fill="FFFFFF"/>
        </w:rPr>
        <w:t>红军长征胜利的原因有以下几点：一是坚定的理想信念，红军战士们坚信革命必将胜利，始终保持着对共产主义的信仰和对党的忠诚；二是正确的领导，中国共产党的正确决策和领导为长征指明了方向，毛泽东等领导人的军事战略和指挥才能发挥了重要作用；三是顽强的意志和英勇无畏的精神，红军战士们在长征途中克服了无数艰难险阻，不怕牺牲，勇往直前；四是紧密的团结协作，红军内部官兵一致，军民团结，各部队之间相互配合，形成了强大的凝聚力和战斗力；五是得到了广大人民群众的支持，长征途中，红军得到了沿途百姓的帮助和支持，为长征胜利提供了有力保障 。</w:t>
      </w:r>
    </w:p>
    <w:p w14:paraId="4D2EE70D">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21EC49A8">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jc w:val="center"/>
        <w:textAlignment w:val="auto"/>
        <w:rPr>
          <w:rFonts w:hint="default" w:ascii="Segoe UI" w:hAnsi="Segoe UI" w:eastAsia="Segoe UI" w:cs="Segoe UI"/>
          <w:b/>
          <w:bCs/>
          <w:spacing w:val="0"/>
          <w:sz w:val="24"/>
          <w:szCs w:val="24"/>
        </w:rPr>
      </w:pPr>
      <w:r>
        <w:rPr>
          <w:rStyle w:val="11"/>
          <w:rFonts w:hint="eastAsia" w:ascii="Microsoft YaHei UI" w:hAnsi="Microsoft YaHei UI" w:eastAsia="Microsoft YaHei UI" w:cs="Microsoft YaHei UI"/>
          <w:color w:val="D92142"/>
          <w:spacing w:val="5"/>
          <w:sz w:val="24"/>
          <w:szCs w:val="24"/>
          <w:shd w:val="clear" w:fill="FFFFFF"/>
        </w:rPr>
        <w:t>《红星照耀中国》中考真题</w:t>
      </w:r>
    </w:p>
    <w:p w14:paraId="30DD6E8C">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spacing w:val="0"/>
          <w:sz w:val="24"/>
          <w:szCs w:val="24"/>
          <w:shd w:val="clear" w:fill="FFFFFF"/>
        </w:rPr>
        <w:t>2024 年山东烟台中考真题</w:t>
      </w:r>
    </w:p>
    <w:p w14:paraId="4263B3B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题目</w:t>
      </w:r>
      <w:r>
        <w:rPr>
          <w:rFonts w:hint="default" w:ascii="Segoe UI" w:hAnsi="Segoe UI" w:eastAsia="Segoe UI" w:cs="Segoe UI"/>
          <w:color w:val="222222"/>
          <w:spacing w:val="0"/>
          <w:sz w:val="24"/>
          <w:szCs w:val="24"/>
          <w:bdr w:val="none" w:color="auto" w:sz="0" w:space="0"/>
          <w:shd w:val="clear" w:fill="FFFFFF"/>
        </w:rPr>
        <w:t>：人们向来崇敬救急于困顿、救命于危难的英雄。学校开展以 “救” 为话题的名著阅读交流活动，其中有关于《红星照耀中国》的阅读卡，请帮小语完善。文段如下：“这件衣服使他孩子气地高兴骄傲着，这是一件背心，是用在长征中射下来的敌人飞机上所得到的一把降落伞所做的…… 他也许是一个疯人和一个土匪，至少他是一个反叛者。可是，我很清楚地感觉到，这个反叛者，是具有很伟大的一副心肠的！” 文段中的 “他” 是 （人名）。根据对原著的阅读感悟，段中加点的 “伟大的一副心肠” 是指 。这何尝不是一种 “救” ！</w:t>
      </w:r>
    </w:p>
    <w:p w14:paraId="332943F6">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rFonts w:hint="default" w:ascii="Segoe UI" w:hAnsi="Segoe UI" w:eastAsia="Segoe UI" w:cs="Segoe UI"/>
          <w:b/>
          <w:bCs/>
          <w:spacing w:val="0"/>
          <w:sz w:val="24"/>
          <w:szCs w:val="24"/>
        </w:rPr>
      </w:pPr>
      <w:r>
        <w:rPr>
          <w:rFonts w:hint="default" w:ascii="Segoe UI" w:hAnsi="Segoe UI" w:eastAsia="Segoe UI" w:cs="Segoe UI"/>
          <w:b/>
          <w:bCs/>
          <w:color w:val="222222"/>
          <w:spacing w:val="0"/>
          <w:sz w:val="24"/>
          <w:szCs w:val="24"/>
          <w:bdr w:val="none" w:color="auto" w:sz="0" w:space="0"/>
          <w:shd w:val="clear" w:fill="FFFFFF"/>
        </w:rPr>
        <w:t>答案</w:t>
      </w:r>
      <w:r>
        <w:rPr>
          <w:rFonts w:hint="default" w:ascii="Segoe UI" w:hAnsi="Segoe UI" w:eastAsia="Segoe UI" w:cs="Segoe UI"/>
          <w:color w:val="222222"/>
          <w:spacing w:val="0"/>
          <w:sz w:val="24"/>
          <w:szCs w:val="24"/>
          <w:bdr w:val="none" w:color="auto" w:sz="0" w:space="0"/>
          <w:shd w:val="clear" w:fill="FFFFFF"/>
        </w:rPr>
        <w:t>：文段中的 “他” 是彭德怀。“伟大的一副心肠” 是指他具有强烈的反抗精神和坚定的革命意志，为了让广大人民摆脱压迫和苦难，他勇敢地投身革命，不怕牺牲，一心为了实现社会的公平和人民的幸福。</w:t>
      </w:r>
    </w:p>
    <w:p w14:paraId="79E9DA8E">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spacing w:val="0"/>
          <w:sz w:val="24"/>
          <w:szCs w:val="24"/>
          <w:shd w:val="clear" w:fill="FFFFFF"/>
        </w:rPr>
        <w:t>2019 年广东省深圳市中考语文试卷真题</w:t>
      </w:r>
    </w:p>
    <w:p w14:paraId="711C3F7E">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题目</w:t>
      </w:r>
      <w:r>
        <w:rPr>
          <w:rFonts w:hint="default" w:ascii="Segoe UI" w:hAnsi="Segoe UI" w:eastAsia="Segoe UI" w:cs="Segoe UI"/>
          <w:color w:val="222222"/>
          <w:spacing w:val="0"/>
          <w:sz w:val="24"/>
          <w:szCs w:val="24"/>
          <w:bdr w:val="none" w:color="auto" w:sz="0" w:space="0"/>
          <w:shd w:val="clear" w:fill="FFFFFF"/>
        </w:rPr>
        <w:t>：阅读下面文段，完成小题。我到后不久，就见到了毛泽东，他是个面容瘦削、看上去很像林肯的人物，个子高出一般的中国人，背有些驼，一头浓密的黑发留得很长，双眼炯炯有神，鼻梁很高，颧骨突出。我在一刹那间所得的印象，是一个非常精明的知识分子的面孔，可是在好几天里面，我总没有证实这一点的机会。问题：1. 本段文字选自 ，在这之前，作者斯诺见到了 。2. 斯诺在那一刹那间对毛泽东的印象是：一个非常精明的知识分子，但是全文斯诺对毛泽东还进行过其它评价，请说说斯诺对毛泽东的其他两个印象 。</w:t>
      </w:r>
    </w:p>
    <w:p w14:paraId="43820F0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rFonts w:hint="default" w:ascii="Segoe UI" w:hAnsi="Segoe UI" w:eastAsia="Segoe UI" w:cs="Segoe UI"/>
          <w:b/>
          <w:bCs/>
          <w:spacing w:val="0"/>
          <w:sz w:val="24"/>
          <w:szCs w:val="24"/>
        </w:rPr>
      </w:pPr>
      <w:r>
        <w:rPr>
          <w:rFonts w:hint="default" w:ascii="Segoe UI" w:hAnsi="Segoe UI" w:eastAsia="Segoe UI" w:cs="Segoe UI"/>
          <w:b/>
          <w:bCs/>
          <w:color w:val="222222"/>
          <w:spacing w:val="0"/>
          <w:sz w:val="24"/>
          <w:szCs w:val="24"/>
          <w:bdr w:val="none" w:color="auto" w:sz="0" w:space="0"/>
          <w:shd w:val="clear" w:fill="FFFFFF"/>
        </w:rPr>
        <w:t>答案</w:t>
      </w:r>
      <w:r>
        <w:rPr>
          <w:rFonts w:hint="default" w:ascii="Segoe UI" w:hAnsi="Segoe UI" w:eastAsia="Segoe UI" w:cs="Segoe UI"/>
          <w:color w:val="222222"/>
          <w:spacing w:val="0"/>
          <w:sz w:val="24"/>
          <w:szCs w:val="24"/>
          <w:bdr w:val="none" w:color="auto" w:sz="0" w:space="0"/>
          <w:shd w:val="clear" w:fill="FFFFFF"/>
        </w:rPr>
        <w:t>：1. 本段文字选自《红星照耀中国》，在这之前，作者斯诺见到了周恩来。2. 斯诺对毛泽东的其他印象：毛泽东还是一个精通中国旧学的有成就的学者，没有官架子，是一个颇有天才的军事和政治战略家，有幽默感，生活简朴，廉洁奉公，吃苦耐劳等等 。</w:t>
      </w:r>
    </w:p>
    <w:p w14:paraId="1A881293">
      <w:pPr>
        <w:pStyle w:val="4"/>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spacing w:val="0"/>
          <w:sz w:val="24"/>
          <w:szCs w:val="24"/>
          <w:shd w:val="clear" w:fill="FFFFFF"/>
        </w:rPr>
        <w:t>2019 年湖北孝感高中阶段学校招生考试语文试卷真题</w:t>
      </w:r>
    </w:p>
    <w:p w14:paraId="47AA926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题目</w:t>
      </w:r>
      <w:r>
        <w:rPr>
          <w:rFonts w:hint="default" w:ascii="Segoe UI" w:hAnsi="Segoe UI" w:eastAsia="Segoe UI" w:cs="Segoe UI"/>
          <w:color w:val="222222"/>
          <w:spacing w:val="0"/>
          <w:sz w:val="24"/>
          <w:szCs w:val="24"/>
          <w:bdr w:val="none" w:color="auto" w:sz="0" w:space="0"/>
          <w:shd w:val="clear" w:fill="FFFFFF"/>
        </w:rPr>
        <w:t>：阅读下面的名著选段，完成下列小题。【片段一】 我和驻扎在这里的交通部的一部分人员吃饭，遇见了十几个屯宿在百家坪的青年。我们吃的有煮熟的小鸡，不发酵的荞麦馒头、白菜、小米和我最爱吃的土豆。可是除了白开水以外，没有其它冷饮。而白开水热得不能进口。因此我口渴得要命。吃饭时是由两个态度坦然的孩子侍候的，他们穿着大而无当的制服，戴着鸭舌尖式的红帽子。他们最初不愉快的注视着我，可是在几分钟后，我就想法惹起了其中一个孩子友谊的微笑。我胆大起来，其中一个从我身边走过时，我招呼他：“喂，拿点冷水来。” 可是他毫不理睬。几分钟后，我又招呼另一个孩子，结果也是一样。【片段二】 苏区少年先锋队的职责之一是在后方检查路上的旅客，看他们有没有通行证。彭德怀告诉我，有一次几个少年先锋队队员叫他停步，要他通行证，声言没有通行证就要逮捕他。“我是彭德怀，” 他说，“通行证就是我写的。“即使你是朱德司令，我们也不管，” 年轻的怀疑者说，“你总得有一张通行证。” 问题：1. 【片段一】中，两个孩子为什么对 “我” 的招呼毫不理睬？2. 【片段二】中，少年先锋队队员后来是在什么情况下才放行彭德怀的？这体现了他们什么形象特点 ？</w:t>
      </w:r>
    </w:p>
    <w:p w14:paraId="555CF1B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Fonts w:hint="default" w:ascii="Segoe UI" w:hAnsi="Segoe UI" w:eastAsia="Segoe UI" w:cs="Segoe UI"/>
          <w:b/>
          <w:bCs/>
          <w:color w:val="222222"/>
          <w:spacing w:val="0"/>
          <w:sz w:val="24"/>
          <w:szCs w:val="24"/>
          <w:bdr w:val="none" w:color="auto" w:sz="0" w:space="0"/>
          <w:shd w:val="clear" w:fill="FFFFFF"/>
        </w:rPr>
        <w:t>答案</w:t>
      </w:r>
      <w:r>
        <w:rPr>
          <w:rFonts w:hint="default" w:ascii="Segoe UI" w:hAnsi="Segoe UI" w:eastAsia="Segoe UI" w:cs="Segoe UI"/>
          <w:color w:val="222222"/>
          <w:spacing w:val="0"/>
          <w:sz w:val="24"/>
          <w:szCs w:val="24"/>
          <w:bdr w:val="none" w:color="auto" w:sz="0" w:space="0"/>
          <w:shd w:val="clear" w:fill="FFFFFF"/>
        </w:rPr>
        <w:t>：1. 因为他们认为 “我” 不应该喊他们 “喂”，而应该称呼 “同志”（或 “小鬼”“红小鬼”）。2. 彭德怀不得不写了一张通行证，自己签了字，他们才放行。这体现了他们工作中忠于职守、一视同仁的形象特点.</w:t>
      </w:r>
    </w:p>
    <w:p w14:paraId="3C438EEA">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jc w:val="center"/>
        <w:textAlignment w:val="auto"/>
        <w:rPr>
          <w:sz w:val="24"/>
          <w:szCs w:val="24"/>
        </w:rPr>
      </w:pPr>
      <w:r>
        <w:rPr>
          <w:rStyle w:val="11"/>
          <w:rFonts w:hint="eastAsia" w:ascii="Microsoft YaHei UI" w:hAnsi="Microsoft YaHei UI" w:eastAsia="Microsoft YaHei UI" w:cs="Microsoft YaHei UI"/>
          <w:color w:val="D92142"/>
          <w:spacing w:val="5"/>
          <w:sz w:val="24"/>
          <w:szCs w:val="24"/>
          <w:shd w:val="clear" w:fill="FFFFFF"/>
        </w:rPr>
        <w:t>《红星照耀中国》阅读资料</w:t>
      </w:r>
    </w:p>
    <w:p w14:paraId="71CD72BF">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t>【作者简介】 </w:t>
      </w:r>
    </w:p>
    <w:p w14:paraId="50385385">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又名《西行漫记》，是美国著名记者埃德加·斯诺的不朽名著，一部文笔优美的纪实性很强的报道性作品。</w:t>
      </w:r>
    </w:p>
    <w:p w14:paraId="429BBCC8">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128B6260">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1905年，埃德加·斯诺出生在美国密苏里州堪萨斯市，是家中三个孩子中最小的一个。父亲开了一家小印刷厂，家里过着小康生活。父亲要他从印刷业开始，但他却走上了一条与父亲截然不同的道路，成为世界著名记者。埃德加·斯诺于1928年来华，曾任欧美几家报社驻华记者、通讯员。1933年4月到1935年6月，斯诺同时兼任北平燕京大学新闻系讲师。1936年6月斯诺访问陕甘宁边区，写了大量通讯报道，成为第一个采访红区的西方记者。</w:t>
      </w:r>
    </w:p>
    <w:p w14:paraId="7271E565">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3E9FE064">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红星照耀中国》是作者于1936年6月至10月对中国西北革命根据地进行了实地考察，根据考察所掌握的第一手材料完成了《西行漫记》的写作。斯诺作为一个西方新闻记者，对中国共产党和中国革命作了客观评价，并向全世界作了公正报道。 </w:t>
      </w:r>
    </w:p>
    <w:p w14:paraId="12D046E4">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1946AF06">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t>【作品影响】 </w:t>
      </w:r>
    </w:p>
    <w:p w14:paraId="0C716D3F">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红星照耀中国》不仅在政治意义上取得了极大的成功，而且在报告文学创作的艺术手法上也成为同类作品的典范。人物刻画、环境描写及叙事角度几近出神入化的程度。作品中译本出版后，在中国同样产生巨大反响，成千上万个中国青年因读了《红星照耀中国》，纷纷走上革命道路。《红星照耀中国》仅次于赛珍珠的《大地》。《大地》使美国人第一次真正了解中国老百姓，而《红星照耀中国》则使西方人了解中国共产党人的真实生活。从某种意义上说，一代美国人对中国共产党人的知识都是从斯诺那里得来的。</w:t>
      </w:r>
    </w:p>
    <w:p w14:paraId="671D4178">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1CDFDE1F">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红星照耀中国》的另一魅力，在于描绘了中国共产党人和红军战士坚韧不拔、英勇卓绝的伟大斗争，以及他们的领袖人物的伟大而平凡的精神风貌。他面对面采访了毛泽东、周恩来、彭德怀、贺龙等中国共产党的领导人和红军将领，结下了或浅或深的交情。其中最重要的无疑是毛泽东。斯诺准确地把握到毛泽东同以农民为主体的中国民众的精神纽带。没有人比毛泽东更了解他们，更擅长综合、表达和了解他们的意愿。这将深刻地制约着以后数十年中国现代化的进程，包括其成功和曲折。 </w:t>
      </w:r>
    </w:p>
    <w:p w14:paraId="05A77CA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68DC257E">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t>【内容梗概】 </w:t>
      </w:r>
    </w:p>
    <w:p w14:paraId="391C21D7">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红星照耀中国》是一部文笔优美的纪实性很强的报道性作品。作者真实记录了自1936年6月至10月在我国西北革命根据地(以延安为中心的陕甘宁边区)进行实地采访的所见所闻，向全世界真实报道了中国和中国工农红军以及许多红军领袖、红军将领的情况。毛泽东和周恩来是斯诺笔下最具代表性的人物形象。 </w:t>
      </w:r>
    </w:p>
    <w:p w14:paraId="3A1CC87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031CB505">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斯诺同毛泽东、周恩来等进行了多次长时间的谈话，搜集了二万五千里长征第一手资料。此外，他还实地考察，深入红军战士和老百姓当中，口问手写，对苏区军民生活，地方政治改革，民情风俗习惯等作了广泛深入的调查。四个月的采访，他密密麻麻写满了14个笔记本。当年10月底，斯诺带着他的采访资料、胶卷和照片，从陕北回到北平，经过几个月的埋头写作，英文名为《红星照耀中国》的报告文学终于诞生了。 </w:t>
      </w:r>
    </w:p>
    <w:p w14:paraId="14DF6F1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54C73184">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在《红星照耀中国》中，斯诺探求了中国革命发生的背景、发展的原因。他判断由于中国共产党的宣传和具体行动，使穷人和受压迫者对国家、社会和个人有了新的理念，有了必须行动起来的新的信念。由于有了一种思想武装，有一批坚决的青年，所以能够对国民党的统治进行群众性的斗争长达十年之久。他对长征表达了钦佩之情，断言长征实际是一场战略撤退，称赞长征是一部英雄史诗，是现代史上的无与伦比的一次远征。斯诺用毋庸置疑的事实向世界宣告：中国共产党及其领导的革命事业犹如一颗闪亮的红星不仅照耀着中国的西北，而且必将照耀全中国，照耀全世界。 </w:t>
      </w:r>
    </w:p>
    <w:p w14:paraId="76F49895">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tbl>
      <w:tblPr>
        <w:tblW w:w="578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575"/>
        <w:gridCol w:w="1772"/>
        <w:gridCol w:w="454"/>
        <w:gridCol w:w="979"/>
      </w:tblGrid>
      <w:tr w14:paraId="0BEA1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5E5BD44F">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作者 </w:t>
            </w:r>
          </w:p>
        </w:tc>
        <w:tc>
          <w:tcPr>
            <w:tcW w:w="0" w:type="auto"/>
            <w:shd w:val="clear"/>
            <w:vAlign w:val="center"/>
          </w:tcPr>
          <w:p w14:paraId="4B4736C7">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作品意义 </w:t>
            </w:r>
          </w:p>
        </w:tc>
        <w:tc>
          <w:tcPr>
            <w:tcW w:w="0" w:type="auto"/>
            <w:shd w:val="clear"/>
            <w:vAlign w:val="center"/>
          </w:tcPr>
          <w:p w14:paraId="18E8AA73">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篇目 </w:t>
            </w:r>
          </w:p>
        </w:tc>
        <w:tc>
          <w:tcPr>
            <w:tcW w:w="0" w:type="auto"/>
            <w:shd w:val="clear"/>
            <w:vAlign w:val="center"/>
          </w:tcPr>
          <w:p w14:paraId="2E3D39CE">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主要内容概括 </w:t>
            </w:r>
          </w:p>
        </w:tc>
      </w:tr>
      <w:tr w14:paraId="32DB2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73AAE3F2">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埃德加·斯诺，美国著名记者，第一个采访中共领导人毛泽东、第一个采访红区的西方记者，抗日战争爆发后，任《每日先驱报》和美国《星期六晚邮报》驻华战地记者。著作《西行漫记》，即《红星照耀中国》 </w:t>
            </w:r>
          </w:p>
        </w:tc>
        <w:tc>
          <w:tcPr>
            <w:tcW w:w="0" w:type="auto"/>
            <w:shd w:val="clear"/>
            <w:vAlign w:val="center"/>
          </w:tcPr>
          <w:p w14:paraId="544A1924">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①通过一个外国人的所见所闻，客观地向全世界报道了共产党和红军的真实情况，使西方人第一次了解到中国共产党人的真实生活。 </w:t>
            </w:r>
          </w:p>
          <w:p w14:paraId="6894C0A0">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②书中不仅记录了考察所得的第一手资料，而且深入分析和探究了“红色中国”产生、发展的原因，对中国共产党和中国革命作了客观评价。 </w:t>
            </w:r>
          </w:p>
        </w:tc>
        <w:tc>
          <w:tcPr>
            <w:tcW w:w="0" w:type="auto"/>
            <w:shd w:val="clear"/>
            <w:vAlign w:val="center"/>
          </w:tcPr>
          <w:p w14:paraId="292637D6">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探寻红色中国 </w:t>
            </w:r>
          </w:p>
        </w:tc>
        <w:tc>
          <w:tcPr>
            <w:tcW w:w="0" w:type="auto"/>
            <w:shd w:val="clear"/>
            <w:vAlign w:val="center"/>
          </w:tcPr>
          <w:p w14:paraId="0421D6CB">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1.关于红军长征的介绍； </w:t>
            </w:r>
          </w:p>
          <w:p w14:paraId="336E8F94">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2．对中国共产党和红军主要领导人的采访； </w:t>
            </w:r>
          </w:p>
          <w:p w14:paraId="45E203F4">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3．中国共产党的抗日政策，红军的军事策略； </w:t>
            </w:r>
          </w:p>
          <w:p w14:paraId="14636A36">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4．作者的整个采访经历和感受等。 </w:t>
            </w:r>
          </w:p>
        </w:tc>
      </w:tr>
      <w:tr w14:paraId="01554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2D3A8C12">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去红都的道路 </w:t>
            </w:r>
          </w:p>
        </w:tc>
        <w:tc>
          <w:tcPr>
            <w:tcW w:w="0" w:type="auto"/>
            <w:shd w:val="clear"/>
            <w:vAlign w:val="center"/>
          </w:tcPr>
          <w:p w14:paraId="52722B3D">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5A051898">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3957E478">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r>
      <w:tr w14:paraId="5499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6824ADE5">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在延安 </w:t>
            </w:r>
          </w:p>
        </w:tc>
        <w:tc>
          <w:tcPr>
            <w:tcW w:w="0" w:type="auto"/>
            <w:shd w:val="clear"/>
            <w:vAlign w:val="center"/>
          </w:tcPr>
          <w:p w14:paraId="0F592B6C">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06F1A540">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0777E842">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r>
      <w:tr w14:paraId="3113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71263A5E">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一个共产党员的由来 </w:t>
            </w:r>
          </w:p>
        </w:tc>
        <w:tc>
          <w:tcPr>
            <w:tcW w:w="0" w:type="auto"/>
            <w:shd w:val="clear"/>
            <w:vAlign w:val="center"/>
          </w:tcPr>
          <w:p w14:paraId="4DDD06E7">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1C1E4F65">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620CA998">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r>
      <w:tr w14:paraId="68983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62642969">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长征 </w:t>
            </w:r>
          </w:p>
        </w:tc>
        <w:tc>
          <w:tcPr>
            <w:tcW w:w="0" w:type="auto"/>
            <w:shd w:val="clear"/>
            <w:vAlign w:val="center"/>
          </w:tcPr>
          <w:p w14:paraId="5036718D">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479FBDB9">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7C77526B">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r>
      <w:tr w14:paraId="312ED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12D71302">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红星在西北 </w:t>
            </w:r>
          </w:p>
        </w:tc>
        <w:tc>
          <w:tcPr>
            <w:tcW w:w="0" w:type="auto"/>
            <w:shd w:val="clear"/>
            <w:vAlign w:val="center"/>
          </w:tcPr>
          <w:p w14:paraId="151438AB">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71DCFE90">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5EBB1889">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r>
      <w:tr w14:paraId="621D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2D28F041">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去前线的路上 </w:t>
            </w:r>
          </w:p>
        </w:tc>
        <w:tc>
          <w:tcPr>
            <w:tcW w:w="0" w:type="auto"/>
            <w:shd w:val="clear"/>
            <w:vAlign w:val="center"/>
          </w:tcPr>
          <w:p w14:paraId="3C2ED926">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36EF5AAB">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1467BE39">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r>
      <w:tr w14:paraId="14D8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1E45DECB">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同红军在一起 </w:t>
            </w:r>
          </w:p>
        </w:tc>
        <w:tc>
          <w:tcPr>
            <w:tcW w:w="0" w:type="auto"/>
            <w:shd w:val="clear"/>
            <w:vAlign w:val="center"/>
          </w:tcPr>
          <w:p w14:paraId="182EA9C4">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217FED13">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581FFB2A">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r>
      <w:tr w14:paraId="4F5B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05F385FB">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同红军在一起(续)</w:t>
            </w:r>
          </w:p>
        </w:tc>
        <w:tc>
          <w:tcPr>
            <w:tcW w:w="0" w:type="auto"/>
            <w:shd w:val="clear"/>
            <w:vAlign w:val="center"/>
          </w:tcPr>
          <w:p w14:paraId="4EB9C93A">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0DDAE911">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01C3CA5C">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r>
      <w:tr w14:paraId="3B6F0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24FA885E">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战争与和平 </w:t>
            </w:r>
          </w:p>
        </w:tc>
        <w:tc>
          <w:tcPr>
            <w:tcW w:w="0" w:type="auto"/>
            <w:shd w:val="clear"/>
            <w:vAlign w:val="center"/>
          </w:tcPr>
          <w:p w14:paraId="14AF6513">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06274B18">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1A43C913">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r>
      <w:tr w14:paraId="7B9F2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7D0D994E">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回到延安 </w:t>
            </w:r>
          </w:p>
        </w:tc>
        <w:tc>
          <w:tcPr>
            <w:tcW w:w="0" w:type="auto"/>
            <w:shd w:val="clear"/>
            <w:vAlign w:val="center"/>
          </w:tcPr>
          <w:p w14:paraId="0249ABE0">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3895EAAB">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7E477F01">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r>
      <w:tr w14:paraId="4097D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14:paraId="25ED61B7">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又是白色世界 </w:t>
            </w:r>
          </w:p>
        </w:tc>
        <w:tc>
          <w:tcPr>
            <w:tcW w:w="0" w:type="auto"/>
            <w:shd w:val="clear"/>
            <w:vAlign w:val="center"/>
          </w:tcPr>
          <w:p w14:paraId="548D115C">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258B85A2">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c>
          <w:tcPr>
            <w:tcW w:w="0" w:type="auto"/>
            <w:shd w:val="clear"/>
            <w:vAlign w:val="center"/>
          </w:tcPr>
          <w:p w14:paraId="4201EE6A">
            <w:pPr>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right="0"/>
              <w:jc w:val="left"/>
              <w:textAlignment w:val="auto"/>
              <w:rPr>
                <w:sz w:val="24"/>
                <w:szCs w:val="24"/>
              </w:rPr>
            </w:pPr>
          </w:p>
        </w:tc>
      </w:tr>
    </w:tbl>
    <w:p w14:paraId="32813E28">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jc w:val="center"/>
        <w:textAlignment w:val="auto"/>
        <w:rPr>
          <w:sz w:val="24"/>
          <w:szCs w:val="24"/>
        </w:rPr>
      </w:pPr>
    </w:p>
    <w:p w14:paraId="60F60E5C">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t>【知识积累】 </w:t>
      </w:r>
    </w:p>
    <w:p w14:paraId="401F736A">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1．《红星照耀中国》一书的原名是《西行漫记》，这是美国的著名记者_埃德加·斯诺_的著作，可以说，他是第一个采访中国共产党的领导人_毛泽东_、第一个采访红区的西方记者。 </w:t>
      </w:r>
    </w:p>
    <w:p w14:paraId="51C04EBA">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2CBBA8C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2．在陕北，埃德加·斯诺采访的共产党领袖和红军将领除毛泽东外，还有_朱德_、__周恩来__、_彭德怀_、_贺龙_、_刘志丹_、_徐海东_等。他描述了他们的言谈举止，追溯他们的家庭环境和少年时代，试图从中找寻他们成为共产党人的原因。</w:t>
      </w:r>
    </w:p>
    <w:p w14:paraId="7AE27A7A">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42D5570B">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3．毛泽东认为中国人民能够消耗和打败日本军队的三个条件：一是中国结成__抗日民族统一战线__，二是全世界结成反日统一战线，三是目前在日本帝国主义势力下受苦的被压迫的各国人民__采取革命行动_。 </w:t>
      </w:r>
    </w:p>
    <w:p w14:paraId="7E4E321F">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43D8B93E">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4．彭德怀给斯诺的印象是乐观、_豁达_、勇敢、_率真_、__大公无私_。</w:t>
      </w:r>
    </w:p>
    <w:p w14:paraId="7A9D0EE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5B35DC3A">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5．第一次国共合作的基础，就共产党人而论，可以归结为孙逸仙博士和国民党接受两大革命原则。第一个原则承认有必要采取_反帝政策_，第二个原则要求在国内实行_反封建反军阀政策_ 。</w:t>
      </w:r>
    </w:p>
    <w:p w14:paraId="659E68B2">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754AD5CD">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6．斯诺所说的“总司令被逮这一惊人事件”实际上就是说的历史上有名的__西安事变_，是当时任职西北剿匪副总司令、东北军领袖_张学良_和当时任职国民革命军第十七路总指挥、西北军领袖_杨虎城_于1936年12月12日，在西安发动的直接军事监禁事件，扣留了当时任职国民政府军事委员会委员长和西北剿匪总司令的_蒋中正_，目的是“停止剿共，改组政府，出兵抗日”，导致了第二次国共合作而和平解决。 </w:t>
      </w:r>
    </w:p>
    <w:p w14:paraId="35592784">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6A19EEE6">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7．在斯诺的笔下，毛泽东主席是个非常精明而又_博学多才__的知识分子，是个天才的_军事家和政治战略_家，代表了_中国人民大众_的迫切要求，是个苏区人民拥护他，南京政府却对他恨之入骨的人，生活_简朴_，廉洁奉公，能_吃苦耐劳_，身体像铁打的。 </w:t>
      </w:r>
    </w:p>
    <w:p w14:paraId="318A265D">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686D8626">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8．在当时的苏维埃社会当中，中国共产党在教育方面采取的政策有：_解放思想__，消除愚昧无知；培训教师，_组建学校_，实施大众化的教育；建立专业的学校；编著_字典_成效，使苏区的文盲大幅地降低；使苏区人民的思想有很大的转变、提高，为社会培养了不同方面、不同层次的人才。</w:t>
      </w:r>
    </w:p>
    <w:p w14:paraId="6C76FEFB">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522FFB4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9．在井冈山时期，红军给战士规定的三条简明的纪律：一是_行动_听指挥；二是不拿_贫农__一点东西；三是打土豪要_归公_。 </w:t>
      </w:r>
    </w:p>
    <w:p w14:paraId="01B475BE">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4FA9683D">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10．《红星照耀中国》的意义之一在于，通过一个外国人的所见所闻，客观地向全世界报道了_共产党和红军__的真实情况，使西方人第一次了解到_中国共产党人_的真实生活。其意义还在于深入分析和探究了“_红色中国_”产生、发展的原因，对中国共产党和__中国革命__做了客观的评价。 </w:t>
      </w:r>
    </w:p>
    <w:p w14:paraId="47B8D5AC">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553E526A">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t>名著阅读《红星照耀中国》专项练习</w:t>
      </w:r>
    </w:p>
    <w:p w14:paraId="7BEC991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Style w:val="11"/>
          <w:sz w:val="24"/>
          <w:szCs w:val="24"/>
        </w:rPr>
        <w:t>阅读提要</w:t>
      </w:r>
    </w:p>
    <w:p w14:paraId="1EFE5ADA">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4882F7ED">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1937年10月，《西行漫记》（直译应为《红星照耀中国》）由戈兰茨公司第一次出版，在世纪引起巨大轰动。1938年12月18日上海复社翻译出版中译本时，由于当时抗日战争已经开始，考虑到联合统一战线等情况，书名改为《西行漫记》。尽管这样，在国民党统治下的中国，该书还是成了一部禁书。</w:t>
      </w:r>
    </w:p>
    <w:p w14:paraId="7678D1DD">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11B72338">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《西行漫记》是一部文笔优美的纪实性很强的报道性作品。作者真实记录了自1936年6月至10月在我国西北革命根据地（以延安为中心的陕甘宁边区）进行实地采访的所见所闻，该书绝大部分素材来自作者采访 的第一手资料,向全世界真实报道了中国和中国工农红军以及许多红军领袖、红军将领的情况。  </w:t>
      </w:r>
    </w:p>
    <w:p w14:paraId="51C437AA">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1CD8513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作者通过与中国共产党的领导人毛泽东、周恩来 、朱德、刘志丹、贺龙、彭德怀等以及广大红军战士、农民、工 人、知识分子的接触交往，了解了革命根据地政治、军事、经济 、文化、生活各方面的真实情况，准确、鲜明、生动地反映了中国共产党和工农红军的斗争业绩。毛泽东和周恩来是作者埃德加·斯诺笔下最具代表性的人物形象。 </w:t>
      </w:r>
    </w:p>
    <w:p w14:paraId="2707C530">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1091044D">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西行漫记》不仅在政治意义上取得了极大的成功，而且在报告文学创作的艺术手法上也成为同类作品的典范。人物刻画、环境描写以及叙事的角度几近出神入化的程度。《西行漫记》中译本出版后，在中国同样产生巨大的反响，成千上万个中国青年因为读了《西行漫记》，纷纷走上革命道路。</w:t>
      </w:r>
    </w:p>
    <w:p w14:paraId="00B3C957">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23FE2332">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rStyle w:val="11"/>
          <w:sz w:val="24"/>
          <w:szCs w:val="24"/>
        </w:rPr>
        <w:t>作者简介</w:t>
      </w:r>
    </w:p>
    <w:p w14:paraId="62A2386F">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374DCB5C">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埃德加. 斯 诺（1905-1972）于 1905 年出生于美国堪萨斯城的一个贫苦家庭，年轻时当过农民，铁路工人和印刷学徒，大学毕业时开始从事新闻工作。1928年到达中国的上海，担任《密勒氏评论报》的助理编辑，以后兼任纽约《太阳报》和伦敦《每日先驱报》的特约通讯员。1930 年以后，为采集新闻，遍访 中国主要城市和东三省、内蒙、台湾及日本、朝鲜、荷属东印度。他是首先把鲁迅著作介绍到西方的人之一，也是在红色区域进行采访的第一个西方新闻记者。在他的一生中，除了为 欧美报刊写作通讯稿以外，他完成了11本著作，其中极大部分是和中国问题有关。他所写的《西行漫记》始终是许多国家的畅销书。</w:t>
      </w:r>
    </w:p>
    <w:p w14:paraId="7323A7B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1B5E79B8">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t>阅读检测</w:t>
      </w:r>
    </w:p>
    <w:p w14:paraId="00FFED0E">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256" w:lineRule="atLeast"/>
        <w:ind w:left="0" w:right="0"/>
        <w:textAlignment w:val="auto"/>
        <w:rPr>
          <w:color w:val="3E3E3E"/>
          <w:sz w:val="24"/>
          <w:szCs w:val="24"/>
        </w:rPr>
      </w:pPr>
      <w:r>
        <w:rPr>
          <w:color w:val="3E3E3E"/>
          <w:sz w:val="24"/>
          <w:szCs w:val="24"/>
        </w:rPr>
        <w:t>一、填空题</w:t>
      </w:r>
    </w:p>
    <w:p w14:paraId="2DF0CB70">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256" w:lineRule="atLeast"/>
        <w:ind w:left="0" w:right="0"/>
        <w:textAlignment w:val="auto"/>
        <w:rPr>
          <w:color w:val="3E3E3E"/>
          <w:sz w:val="24"/>
          <w:szCs w:val="24"/>
        </w:rPr>
      </w:pPr>
      <w:r>
        <w:rPr>
          <w:color w:val="3E3E3E"/>
          <w:sz w:val="24"/>
          <w:szCs w:val="24"/>
        </w:rPr>
        <w:t>1、《红星照耀中国》的作者是</w:t>
      </w:r>
      <w:r>
        <w:rPr>
          <w:color w:val="3E3E3E"/>
          <w:sz w:val="24"/>
          <w:szCs w:val="24"/>
          <w:u w:val="single"/>
        </w:rPr>
        <w:t>    埃德加·斯诺   </w:t>
      </w:r>
      <w:r>
        <w:rPr>
          <w:color w:val="3E3E3E"/>
          <w:sz w:val="24"/>
          <w:szCs w:val="24"/>
        </w:rPr>
        <w:t>，国籍是</w:t>
      </w:r>
      <w:r>
        <w:rPr>
          <w:color w:val="3E3E3E"/>
          <w:sz w:val="24"/>
          <w:szCs w:val="24"/>
          <w:u w:val="single"/>
        </w:rPr>
        <w:t>美国</w:t>
      </w:r>
      <w:r>
        <w:rPr>
          <w:color w:val="3E3E3E"/>
          <w:sz w:val="24"/>
          <w:szCs w:val="24"/>
        </w:rPr>
        <w:t>。</w:t>
      </w:r>
    </w:p>
    <w:p w14:paraId="23C782D4">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256" w:lineRule="atLeast"/>
        <w:ind w:left="0" w:right="0"/>
        <w:textAlignment w:val="auto"/>
        <w:rPr>
          <w:color w:val="3E3E3E"/>
          <w:sz w:val="24"/>
          <w:szCs w:val="24"/>
        </w:rPr>
      </w:pPr>
      <w:r>
        <w:rPr>
          <w:color w:val="3E3E3E"/>
          <w:sz w:val="24"/>
          <w:szCs w:val="24"/>
        </w:rPr>
        <w:t>2、《红星照耀中国》全书共</w:t>
      </w:r>
      <w:r>
        <w:rPr>
          <w:color w:val="3E3E3E"/>
          <w:sz w:val="24"/>
          <w:szCs w:val="24"/>
          <w:u w:val="single"/>
        </w:rPr>
        <w:t>  12   </w:t>
      </w:r>
      <w:r>
        <w:rPr>
          <w:color w:val="3E3E3E"/>
          <w:sz w:val="24"/>
          <w:szCs w:val="24"/>
        </w:rPr>
        <w:t>篇，又名</w:t>
      </w:r>
      <w:r>
        <w:rPr>
          <w:color w:val="3E3E3E"/>
          <w:sz w:val="24"/>
          <w:szCs w:val="24"/>
          <w:u w:val="single"/>
        </w:rPr>
        <w:t>《西行漫记》</w:t>
      </w:r>
      <w:r>
        <w:rPr>
          <w:color w:val="3E3E3E"/>
          <w:sz w:val="24"/>
          <w:szCs w:val="24"/>
        </w:rPr>
        <w:t>。</w:t>
      </w:r>
    </w:p>
    <w:p w14:paraId="2DCA6634">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256" w:lineRule="atLeast"/>
        <w:ind w:left="0" w:right="0"/>
        <w:textAlignment w:val="auto"/>
        <w:rPr>
          <w:color w:val="3E3E3E"/>
          <w:sz w:val="24"/>
          <w:szCs w:val="24"/>
        </w:rPr>
      </w:pPr>
      <w:r>
        <w:rPr>
          <w:color w:val="3E3E3E"/>
          <w:sz w:val="24"/>
          <w:szCs w:val="24"/>
        </w:rPr>
        <w:t>3、在斯诺的笔下，“他是个大个子，像个老虎一样强壮有力。年过半百，不计较个人财物——除了马匹，他喜欢马。”这个人物是</w:t>
      </w:r>
      <w:r>
        <w:rPr>
          <w:color w:val="3E3E3E"/>
          <w:sz w:val="24"/>
          <w:szCs w:val="24"/>
          <w:u w:val="single"/>
        </w:rPr>
        <w:t>贺龙</w:t>
      </w:r>
      <w:r>
        <w:rPr>
          <w:color w:val="3E3E3E"/>
          <w:sz w:val="24"/>
          <w:szCs w:val="24"/>
        </w:rPr>
        <w:t>。</w:t>
      </w:r>
    </w:p>
    <w:p w14:paraId="5AD4CBA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256" w:lineRule="atLeast"/>
        <w:ind w:left="0" w:right="0"/>
        <w:textAlignment w:val="auto"/>
        <w:rPr>
          <w:color w:val="3E3E3E"/>
          <w:sz w:val="24"/>
          <w:szCs w:val="24"/>
        </w:rPr>
      </w:pPr>
      <w:r>
        <w:rPr>
          <w:color w:val="3E3E3E"/>
          <w:sz w:val="24"/>
          <w:szCs w:val="24"/>
        </w:rPr>
        <w:t>4、作者第二次见毛泽东的时候，他正一边和</w:t>
      </w:r>
      <w:r>
        <w:rPr>
          <w:color w:val="3E3E3E"/>
          <w:sz w:val="24"/>
          <w:szCs w:val="24"/>
          <w:u w:val="single"/>
        </w:rPr>
        <w:t>两个年轻的农民</w:t>
      </w:r>
      <w:r>
        <w:rPr>
          <w:color w:val="3E3E3E"/>
          <w:sz w:val="24"/>
          <w:szCs w:val="24"/>
        </w:rPr>
        <w:t>谈着话，南京虽然悬赏</w:t>
      </w:r>
      <w:r>
        <w:rPr>
          <w:color w:val="3E3E3E"/>
          <w:sz w:val="24"/>
          <w:szCs w:val="24"/>
          <w:u w:val="single"/>
        </w:rPr>
        <w:t>二十五</w:t>
      </w:r>
      <w:r>
        <w:rPr>
          <w:color w:val="3E3E3E"/>
          <w:sz w:val="24"/>
          <w:szCs w:val="24"/>
        </w:rPr>
        <w:t>万元要他的首级，可是他却毫不介意地和路旁的行人一起走。</w:t>
      </w:r>
    </w:p>
    <w:p w14:paraId="5E81FBBF">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256" w:lineRule="atLeast"/>
        <w:ind w:left="0" w:right="0"/>
        <w:textAlignment w:val="auto"/>
        <w:rPr>
          <w:color w:val="3E3E3E"/>
          <w:sz w:val="24"/>
          <w:szCs w:val="24"/>
        </w:rPr>
      </w:pPr>
      <w:r>
        <w:rPr>
          <w:color w:val="3E3E3E"/>
          <w:sz w:val="24"/>
          <w:szCs w:val="24"/>
        </w:rPr>
        <w:t>5、作者一直要想见的“红色窑工”是</w:t>
      </w:r>
      <w:r>
        <w:rPr>
          <w:color w:val="3E3E3E"/>
          <w:sz w:val="24"/>
          <w:szCs w:val="24"/>
          <w:u w:val="single"/>
        </w:rPr>
        <w:t>徐海东</w:t>
      </w:r>
      <w:r>
        <w:rPr>
          <w:color w:val="3E3E3E"/>
          <w:sz w:val="24"/>
          <w:szCs w:val="24"/>
        </w:rPr>
        <w:t>，他是红军十五军团司令，司令部设在西北八十里外的</w:t>
      </w:r>
      <w:r>
        <w:rPr>
          <w:color w:val="3E3E3E"/>
          <w:sz w:val="24"/>
          <w:szCs w:val="24"/>
          <w:u w:val="single"/>
        </w:rPr>
        <w:t>预旺县</w:t>
      </w:r>
      <w:r>
        <w:rPr>
          <w:color w:val="3E3E3E"/>
          <w:sz w:val="24"/>
          <w:szCs w:val="24"/>
        </w:rPr>
        <w:t>，这是一个古老的回民县城。</w:t>
      </w:r>
    </w:p>
    <w:p w14:paraId="7CBBC5A8">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256" w:lineRule="atLeast"/>
        <w:ind w:left="0" w:right="0"/>
        <w:textAlignment w:val="auto"/>
        <w:rPr>
          <w:color w:val="3E3E3E"/>
          <w:sz w:val="24"/>
          <w:szCs w:val="24"/>
        </w:rPr>
      </w:pPr>
      <w:r>
        <w:rPr>
          <w:color w:val="3E3E3E"/>
          <w:sz w:val="24"/>
          <w:szCs w:val="24"/>
        </w:rPr>
        <w:t>6、红军的成长离不开严明的纪律，1928年后，红军提出了八条纪律：“一、上门板；二、捆铺草；三、</w:t>
      </w:r>
      <w:r>
        <w:rPr>
          <w:color w:val="3E3E3E"/>
          <w:sz w:val="24"/>
          <w:szCs w:val="24"/>
          <w:u w:val="single"/>
        </w:rPr>
        <w:t>对老百姓要和气，要随时帮助他们</w:t>
      </w:r>
      <w:r>
        <w:rPr>
          <w:color w:val="3E3E3E"/>
          <w:sz w:val="24"/>
          <w:szCs w:val="24"/>
        </w:rPr>
        <w:t>；四、借东西要还；五、损坏东西要赔；六、和农民买卖东西要公平；七、</w:t>
      </w:r>
      <w:r>
        <w:rPr>
          <w:color w:val="3E3E3E"/>
          <w:sz w:val="24"/>
          <w:szCs w:val="24"/>
          <w:u w:val="single"/>
        </w:rPr>
        <w:t>买东西要付钱</w:t>
      </w:r>
      <w:r>
        <w:rPr>
          <w:color w:val="3E3E3E"/>
          <w:sz w:val="24"/>
          <w:szCs w:val="24"/>
        </w:rPr>
        <w:t>；八、要讲卫生，盖厕所离住家要远。</w:t>
      </w:r>
    </w:p>
    <w:p w14:paraId="1D351569">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256" w:lineRule="atLeast"/>
        <w:ind w:left="0" w:right="0"/>
        <w:textAlignment w:val="auto"/>
        <w:rPr>
          <w:color w:val="3E3E3E"/>
          <w:sz w:val="24"/>
          <w:szCs w:val="24"/>
        </w:rPr>
      </w:pPr>
      <w:r>
        <w:rPr>
          <w:color w:val="3E3E3E"/>
          <w:sz w:val="24"/>
          <w:szCs w:val="24"/>
        </w:rPr>
        <w:t>7、苏区人人都叫他老徐，“人生五十岁始”的是</w:t>
      </w:r>
      <w:r>
        <w:rPr>
          <w:color w:val="3E3E3E"/>
          <w:sz w:val="24"/>
          <w:szCs w:val="24"/>
          <w:u w:val="single"/>
        </w:rPr>
        <w:t>徐特立</w:t>
      </w:r>
      <w:r>
        <w:rPr>
          <w:color w:val="3E3E3E"/>
          <w:sz w:val="24"/>
          <w:szCs w:val="24"/>
        </w:rPr>
        <w:t>，他是毛泽东在长沙师范求学时的老师；毛泽东另一位老师杨昌济的女儿</w:t>
      </w:r>
      <w:r>
        <w:rPr>
          <w:color w:val="3E3E3E"/>
          <w:sz w:val="24"/>
          <w:szCs w:val="24"/>
          <w:u w:val="single"/>
        </w:rPr>
        <w:t>杨开慧</w:t>
      </w:r>
      <w:r>
        <w:rPr>
          <w:color w:val="3E3E3E"/>
          <w:sz w:val="24"/>
          <w:szCs w:val="24"/>
        </w:rPr>
        <w:t>，是毛泽东的妻子；1930年被捕，她拒绝退党并坚决反对与毛泽东脱离关系，随之被害。</w:t>
      </w:r>
    </w:p>
    <w:p w14:paraId="61E95C3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256" w:lineRule="atLeast"/>
        <w:ind w:left="0" w:right="0"/>
        <w:textAlignment w:val="auto"/>
        <w:rPr>
          <w:color w:val="3E3E3E"/>
          <w:sz w:val="24"/>
          <w:szCs w:val="24"/>
        </w:rPr>
      </w:pPr>
      <w:r>
        <w:rPr>
          <w:color w:val="3E3E3E"/>
          <w:sz w:val="24"/>
          <w:szCs w:val="24"/>
        </w:rPr>
        <w:t>8、苏维埃政府的“四巨头”是</w:t>
      </w:r>
      <w:r>
        <w:rPr>
          <w:color w:val="3E3E3E"/>
          <w:sz w:val="24"/>
          <w:szCs w:val="24"/>
          <w:u w:val="single"/>
        </w:rPr>
        <w:t>毛泽东、周恩来、朱德、博古</w:t>
      </w:r>
      <w:r>
        <w:rPr>
          <w:color w:val="3E3E3E"/>
          <w:sz w:val="24"/>
          <w:szCs w:val="24"/>
        </w:rPr>
        <w:t>。</w:t>
      </w:r>
    </w:p>
    <w:p w14:paraId="20FFD2A9">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256" w:lineRule="atLeast"/>
        <w:ind w:left="0" w:right="0"/>
        <w:textAlignment w:val="auto"/>
        <w:rPr>
          <w:color w:val="3E3E3E"/>
          <w:sz w:val="24"/>
          <w:szCs w:val="24"/>
        </w:rPr>
      </w:pPr>
      <w:r>
        <w:rPr>
          <w:color w:val="3E3E3E"/>
          <w:sz w:val="24"/>
          <w:szCs w:val="24"/>
        </w:rPr>
        <w:t>9、作者第一次见他是在1929年的沈阳，当时他是全世界最年轻的独裁者，后来和杨虎城将军一起发动了著名的“西安事变”，他是</w:t>
      </w:r>
      <w:r>
        <w:rPr>
          <w:color w:val="3E3E3E"/>
          <w:sz w:val="24"/>
          <w:szCs w:val="24"/>
          <w:u w:val="single"/>
        </w:rPr>
        <w:t>张学良</w:t>
      </w:r>
      <w:r>
        <w:rPr>
          <w:color w:val="3E3E3E"/>
          <w:sz w:val="24"/>
          <w:szCs w:val="24"/>
        </w:rPr>
        <w:t>。</w:t>
      </w:r>
    </w:p>
    <w:p w14:paraId="2D212E72">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168E23D7">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t>二、选择题</w:t>
      </w:r>
    </w:p>
    <w:p w14:paraId="5A55A11A">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1. 美国记者埃德加? 斯诺在《红星照耀中国》一书中写道：“在某种意义上讲，这次大迁移是历史上最大的一次流动的武装宣传。”文中的“大迁移”是指（  D ）</w:t>
      </w:r>
    </w:p>
    <w:p w14:paraId="188950CF">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A 、国民革命军北伐    B 、朱、毛红军会师井冈山</w:t>
      </w:r>
    </w:p>
    <w:p w14:paraId="76C29BA4">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C 、北方少数民族南迁    D 、中国工农红军万里长征</w:t>
      </w:r>
    </w:p>
    <w:p w14:paraId="3D818B36">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2. 美国记者斯诺在《红星照耀中国》一书中写道：“在某种意义上讲，这次大迁移是历史上最大的一次流动的武装宣传。”文中的“武装宣传”是指（ C ）</w:t>
      </w:r>
    </w:p>
    <w:p w14:paraId="1EC1620D">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A 、国民革命军出师北伐，扩大了革命影响</w:t>
      </w:r>
    </w:p>
    <w:p w14:paraId="6EB0025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B 、太平天国北伐、东征，打击了中外反动势力</w:t>
      </w:r>
    </w:p>
    <w:p w14:paraId="58629C1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C 、工农红军的万里长征，成为“革命的播种机”</w:t>
      </w:r>
    </w:p>
    <w:p w14:paraId="76169ED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D 、刘邓大军千里跃进大别山，开辟了革命根据地</w:t>
      </w:r>
    </w:p>
    <w:p w14:paraId="415BDDFB">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3. 美国著名记者埃德加．斯诺的《红星照耀中国》一书以纪实性手法向西方国家大量介绍了红色中国以及红军长征的事迹，一度风靡全世界。2017年是红军长征胜利（ D ）</w:t>
      </w:r>
    </w:p>
    <w:p w14:paraId="665B812E">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A 、51周年  B 、61周年  C 、71周年  D 、81周年</w:t>
      </w:r>
    </w:p>
    <w:p w14:paraId="0E9004C0">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4. 美国著名记者埃德加·斯诺在《红星照耀中国》一书中写道：“冒险、探索、发现、勇气和胆怯、胜利和狂喜、艰难困苦、英勇牺牲、忠心耿耿，这些千千万万青年人的经久不衰的热情，始终如一的希望，令人惊诧的革命乐观情绪，像一把火焰，贯穿着这一切，他们无论在人力面前，或者在大自然面前，上帝面前，死亡面前，都绝不承认失败。”这是斯诺对以下哪一事件的评价（ B ）</w:t>
      </w:r>
    </w:p>
    <w:p w14:paraId="135244C7">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A 、五四运动  B 、红军长征  C 、北伐战争  D 、抗日战争</w:t>
      </w:r>
    </w:p>
    <w:p w14:paraId="5CE45340">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5. 埃德加·斯诺在《红星照耀中国》一书中写道：“在西安进行的这场军事政变时机抓得很好，执行得也十分利落，使中国最终站到了即将来临的世界反法西斯斗争一边。”斯诺所说的“这场军事政变”是指（ B ）</w:t>
      </w:r>
    </w:p>
    <w:p w14:paraId="7BE9B6FC">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A 、八一三事变  B 、西安事变  C 、九一八事变  D 、七七事变</w:t>
      </w:r>
    </w:p>
    <w:p w14:paraId="2E310AAC">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5AD029A8">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left"/>
        <w:textAlignment w:val="auto"/>
        <w:rPr>
          <w:sz w:val="24"/>
          <w:szCs w:val="24"/>
        </w:rPr>
      </w:pPr>
      <w:r>
        <w:rPr>
          <w:rFonts w:ascii="宋体" w:hAnsi="宋体" w:eastAsia="宋体" w:cs="宋体"/>
          <w:kern w:val="0"/>
          <w:sz w:val="24"/>
          <w:szCs w:val="24"/>
          <w:lang w:val="en-US" w:eastAsia="zh-CN" w:bidi="ar"/>
        </w:rPr>
        <w:t>三、简答题</w:t>
      </w:r>
    </w:p>
    <w:p w14:paraId="43801EE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1、 在来到中国进行国际援助的众多国际友人中最杰出的三位美国记者是谁？他们记录中国历史的著作是什么</w:t>
      </w:r>
    </w:p>
    <w:p w14:paraId="34D3E59B">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答：埃德加·斯诺《西行漫记》，尼姆·威尔斯《续西行漫记》，哈里森·福尔曼《北行漫记》。</w:t>
      </w:r>
    </w:p>
    <w:p w14:paraId="12462ED4">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51B2D766">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2、简要叙述红军长征的经过</w:t>
      </w:r>
    </w:p>
    <w:p w14:paraId="01C0BEE9">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答：红军一共爬过 18 座山脉，渡过24 条河流，经过12个省份，占领过 62 座大小城市，突破 10 个地方军阀军队的包围，开进和顺利穿过6个不同的少数民族地区。</w:t>
      </w:r>
    </w:p>
    <w:p w14:paraId="70E1E122">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1A84CF0B">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3、简述《西行漫记》一书的主要内容</w:t>
      </w:r>
    </w:p>
    <w:p w14:paraId="771BD57D">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答：本书是美国著名记者埃德加·斯诺的不朽名著，一部文笔优美的纪实性很强的 报道性作品。作者真实记录了自 1936 年 6 月至 10 月在我国 西北革命根据地（以延安为中心的陕甘宁边区）进行实地采 访的所见所闻，向全世界真实报道了中国和中国工农红军以 及许多红军领袖、红军将领的情况。毛泽东和周恩来是斯诺 笔下最具代表性的人物形象。</w:t>
      </w:r>
    </w:p>
    <w:p w14:paraId="152DD4CD">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7B6E71BD">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4、《红星照耀中国》为什么改名为《西行漫记》</w:t>
      </w:r>
    </w:p>
    <w:p w14:paraId="5B67638A">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答：一九三七年十月， 《红星闪耀中国》一书在伦敦出版。当时作者正在被日控制的上海，想要在国内公开出版是不可能的。但在中共地下组织的的帮助下，经过修改，将书名改为《西行漫记》作为掩护出版。不到几个月就轰动了国内外华侨并重印发行多次。直到现在，虽然不用再用这个隐晦的名字，但为了保证初版的本来面目，现在的重印本仍采用这个名字。</w:t>
      </w:r>
    </w:p>
    <w:p w14:paraId="5A424EF8">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681529FB">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5、简述斯诺从李长林口中得到的贺龙印象</w:t>
      </w:r>
    </w:p>
    <w:p w14:paraId="0E050E8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答：①贺龙是个大个子，像只老虎一样强壮有力。他已年过半百，但仍很健康。他不知疲倦。②贺龙对有钱人的仇视，据说，如果贺龙还在二百里外的地方，地主士绅都要闻风逃跑，哪怕有南京军队重兵驻守的地方也是如此，因为他以行军神出鬼没著称。</w:t>
      </w:r>
    </w:p>
    <w:p w14:paraId="2F03FF6C">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56ACA4A3">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6、简述《西行漫记》一书中斯诺的彭德怀印象</w:t>
      </w:r>
    </w:p>
    <w:p w14:paraId="373B7A21">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答：①乐观、豁达、勇敢的精神品质。②彭德怀大公无私，他唯一的个人衣服，就是这件用缴获的降落伞做成的背心。他为这件战利品而孩子气地得意，表现了他率真的个性，作者是很欣赏的。③“兔子一般窜了出去”，抢先到达山顶，不仅表现彭德怀身体健康、动作敏捷，还体现了他作为一名统率大军的指挥员不失活泼、天真的个性。</w:t>
      </w:r>
    </w:p>
    <w:p w14:paraId="58D7589D">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p>
    <w:p w14:paraId="6C05C820">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7、简述《红星照耀中国》中的红军精神。</w:t>
      </w:r>
    </w:p>
    <w:p w14:paraId="3170964E">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ind w:left="0" w:right="0"/>
        <w:textAlignment w:val="auto"/>
        <w:rPr>
          <w:sz w:val="24"/>
          <w:szCs w:val="24"/>
        </w:rPr>
      </w:pPr>
      <w:r>
        <w:rPr>
          <w:sz w:val="24"/>
          <w:szCs w:val="24"/>
        </w:rPr>
        <w:t>①把广大人民的根本利益看得高于一切，坚定革命的理想和信念，坚信正义事业必然胜利的精神；②为了救国救民，不怕任何艰难险阻，不惜牺牲一切的精神；③坚持独立自主，实事求是，一切从实际出发的精神；④顾全大局、严守纪律、紧密团结的精神；⑤紧紧依靠人民群众，同人民群众生死相依、患难与共、艰苦奋斗的精神。</w:t>
      </w:r>
    </w:p>
    <w:p w14:paraId="5E0A5A78">
      <w:pPr>
        <w:keepNext w:val="0"/>
        <w:keepLines w:val="0"/>
        <w:pageBreakBefore w:val="0"/>
        <w:kinsoku/>
        <w:overflowPunct/>
        <w:topLinePunct w:val="0"/>
        <w:autoSpaceDE/>
        <w:autoSpaceDN/>
        <w:bidi w:val="0"/>
        <w:adjustRightInd/>
        <w:snapToGrid/>
        <w:spacing w:beforeAutospacing="0" w:afterAutospacing="0"/>
        <w:ind w:left="0" w:right="0"/>
        <w:textAlignment w:val="auto"/>
        <w:rPr>
          <w:rFonts w:hint="eastAsia"/>
          <w:sz w:val="24"/>
          <w:szCs w:val="24"/>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12ECC"/>
    <w:multiLevelType w:val="multilevel"/>
    <w:tmpl w:val="88112EC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A7349A4"/>
    <w:multiLevelType w:val="multilevel"/>
    <w:tmpl w:val="8A7349A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8BD6DA79"/>
    <w:multiLevelType w:val="multilevel"/>
    <w:tmpl w:val="8BD6DA7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9220185E"/>
    <w:multiLevelType w:val="multilevel"/>
    <w:tmpl w:val="9220185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927BC4C4"/>
    <w:multiLevelType w:val="multilevel"/>
    <w:tmpl w:val="927BC4C4"/>
    <w:lvl w:ilvl="0" w:tentative="0">
      <w:start w:val="1"/>
      <w:numFmt w:val="decimal"/>
      <w:lvlText w:val="%1."/>
      <w:lvlJc w:val="left"/>
      <w:pPr>
        <w:tabs>
          <w:tab w:val="left" w:pos="720"/>
        </w:tabs>
        <w:ind w:left="720" w:hanging="360"/>
      </w:pPr>
      <w:rPr>
        <w:sz w:val="24"/>
        <w:szCs w:val="24"/>
      </w:rPr>
    </w:lvl>
    <w:lvl w:ilvl="1" w:tentative="0">
      <w:start w:val="1"/>
      <w:numFmt w:val="lowerRoman"/>
      <w:lvlText w:val="%2."/>
      <w:lvlJc w:val="righ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9E48C916"/>
    <w:multiLevelType w:val="multilevel"/>
    <w:tmpl w:val="9E48C91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9F3F283D"/>
    <w:multiLevelType w:val="multilevel"/>
    <w:tmpl w:val="9F3F283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AEF42D60"/>
    <w:multiLevelType w:val="multilevel"/>
    <w:tmpl w:val="AEF42D6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C0C9BEE9"/>
    <w:multiLevelType w:val="multilevel"/>
    <w:tmpl w:val="C0C9BEE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C874EA81"/>
    <w:multiLevelType w:val="multilevel"/>
    <w:tmpl w:val="C874EA8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0B019A9E"/>
    <w:multiLevelType w:val="multilevel"/>
    <w:tmpl w:val="0B019A9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1AA8D06A"/>
    <w:multiLevelType w:val="multilevel"/>
    <w:tmpl w:val="1AA8D06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4954A32A"/>
    <w:multiLevelType w:val="multilevel"/>
    <w:tmpl w:val="4954A32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5BF5C781"/>
    <w:multiLevelType w:val="multilevel"/>
    <w:tmpl w:val="5BF5C78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63C9B360"/>
    <w:multiLevelType w:val="multilevel"/>
    <w:tmpl w:val="63C9B36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
    <w:nsid w:val="63FAB008"/>
    <w:multiLevelType w:val="multilevel"/>
    <w:tmpl w:val="63FAB00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9"/>
  </w:num>
  <w:num w:numId="2">
    <w:abstractNumId w:val="10"/>
  </w:num>
  <w:num w:numId="3">
    <w:abstractNumId w:val="0"/>
  </w:num>
  <w:num w:numId="4">
    <w:abstractNumId w:val="1"/>
  </w:num>
  <w:num w:numId="5">
    <w:abstractNumId w:val="3"/>
  </w:num>
  <w:num w:numId="6">
    <w:abstractNumId w:val="2"/>
  </w:num>
  <w:num w:numId="7">
    <w:abstractNumId w:val="7"/>
  </w:num>
  <w:num w:numId="8">
    <w:abstractNumId w:val="13"/>
  </w:num>
  <w:num w:numId="9">
    <w:abstractNumId w:val="12"/>
  </w:num>
  <w:num w:numId="10">
    <w:abstractNumId w:val="6"/>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4"/>
  </w:num>
  <w:num w:numId="18">
    <w:abstractNumId w:val="8"/>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875900"/>
    <w:rsid w:val="06CB4EBA"/>
    <w:rsid w:val="06E149F7"/>
    <w:rsid w:val="07BB39A2"/>
    <w:rsid w:val="08681937"/>
    <w:rsid w:val="089659F3"/>
    <w:rsid w:val="08EB3F3C"/>
    <w:rsid w:val="09760E3D"/>
    <w:rsid w:val="09D3211F"/>
    <w:rsid w:val="0AF41046"/>
    <w:rsid w:val="0BC339EC"/>
    <w:rsid w:val="0C085FBF"/>
    <w:rsid w:val="0C3A04DE"/>
    <w:rsid w:val="0E4303AF"/>
    <w:rsid w:val="0F7113AE"/>
    <w:rsid w:val="0F897CD8"/>
    <w:rsid w:val="10232B1B"/>
    <w:rsid w:val="11F73797"/>
    <w:rsid w:val="12F2427C"/>
    <w:rsid w:val="14474DA3"/>
    <w:rsid w:val="150B491F"/>
    <w:rsid w:val="159D47F6"/>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7EA6315"/>
    <w:rsid w:val="28AC6695"/>
    <w:rsid w:val="29C45850"/>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6EE066B"/>
    <w:rsid w:val="3718500D"/>
    <w:rsid w:val="399933EE"/>
    <w:rsid w:val="39F46419"/>
    <w:rsid w:val="3B2A4B6F"/>
    <w:rsid w:val="3BE25A5D"/>
    <w:rsid w:val="3C2041C7"/>
    <w:rsid w:val="403E552C"/>
    <w:rsid w:val="40F649D0"/>
    <w:rsid w:val="415865A3"/>
    <w:rsid w:val="416C1F20"/>
    <w:rsid w:val="44754BFA"/>
    <w:rsid w:val="45A646FC"/>
    <w:rsid w:val="45CA5520"/>
    <w:rsid w:val="46B844DD"/>
    <w:rsid w:val="471965DE"/>
    <w:rsid w:val="476601E6"/>
    <w:rsid w:val="4CC4058B"/>
    <w:rsid w:val="50862293"/>
    <w:rsid w:val="50A97299"/>
    <w:rsid w:val="51602391"/>
    <w:rsid w:val="522F28FF"/>
    <w:rsid w:val="536568CF"/>
    <w:rsid w:val="543B2E40"/>
    <w:rsid w:val="55920247"/>
    <w:rsid w:val="563A1851"/>
    <w:rsid w:val="571D4EDE"/>
    <w:rsid w:val="583803C9"/>
    <w:rsid w:val="583913CE"/>
    <w:rsid w:val="59977C60"/>
    <w:rsid w:val="5A3F2881"/>
    <w:rsid w:val="5A4A67FC"/>
    <w:rsid w:val="5A977F98"/>
    <w:rsid w:val="5ABB3568"/>
    <w:rsid w:val="5B164C27"/>
    <w:rsid w:val="5B8C632C"/>
    <w:rsid w:val="5D3226B1"/>
    <w:rsid w:val="5DFC3D50"/>
    <w:rsid w:val="5E310B78"/>
    <w:rsid w:val="5E525304"/>
    <w:rsid w:val="5E9B1F07"/>
    <w:rsid w:val="5FBA2EDB"/>
    <w:rsid w:val="5FD90797"/>
    <w:rsid w:val="60086737"/>
    <w:rsid w:val="604709BC"/>
    <w:rsid w:val="60C21053"/>
    <w:rsid w:val="612F2EBE"/>
    <w:rsid w:val="61E14C20"/>
    <w:rsid w:val="63705E5F"/>
    <w:rsid w:val="63C464B0"/>
    <w:rsid w:val="63E15142"/>
    <w:rsid w:val="642A29BD"/>
    <w:rsid w:val="64D92FEE"/>
    <w:rsid w:val="66293BB1"/>
    <w:rsid w:val="668954BF"/>
    <w:rsid w:val="68552A25"/>
    <w:rsid w:val="6A372C18"/>
    <w:rsid w:val="6BDC3815"/>
    <w:rsid w:val="6C4F691E"/>
    <w:rsid w:val="6DF938C3"/>
    <w:rsid w:val="6DF9477D"/>
    <w:rsid w:val="6E460FD7"/>
    <w:rsid w:val="6F2B6839"/>
    <w:rsid w:val="6FD47025"/>
    <w:rsid w:val="70F92586"/>
    <w:rsid w:val="710052BC"/>
    <w:rsid w:val="71802E6F"/>
    <w:rsid w:val="72FF6412"/>
    <w:rsid w:val="74C56219"/>
    <w:rsid w:val="74FB067E"/>
    <w:rsid w:val="77C125C0"/>
    <w:rsid w:val="781919D2"/>
    <w:rsid w:val="78874886"/>
    <w:rsid w:val="788D125B"/>
    <w:rsid w:val="794A70B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15781</Words>
  <Characters>16724</Characters>
  <Lines>0</Lines>
  <Paragraphs>0</Paragraphs>
  <TotalTime>14</TotalTime>
  <ScaleCrop>false</ScaleCrop>
  <LinksUpToDate>false</LinksUpToDate>
  <CharactersWithSpaces>16921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2025-05-03T02:34:15Z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