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A664CCE">
      <w:pPr>
        <w:keepNext w:val="0"/>
        <w:keepLines w:val="0"/>
        <w:pageBreakBefore w:val="0"/>
        <w:widowControl w:val="0"/>
        <w:kinsoku/>
        <w:wordWrap/>
        <w:overflowPunct/>
        <w:topLinePunct w:val="0"/>
        <w:autoSpaceDE/>
        <w:autoSpaceDN/>
        <w:bidi w:val="0"/>
        <w:adjustRightInd/>
        <w:snapToGrid/>
        <w:spacing w:before="0" w:after="120" w:afterLines="50" w:line="360" w:lineRule="auto"/>
        <w:jc w:val="center"/>
        <w:textAlignment w:val="center"/>
        <w:rPr>
          <w:rFonts w:ascii="Times New Roman" w:eastAsia="黑体" w:hAnsi="Times New Roman" w:cs="Times New Roman" w:hint="default"/>
          <w:b/>
          <w:snapToGrid w:val="0"/>
          <w:color w:val="C00000"/>
          <w:kern w:val="0"/>
          <w:sz w:val="36"/>
          <w:szCs w:val="36"/>
          <w:lang w:val="en-US" w:eastAsia="zh-CN"/>
        </w:rPr>
      </w:pPr>
      <w:r>
        <w:rPr>
          <w:rFonts w:ascii="Times New Roman" w:eastAsia="黑体" w:hAnsi="Times New Roman" w:cs="Times New Roman" w:hint="default"/>
          <w:b/>
          <w:snapToGrid w:val="0"/>
          <w:color w:val="C00000"/>
          <w:kern w:val="0"/>
          <w:sz w:val="36"/>
          <w:szCs w:val="36"/>
        </w:rPr>
        <w:drawing>
          <wp:anchor simplePos="0" relativeHeight="251658240" behindDoc="0" locked="0" layoutInCell="1" allowOverlap="1">
            <wp:simplePos x="0" y="0"/>
            <wp:positionH relativeFrom="page">
              <wp:posOffset>10617200</wp:posOffset>
            </wp:positionH>
            <wp:positionV relativeFrom="topMargin">
              <wp:posOffset>11201400</wp:posOffset>
            </wp:positionV>
            <wp:extent cx="381000" cy="381000"/>
            <wp:wrapNone/>
            <wp:docPr id="1004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xmlns:r="http://schemas.openxmlformats.org/officeDocument/2006/relationships" r:embed="rId5"/>
                    <a:stretch>
                      <a:fillRect/>
                    </a:stretch>
                  </pic:blipFill>
                  <pic:spPr>
                    <a:xfrm>
                      <a:off x="0" y="0"/>
                      <a:ext cx="381000" cy="381000"/>
                    </a:xfrm>
                    <a:prstGeom prst="rect">
                      <a:avLst/>
                    </a:prstGeom>
                  </pic:spPr>
                </pic:pic>
              </a:graphicData>
            </a:graphic>
          </wp:anchor>
        </w:drawing>
      </w:r>
      <w:r>
        <w:rPr>
          <w:rFonts w:ascii="Times New Roman" w:eastAsia="黑体" w:hAnsi="Times New Roman" w:cs="Times New Roman" w:hint="default"/>
          <w:b/>
          <w:snapToGrid w:val="0"/>
          <w:color w:val="C00000"/>
          <w:kern w:val="0"/>
          <w:sz w:val="36"/>
          <w:szCs w:val="36"/>
        </w:rPr>
        <w:t>专题</w:t>
      </w:r>
      <w:r>
        <w:rPr>
          <w:rFonts w:ascii="Times New Roman" w:eastAsia="黑体" w:hAnsi="Times New Roman" w:cs="Times New Roman" w:hint="eastAsia"/>
          <w:b/>
          <w:snapToGrid w:val="0"/>
          <w:color w:val="C00000"/>
          <w:kern w:val="0"/>
          <w:sz w:val="36"/>
          <w:szCs w:val="36"/>
          <w:lang w:val="en-US" w:eastAsia="zh-CN"/>
        </w:rPr>
        <w:t>16  原子物理</w:t>
      </w:r>
    </w:p>
    <w:p w14:paraId="6BD1F84A">
      <w:pPr>
        <w:keepNext w:val="0"/>
        <w:keepLines w:val="0"/>
        <w:pageBreakBefore w:val="0"/>
        <w:widowControl w:val="0"/>
        <w:kinsoku/>
        <w:wordWrap/>
        <w:overflowPunct/>
        <w:topLinePunct w:val="0"/>
        <w:autoSpaceDE/>
        <w:autoSpaceDN/>
        <w:bidi w:val="0"/>
        <w:snapToGrid/>
        <w:spacing w:line="360" w:lineRule="auto"/>
        <w:jc w:val="center"/>
        <w:textAlignment w:val="center"/>
        <w:rPr>
          <w:rFonts w:ascii="Times New Roman" w:eastAsia="黑体" w:hAnsi="Times New Roman" w:cs="Times New Roman" w:hint="default"/>
          <w:color w:val="C00000"/>
        </w:rPr>
      </w:pPr>
      <w:r>
        <w:drawing>
          <wp:inline distT="0" distB="0" distL="114300" distR="114300">
            <wp:extent cx="1543050" cy="626745"/>
            <wp:effectExtent l="0" t="0" r="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6"/>
                    <a:stretch>
                      <a:fillRect/>
                    </a:stretch>
                  </pic:blipFill>
                  <pic:spPr>
                    <a:xfrm>
                      <a:off x="0" y="0"/>
                      <a:ext cx="1543050" cy="626745"/>
                    </a:xfrm>
                    <a:prstGeom prst="rect">
                      <a:avLst/>
                    </a:prstGeom>
                    <a:noFill/>
                    <a:ln>
                      <a:noFill/>
                    </a:ln>
                  </pic:spPr>
                </pic:pic>
              </a:graphicData>
            </a:graphic>
          </wp:inline>
        </w:drawing>
      </w:r>
    </w:p>
    <w:p w14:paraId="48E205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rPr>
          <w:rFonts w:asciiTheme="minorEastAsia" w:eastAsiaTheme="minorEastAsia" w:hAnsiTheme="minorEastAsia" w:cstheme="minorEastAsia" w:hint="eastAsia"/>
        </w:rPr>
      </w:pPr>
      <w:r>
        <w:rPr>
          <w:rFonts w:asciiTheme="minorEastAsia" w:hAnsiTheme="minorEastAsia" w:cstheme="minorEastAsia" w:hint="eastAsia"/>
          <w:color w:val="auto"/>
          <w:lang w:val="en-US" w:eastAsia="zh-CN"/>
        </w:rPr>
        <w:t>1.</w:t>
      </w:r>
      <w:r>
        <w:rPr>
          <w:rFonts w:asciiTheme="minorEastAsia" w:eastAsiaTheme="minorEastAsia" w:hAnsiTheme="minorEastAsia" w:cstheme="minorEastAsia" w:hint="eastAsia"/>
          <w:b/>
          <w:bCs/>
          <w:color w:val="auto"/>
          <w:lang w:val="en-US" w:eastAsia="zh-CN"/>
        </w:rPr>
        <w:t>(2024年河北卷考题)</w:t>
      </w:r>
      <w:r>
        <w:rPr>
          <w:rFonts w:asciiTheme="minorEastAsia" w:hAnsiTheme="minorEastAsia" w:cstheme="minorEastAsia" w:hint="eastAsia"/>
          <w:color w:val="auto"/>
          <w:lang w:val="en-US" w:eastAsia="zh-CN"/>
        </w:rPr>
        <w:t>1.</w:t>
      </w:r>
      <w:r>
        <w:rPr>
          <w:rFonts w:asciiTheme="minorEastAsia" w:eastAsiaTheme="minorEastAsia" w:hAnsiTheme="minorEastAsia" w:cstheme="minorEastAsia" w:hint="eastAsia"/>
          <w:color w:val="auto"/>
        </w:rPr>
        <w:t>锂是新能源汽车、储能和信息通信等新兴产业的关键材料．研究表明，锂元素主要来自宇宙线高能粒子与星际物质的原子核产生的散裂反应，其中一种核反应方程为</w:t>
      </w:r>
      <w:r>
        <w:rPr>
          <w:rFonts w:asciiTheme="minorEastAsia" w:eastAsiaTheme="minorEastAsia" w:hAnsiTheme="minorEastAsia" w:cstheme="minorEastAsia"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25.25pt;height:18.75pt" o:ole="" coordsize="21600,21600" o:preferrelative="t" filled="f" stroked="f">
            <v:stroke joinstyle="miter"/>
            <v:imagedata r:id="rId7" o:title="eqId239a343c0f2cb8181f4a0b8e8180429b"/>
            <o:lock v:ext="edit" aspectratio="t"/>
            <w10:anchorlock/>
          </v:shape>
          <o:OLEObject Type="Embed" ProgID="Equation.DSMT4" ShapeID="_x0000_i1025" DrawAspect="Content" ObjectID="_1468075725" r:id="rId8"/>
        </w:object>
      </w:r>
      <w:r>
        <w:rPr>
          <w:rFonts w:asciiTheme="minorEastAsia" w:eastAsiaTheme="minorEastAsia" w:hAnsiTheme="minorEastAsia" w:cstheme="minorEastAsia" w:hint="eastAsia"/>
          <w:color w:val="auto"/>
        </w:rPr>
        <w:t>，式中的X为（    ）</w:t>
      </w:r>
    </w:p>
    <w:p w14:paraId="253B9C4F">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rPr>
        <w:t xml:space="preserve">A. </w:t>
      </w:r>
      <w:r>
        <w:rPr>
          <w:rFonts w:asciiTheme="minorEastAsia" w:eastAsiaTheme="minorEastAsia" w:hAnsiTheme="minorEastAsia" w:cstheme="minorEastAsia" w:hint="eastAsia"/>
        </w:rPr>
        <w:object>
          <v:shape id="_x0000_i1026" type="#_x0000_t75" alt="学科网(www.zxxk.com)--教育资源门户，提供试卷、教案、课件、论文、素材以及各类教学资源下载，还有大量而丰富的教学相关资讯！" style="width:15pt;height:19pt" o:ole="" coordsize="21600,21600" o:preferrelative="t" filled="f" stroked="f">
            <v:stroke joinstyle="miter"/>
            <v:imagedata r:id="rId9" o:title="eqId2149d38d98a3768e3bbac0adb98a3449"/>
            <o:lock v:ext="edit" aspectratio="t"/>
            <w10:anchorlock/>
          </v:shape>
          <o:OLEObject Type="Embed" ProgID="Equation.DSMT4" ShapeID="_x0000_i1026" DrawAspect="Content" ObjectID="_1468075726" r:id="rId10"/>
        </w:objec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B. </w:t>
      </w:r>
      <w:r>
        <w:rPr>
          <w:rFonts w:asciiTheme="minorEastAsia" w:eastAsiaTheme="minorEastAsia" w:hAnsiTheme="minorEastAsia" w:cstheme="minorEastAsia" w:hint="eastAsia"/>
        </w:rPr>
        <w:object>
          <v:shape id="_x0000_i1027" type="#_x0000_t75" alt="学科网(www.zxxk.com)--教育资源门户，提供试卷、教案、课件、论文、素材以及各类教学资源下载，还有大量而丰富的教学相关资讯！" style="width:17.25pt;height:18.75pt" o:ole="" coordsize="21600,21600" o:preferrelative="t" filled="f" stroked="f">
            <v:stroke joinstyle="miter"/>
            <v:imagedata r:id="rId11" o:title="eqIda3bc82bbe879a24c831be980c085e897"/>
            <o:lock v:ext="edit" aspectratio="t"/>
            <w10:anchorlock/>
          </v:shape>
          <o:OLEObject Type="Embed" ProgID="Equation.DSMT4" ShapeID="_x0000_i1027" DrawAspect="Content" ObjectID="_1468075727" r:id="rId12"/>
        </w:objec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C. </w:t>
      </w:r>
      <w:r>
        <w:rPr>
          <w:rFonts w:asciiTheme="minorEastAsia" w:eastAsiaTheme="minorEastAsia" w:hAnsiTheme="minorEastAsia" w:cstheme="minorEastAsia" w:hint="eastAsia"/>
        </w:rPr>
        <w:object>
          <v:shape id="_x0000_i1028" type="#_x0000_t75" alt="学科网(www.zxxk.com)--教育资源门户，提供试卷、教案、课件、论文、素材以及各类教学资源下载，还有大量而丰富的教学相关资讯！" style="width:14.25pt;height:18.75pt" o:ole="" coordsize="21600,21600" o:preferrelative="t" filled="f" stroked="f">
            <v:stroke joinstyle="miter"/>
            <v:imagedata r:id="rId13" o:title="eqId4801c0ca48b9ec35666b2728dbe4dac4"/>
            <o:lock v:ext="edit" aspectratio="t"/>
            <w10:anchorlock/>
          </v:shape>
          <o:OLEObject Type="Embed" ProgID="Equation.DSMT4" ShapeID="_x0000_i1028" DrawAspect="Content" ObjectID="_1468075728" r:id="rId14"/>
        </w:objec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D. </w:t>
      </w:r>
      <w:r>
        <w:rPr>
          <w:rFonts w:asciiTheme="minorEastAsia" w:eastAsiaTheme="minorEastAsia" w:hAnsiTheme="minorEastAsia" w:cstheme="minorEastAsia" w:hint="eastAsia"/>
        </w:rPr>
        <w:object>
          <v:shape id="_x0000_i1029" type="#_x0000_t75" alt="学科网(www.zxxk.com)--教育资源门户，提供试卷、教案、课件、论文、素材以及各类教学资源下载，还有大量而丰富的教学相关资讯！" style="width:23.25pt;height:18.75pt" o:ole="" coordsize="21600,21600" o:preferrelative="t" filled="f" stroked="f">
            <v:stroke joinstyle="miter"/>
            <v:imagedata r:id="rId15" o:title="eqId4a52e1dc02ac505286f39c3d5efcec5b"/>
            <o:lock v:ext="edit" aspectratio="t"/>
            <w10:anchorlock/>
          </v:shape>
          <o:OLEObject Type="Embed" ProgID="Equation.DSMT4" ShapeID="_x0000_i1029" DrawAspect="Content" ObjectID="_1468075729" r:id="rId16"/>
        </w:object>
      </w:r>
    </w:p>
    <w:p w14:paraId="3C59E2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【答案】D</w:t>
      </w:r>
    </w:p>
    <w:p w14:paraId="6BBE772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【解析】根据核反应前后质量数和电荷数守恒得</w:t>
      </w:r>
    </w:p>
    <w:p w14:paraId="28764F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object>
          <v:shape id="_x0000_i1030" type="#_x0000_t75" alt="学科网(www.zxxk.com)--教育资源门户，提供试卷、教案、课件、论文、素材以及各类教学资源下载，还有大量而丰富的教学相关资讯！" style="width:113pt;height:14pt" o:ole="" coordsize="21600,21600" o:preferrelative="t" filled="f" stroked="f">
            <v:stroke joinstyle="miter"/>
            <v:imagedata r:id="rId17" o:title="eqId98ebecf50e6b69871a6d2a9980bc2a9b"/>
            <o:lock v:ext="edit" aspectratio="t"/>
            <w10:anchorlock/>
          </v:shape>
          <o:OLEObject Type="Embed" ProgID="Equation.DSMT4" ShapeID="_x0000_i1030" DrawAspect="Content" ObjectID="_1468075730" r:id="rId18"/>
        </w:object>
      </w:r>
      <w:r>
        <w:rPr>
          <w:rFonts w:asciiTheme="minorEastAsia" w:eastAsiaTheme="minorEastAsia" w:hAnsiTheme="minorEastAsia" w:cstheme="minorEastAsia" w:hint="eastAsia"/>
          <w:color w:val="FF0000"/>
        </w:rPr>
        <w:t>，</w:t>
      </w:r>
      <w:r>
        <w:rPr>
          <w:rFonts w:asciiTheme="minorEastAsia" w:eastAsiaTheme="minorEastAsia" w:hAnsiTheme="minorEastAsia" w:cstheme="minorEastAsia" w:hint="eastAsia"/>
          <w:color w:val="FF0000"/>
        </w:rPr>
        <w:object>
          <v:shape id="_x0000_i1031" type="#_x0000_t75" alt="学科网(www.zxxk.com)--教育资源门户，提供试卷、教案、课件、论文、素材以及各类教学资源下载，还有大量而丰富的教学相关资讯！" style="width:108pt;height:14pt" o:ole="" coordsize="21600,21600" o:preferrelative="t" filled="f" stroked="f">
            <v:stroke joinstyle="miter"/>
            <v:imagedata r:id="rId19" o:title="eqIdd1c2575c6c751b5a3c35591709933ec0"/>
            <o:lock v:ext="edit" aspectratio="t"/>
            <w10:anchorlock/>
          </v:shape>
          <o:OLEObject Type="Embed" ProgID="Equation.DSMT4" ShapeID="_x0000_i1031" DrawAspect="Content" ObjectID="_1468075731" r:id="rId20"/>
        </w:object>
      </w:r>
    </w:p>
    <w:p w14:paraId="7D34F4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故式中的X为</w:t>
      </w:r>
      <w:r>
        <w:rPr>
          <w:rFonts w:asciiTheme="minorEastAsia" w:eastAsiaTheme="minorEastAsia" w:hAnsiTheme="minorEastAsia" w:cstheme="minorEastAsia" w:hint="eastAsia"/>
          <w:color w:val="FF0000"/>
        </w:rPr>
        <w:object>
          <v:shape id="_x0000_i1032" type="#_x0000_t75" alt="学科网(www.zxxk.com)--教育资源门户，提供试卷、教案、课件、论文、素材以及各类教学资源下载，还有大量而丰富的教学相关资讯！" style="width:23.25pt;height:18.75pt" o:ole="" coordsize="21600,21600" o:preferrelative="t" filled="f" stroked="f">
            <v:stroke joinstyle="miter"/>
            <v:imagedata r:id="rId15" o:title="eqId4a52e1dc02ac505286f39c3d5efcec5b"/>
            <o:lock v:ext="edit" aspectratio="t"/>
            <w10:anchorlock/>
          </v:shape>
          <o:OLEObject Type="Embed" ProgID="Equation.DSMT4" ShapeID="_x0000_i1032" DrawAspect="Content" ObjectID="_1468075732" r:id="rId21"/>
        </w:object>
      </w:r>
      <w:r>
        <w:rPr>
          <w:rFonts w:asciiTheme="minorEastAsia" w:eastAsiaTheme="minorEastAsia" w:hAnsiTheme="minorEastAsia" w:cstheme="minorEastAsia" w:hint="eastAsia"/>
          <w:color w:val="FF0000"/>
        </w:rPr>
        <w:t>，故选D。</w:t>
      </w:r>
    </w:p>
    <w:p w14:paraId="385582D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2.</w:t>
      </w:r>
      <w:r>
        <w:rPr>
          <w:rFonts w:asciiTheme="minorEastAsia" w:eastAsiaTheme="minorEastAsia" w:hAnsiTheme="minorEastAsia" w:cstheme="minorEastAsia" w:hint="eastAsia"/>
          <w:b/>
          <w:bCs/>
          <w:color w:val="auto"/>
          <w:lang w:val="en-US" w:eastAsia="zh-CN"/>
        </w:rPr>
        <w:t>(2024年湖北</w:t>
      </w:r>
      <w:r>
        <w:rPr>
          <w:rFonts w:asciiTheme="minorEastAsia" w:hAnsiTheme="minorEastAsia" w:cstheme="minorEastAsia" w:hint="eastAsia"/>
          <w:b/>
          <w:bCs/>
          <w:color w:val="auto"/>
          <w:lang w:val="en-US" w:eastAsia="zh-CN"/>
        </w:rPr>
        <w:t>卷</w:t>
      </w:r>
      <w:r>
        <w:rPr>
          <w:rFonts w:asciiTheme="minorEastAsia" w:eastAsiaTheme="minorEastAsia" w:hAnsiTheme="minorEastAsia" w:cstheme="minorEastAsia" w:hint="eastAsia"/>
          <w:b/>
          <w:bCs/>
          <w:color w:val="auto"/>
          <w:lang w:val="en-US" w:eastAsia="zh-CN"/>
        </w:rPr>
        <w:t>考题)</w:t>
      </w:r>
      <w:r>
        <w:rPr>
          <w:rFonts w:asciiTheme="minorEastAsia" w:hAnsiTheme="minorEastAsia" w:cstheme="minorEastAsia" w:hint="eastAsia"/>
          <w:color w:val="auto"/>
          <w:lang w:val="en-US" w:eastAsia="zh-CN"/>
        </w:rPr>
        <w:t xml:space="preserve"> </w:t>
      </w:r>
      <w:r>
        <w:rPr>
          <w:rFonts w:asciiTheme="minorEastAsia" w:eastAsiaTheme="minorEastAsia" w:hAnsiTheme="minorEastAsia" w:cstheme="minorEastAsia" w:hint="eastAsia"/>
          <w:color w:val="000000"/>
        </w:rPr>
        <w:t>2. 硼中子俘获疗法是目前治疗癌症最先进的手段之一、</w:t>
      </w:r>
      <w:r>
        <w:rPr>
          <w:rFonts w:asciiTheme="minorEastAsia" w:eastAsiaTheme="minorEastAsia" w:hAnsiTheme="minorEastAsia" w:cstheme="minorEastAsia" w:hint="eastAsia"/>
        </w:rPr>
        <w:object>
          <v:shape id="_x0000_i1033" type="#_x0000_t75" alt="学科网(www.zxxk.com)--教育资源门户，提供试卷、教案、课件、论文、素材以及各类教学资源下载，还有大量而丰富的教学相关资讯！" style="width:99.75pt;height:18.75pt" o:ole="" coordsize="21600,21600" o:preferrelative="t" filled="f" stroked="f">
            <v:stroke joinstyle="miter"/>
            <v:imagedata r:id="rId22" o:title="eqId3870133052997f594a4e115b8e8095ca"/>
            <o:lock v:ext="edit" aspectratio="t"/>
            <w10:anchorlock/>
          </v:shape>
          <o:OLEObject Type="Embed" ProgID="Equation.DSMT4" ShapeID="_x0000_i1033" DrawAspect="Content" ObjectID="_1468075733" r:id="rId23"/>
        </w:object>
      </w:r>
      <w:r>
        <w:rPr>
          <w:rFonts w:asciiTheme="minorEastAsia" w:eastAsiaTheme="minorEastAsia" w:hAnsiTheme="minorEastAsia" w:cstheme="minorEastAsia" w:hint="eastAsia"/>
          <w:color w:val="000000"/>
        </w:rPr>
        <w:t>是该疗法中一种核反应的方程，其中X、Y代表两种不同的原子核，则（　　）</w:t>
      </w:r>
    </w:p>
    <w:p w14:paraId="6E3ED1AD">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 xml:space="preserve">A. </w:t>
      </w:r>
      <w:r>
        <w:rPr>
          <w:rFonts w:asciiTheme="minorEastAsia" w:eastAsiaTheme="minorEastAsia" w:hAnsiTheme="minorEastAsia" w:cstheme="minorEastAsia" w:hint="eastAsia"/>
          <w:i/>
          <w:color w:val="000000"/>
        </w:rPr>
        <w:t>a</w:t>
      </w:r>
      <w:r>
        <w:rPr>
          <w:rFonts w:asciiTheme="minorEastAsia" w:eastAsiaTheme="minorEastAsia" w:hAnsiTheme="minorEastAsia" w:cstheme="minorEastAsia" w:hint="eastAsia"/>
          <w:color w:val="000000"/>
        </w:rPr>
        <w:t>=7，</w:t>
      </w:r>
      <w:r>
        <w:rPr>
          <w:rFonts w:asciiTheme="minorEastAsia" w:eastAsiaTheme="minorEastAsia" w:hAnsiTheme="minorEastAsia" w:cstheme="minorEastAsia" w:hint="eastAsia"/>
          <w:i/>
          <w:color w:val="000000"/>
        </w:rPr>
        <w:t>b</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B. </w:t>
      </w:r>
      <w:r>
        <w:rPr>
          <w:rFonts w:asciiTheme="minorEastAsia" w:eastAsiaTheme="minorEastAsia" w:hAnsiTheme="minorEastAsia" w:cstheme="minorEastAsia" w:hint="eastAsia"/>
          <w:i/>
          <w:color w:val="000000"/>
        </w:rPr>
        <w:t>a</w:t>
      </w:r>
      <w:r>
        <w:rPr>
          <w:rFonts w:asciiTheme="minorEastAsia" w:eastAsiaTheme="minorEastAsia" w:hAnsiTheme="minorEastAsia" w:cstheme="minorEastAsia" w:hint="eastAsia"/>
          <w:color w:val="000000"/>
        </w:rPr>
        <w:t>=7，</w:t>
      </w:r>
      <w:r>
        <w:rPr>
          <w:rFonts w:asciiTheme="minorEastAsia" w:eastAsiaTheme="minorEastAsia" w:hAnsiTheme="minorEastAsia" w:cstheme="minorEastAsia" w:hint="eastAsia"/>
          <w:i/>
          <w:color w:val="000000"/>
        </w:rPr>
        <w:t>b</w:t>
      </w:r>
      <w:r>
        <w:rPr>
          <w:rFonts w:asciiTheme="minorEastAsia" w:eastAsiaTheme="minorEastAsia" w:hAnsiTheme="minorEastAsia" w:cstheme="minorEastAsia" w:hint="eastAsia"/>
          <w:color w:val="000000"/>
        </w:rPr>
        <w:t>=2</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C. </w:t>
      </w:r>
      <w:r>
        <w:rPr>
          <w:rFonts w:asciiTheme="minorEastAsia" w:eastAsiaTheme="minorEastAsia" w:hAnsiTheme="minorEastAsia" w:cstheme="minorEastAsia" w:hint="eastAsia"/>
          <w:i/>
          <w:color w:val="000000"/>
        </w:rPr>
        <w:t>a</w:t>
      </w:r>
      <w:r>
        <w:rPr>
          <w:rFonts w:asciiTheme="minorEastAsia" w:eastAsiaTheme="minorEastAsia" w:hAnsiTheme="minorEastAsia" w:cstheme="minorEastAsia" w:hint="eastAsia"/>
          <w:color w:val="000000"/>
        </w:rPr>
        <w:t>=6，</w:t>
      </w:r>
      <w:r>
        <w:rPr>
          <w:rFonts w:asciiTheme="minorEastAsia" w:eastAsiaTheme="minorEastAsia" w:hAnsiTheme="minorEastAsia" w:cstheme="minorEastAsia" w:hint="eastAsia"/>
          <w:i/>
          <w:color w:val="000000"/>
        </w:rPr>
        <w:t>b</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D. </w:t>
      </w:r>
      <w:r>
        <w:rPr>
          <w:rFonts w:asciiTheme="minorEastAsia" w:eastAsiaTheme="minorEastAsia" w:hAnsiTheme="minorEastAsia" w:cstheme="minorEastAsia" w:hint="eastAsia"/>
          <w:i/>
          <w:color w:val="000000"/>
        </w:rPr>
        <w:t>a</w:t>
      </w:r>
      <w:r>
        <w:rPr>
          <w:rFonts w:asciiTheme="minorEastAsia" w:eastAsiaTheme="minorEastAsia" w:hAnsiTheme="minorEastAsia" w:cstheme="minorEastAsia" w:hint="eastAsia"/>
          <w:color w:val="000000"/>
        </w:rPr>
        <w:t>=6，</w:t>
      </w:r>
      <w:r>
        <w:rPr>
          <w:rFonts w:asciiTheme="minorEastAsia" w:eastAsiaTheme="minorEastAsia" w:hAnsiTheme="minorEastAsia" w:cstheme="minorEastAsia" w:hint="eastAsia"/>
          <w:i/>
          <w:color w:val="000000"/>
        </w:rPr>
        <w:t>b</w:t>
      </w:r>
      <w:r>
        <w:rPr>
          <w:rFonts w:asciiTheme="minorEastAsia" w:eastAsiaTheme="minorEastAsia" w:hAnsiTheme="minorEastAsia" w:cstheme="minorEastAsia" w:hint="eastAsia"/>
          <w:color w:val="000000"/>
        </w:rPr>
        <w:t>=2</w:t>
      </w:r>
    </w:p>
    <w:p w14:paraId="62418B8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【答案】B</w:t>
      </w:r>
    </w:p>
    <w:p w14:paraId="613D358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【解析】由质量数和电荷数守恒可得</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34" type="#_x0000_t75" alt="学科网(www.zxxk.com)--教育资源门户，提供试卷、教案、课件、论文、素材以及各类教学资源下载，还有大量而丰富的教学相关资讯！" style="width:63.75pt;height:14.25pt" o:ole="" coordsize="21600,21600" o:preferrelative="t" filled="f" stroked="f">
            <v:stroke joinstyle="miter"/>
            <v:imagedata r:id="rId24" o:title="eqIdfe8ad15ea27e5a7b9131cb4c6f330da8"/>
            <o:lock v:ext="edit" aspectratio="t"/>
            <w10:anchorlock/>
          </v:shape>
          <o:OLEObject Type="Embed" ProgID="Equation.DSMT4" ShapeID="_x0000_i1034" DrawAspect="Content" ObjectID="_1468075734" r:id="rId25"/>
        </w:object>
      </w:r>
      <w:r>
        <w:rPr>
          <w:rFonts w:asciiTheme="minorEastAsia" w:eastAsiaTheme="minorEastAsia" w:hAnsiTheme="minorEastAsia" w:cstheme="minorEastAsia" w:hint="eastAsia"/>
          <w:color w:val="FF0000"/>
        </w:rPr>
        <w:t>，</w:t>
      </w:r>
      <w:r>
        <w:rPr>
          <w:rFonts w:asciiTheme="minorEastAsia" w:eastAsiaTheme="minorEastAsia" w:hAnsiTheme="minorEastAsia" w:cstheme="minorEastAsia" w:hint="eastAsia"/>
          <w:color w:val="FF0000"/>
        </w:rPr>
        <w:object>
          <v:shape id="_x0000_i1035" type="#_x0000_t75" alt="学科网(www.zxxk.com)--教育资源门户，提供试卷、教案、课件、论文、素材以及各类教学资源下载，还有大量而丰富的教学相关资讯！" style="width:59.25pt;height:14.25pt" o:ole="" coordsize="21600,21600" o:preferrelative="t" filled="f" stroked="f">
            <v:stroke joinstyle="miter"/>
            <v:imagedata r:id="rId26" o:title="eqId094947a96ba44d5e6c28ed994c51eebc"/>
            <o:lock v:ext="edit" aspectratio="t"/>
            <w10:anchorlock/>
          </v:shape>
          <o:OLEObject Type="Embed" ProgID="Equation.DSMT4" ShapeID="_x0000_i1035" DrawAspect="Content" ObjectID="_1468075735" r:id="rId27"/>
        </w:object>
      </w:r>
    </w:p>
    <w:p w14:paraId="2A82B1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解得</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36" type="#_x0000_t75" alt="学科网(www.zxxk.com)--教育资源门户，提供试卷、教案、课件、论文、素材以及各类教学资源下载，还有大量而丰富的教学相关资讯！" style="width:56.25pt;height:15.75pt" o:ole="" coordsize="21600,21600" o:preferrelative="t" filled="f" stroked="f">
            <v:stroke joinstyle="miter"/>
            <v:imagedata r:id="rId28" o:title="eqIdfdc826d00e03a460b6aee88d8afdc964"/>
            <o:lock v:ext="edit" aspectratio="t"/>
            <w10:anchorlock/>
          </v:shape>
          <o:OLEObject Type="Embed" ProgID="Equation.DSMT4" ShapeID="_x0000_i1036" DrawAspect="Content" ObjectID="_1468075736" r:id="rId29"/>
        </w:object>
      </w:r>
    </w:p>
    <w:p w14:paraId="064879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故选B。</w:t>
      </w:r>
    </w:p>
    <w:p w14:paraId="139263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3.</w:t>
      </w:r>
      <w:r>
        <w:rPr>
          <w:rFonts w:asciiTheme="minorEastAsia" w:eastAsiaTheme="minorEastAsia" w:hAnsiTheme="minorEastAsia" w:cstheme="minorEastAsia" w:hint="eastAsia"/>
          <w:b/>
          <w:bCs/>
          <w:color w:val="auto"/>
          <w:lang w:val="en-US" w:eastAsia="zh-CN"/>
        </w:rPr>
        <w:t>（2024年广东卷考题）</w:t>
      </w:r>
      <w:r>
        <w:rPr>
          <w:rFonts w:asciiTheme="minorEastAsia" w:eastAsiaTheme="minorEastAsia" w:hAnsiTheme="minorEastAsia" w:cstheme="minorEastAsia" w:hint="eastAsia"/>
          <w:color w:val="000000"/>
        </w:rPr>
        <w:t>2. 我国正在建设的大科学装置——“强流重离子加速器”。其科学目标之一是探寻神秘的“119号”元素，科学家尝试使用核反应</w:t>
      </w:r>
      <w:r>
        <w:rPr>
          <w:rFonts w:asciiTheme="minorEastAsia" w:eastAsiaTheme="minorEastAsia" w:hAnsiTheme="minorEastAsia" w:cstheme="minorEastAsia" w:hint="eastAsia"/>
        </w:rPr>
        <w:object>
          <v:shape id="_x0000_i1037" type="#_x0000_t75" alt="学科网(www.zxxk.com)--教育资源门户，提供试卷、教案、课件、论文、素材以及各类教学资源下载，还有大量而丰富的教学相关资讯！" style="width:117pt;height:18.75pt" o:ole="" coordsize="21600,21600" o:preferrelative="t" filled="f" stroked="f">
            <v:stroke joinstyle="miter"/>
            <v:imagedata r:id="rId30" o:title="eqId78a15237d24a26afea0bb076d62eff12"/>
            <o:lock v:ext="edit" aspectratio="t"/>
            <w10:anchorlock/>
          </v:shape>
          <o:OLEObject Type="Embed" ProgID="Equation.DSMT4" ShapeID="_x0000_i1037" DrawAspect="Content" ObjectID="_1468075737" r:id="rId31"/>
        </w:object>
      </w:r>
      <w:r>
        <w:rPr>
          <w:rFonts w:asciiTheme="minorEastAsia" w:eastAsiaTheme="minorEastAsia" w:hAnsiTheme="minorEastAsia" w:cstheme="minorEastAsia" w:hint="eastAsia"/>
          <w:color w:val="000000"/>
        </w:rPr>
        <w:t>产生该元素。关于原子核Y和质量数A，下列选项正确的是（　　）</w:t>
      </w:r>
    </w:p>
    <w:p w14:paraId="2A1A56B8">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A. Y为</w:t>
      </w:r>
      <w:r>
        <w:rPr>
          <w:rFonts w:asciiTheme="minorEastAsia" w:eastAsiaTheme="minorEastAsia" w:hAnsiTheme="minorEastAsia" w:cstheme="minorEastAsia" w:hint="eastAsia"/>
        </w:rPr>
        <w:object>
          <v:shape id="_x0000_i1038" type="#_x0000_t75" alt="学科网(www.zxxk.com)--教育资源门户，提供试卷、教案、课件、论文、素材以及各类教学资源下载，还有大量而丰富的教学相关资讯！" style="width:68.25pt;height:18.75pt" o:ole="" coordsize="21600,21600" o:preferrelative="t" filled="f" stroked="f">
            <v:stroke joinstyle="miter"/>
            <v:imagedata r:id="rId32" o:title="eqId3acd966fcadaf336616386f6a4258d85"/>
            <o:lock v:ext="edit" aspectratio="t"/>
            <w10:anchorlock/>
          </v:shape>
          <o:OLEObject Type="Embed" ProgID="Equation.DSMT4" ShapeID="_x0000_i1038" DrawAspect="Content" ObjectID="_1468075738" r:id="rId33"/>
        </w:objec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B. Y为</w:t>
      </w:r>
      <w:r>
        <w:rPr>
          <w:rFonts w:asciiTheme="minorEastAsia" w:eastAsiaTheme="minorEastAsia" w:hAnsiTheme="minorEastAsia" w:cstheme="minorEastAsia" w:hint="eastAsia"/>
        </w:rPr>
        <w:object>
          <v:shape id="_x0000_i1039" type="#_x0000_t75" alt="学科网(www.zxxk.com)--教育资源门户，提供试卷、教案、课件、论文、素材以及各类教学资源下载，还有大量而丰富的教学相关资讯！" style="width:66pt;height:18.75pt" o:ole="" coordsize="21600,21600" o:preferrelative="t" filled="f" stroked="f">
            <v:stroke joinstyle="miter"/>
            <v:imagedata r:id="rId34" o:title="eqIdbcba650190120bb3e56c1b09fbad3b99"/>
            <o:lock v:ext="edit" aspectratio="t"/>
            <w10:anchorlock/>
          </v:shape>
          <o:OLEObject Type="Embed" ProgID="Equation.DSMT4" ShapeID="_x0000_i1039" DrawAspect="Content" ObjectID="_1468075739" r:id="rId35"/>
        </w:object>
      </w:r>
    </w:p>
    <w:p w14:paraId="305C83F0">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C. Y为为</w:t>
      </w:r>
      <w:r>
        <w:rPr>
          <w:rFonts w:asciiTheme="minorEastAsia" w:eastAsiaTheme="minorEastAsia" w:hAnsiTheme="minorEastAsia" w:cstheme="minorEastAsia" w:hint="eastAsia"/>
        </w:rPr>
        <w:object>
          <v:shape id="_x0000_i1040" type="#_x0000_t75" alt="学科网(www.zxxk.com)--教育资源门户，提供试卷、教案、课件、论文、素材以及各类教学资源下载，还有大量而丰富的教学相关资讯！" style="width:68.25pt;height:18.75pt" o:ole="" coordsize="21600,21600" o:preferrelative="t" filled="f" stroked="f">
            <v:stroke joinstyle="miter"/>
            <v:imagedata r:id="rId36" o:title="eqIdebb2021923f1ab7d56b730c7c5943d88"/>
            <o:lock v:ext="edit" aspectratio="t"/>
            <w10:anchorlock/>
          </v:shape>
          <o:OLEObject Type="Embed" ProgID="Equation.DSMT4" ShapeID="_x0000_i1040" DrawAspect="Content" ObjectID="_1468075740" r:id="rId37"/>
        </w:objec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D. Y为</w:t>
      </w:r>
      <w:r>
        <w:rPr>
          <w:rFonts w:asciiTheme="minorEastAsia" w:eastAsiaTheme="minorEastAsia" w:hAnsiTheme="minorEastAsia" w:cstheme="minorEastAsia" w:hint="eastAsia"/>
        </w:rPr>
        <w:object>
          <v:shape id="_x0000_i1041" type="#_x0000_t75" alt="学科网(www.zxxk.com)--教育资源门户，提供试卷、教案、课件、论文、素材以及各类教学资源下载，还有大量而丰富的教学相关资讯！" style="width:68.25pt;height:18.75pt" o:ole="" coordsize="21600,21600" o:preferrelative="t" filled="f" stroked="f">
            <v:stroke joinstyle="miter"/>
            <v:imagedata r:id="rId38" o:title="eqIdc8b1de3905fdd6c59781986410f44503"/>
            <o:lock v:ext="edit" aspectratio="t"/>
            <w10:anchorlock/>
          </v:shape>
          <o:OLEObject Type="Embed" ProgID="Equation.DSMT4" ShapeID="_x0000_i1041" DrawAspect="Content" ObjectID="_1468075741" r:id="rId39"/>
        </w:object>
      </w:r>
    </w:p>
    <w:p w14:paraId="09D392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【答案】C</w:t>
      </w:r>
    </w:p>
    <w:p w14:paraId="214580F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t>根据核反应方程</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42" type="#_x0000_t75" alt="学科网(www.zxxk.com)--教育资源门户，提供试卷、教案、课件、论文、素材以及各类教学资源下载，还有大量而丰富的教学相关资讯！" style="width:117pt;height:18.75pt" o:ole="" coordsize="21600,21600" o:preferrelative="t" filled="f" stroked="f">
            <v:stroke joinstyle="miter"/>
            <v:imagedata r:id="rId30" o:title="eqId78a15237d24a26afea0bb076d62eff12"/>
            <o:lock v:ext="edit" aspectratio="t"/>
            <w10:anchorlock/>
          </v:shape>
          <o:OLEObject Type="Embed" ProgID="Equation.DSMT4" ShapeID="_x0000_i1042" DrawAspect="Content" ObjectID="_1468075742" r:id="rId40"/>
        </w:object>
      </w:r>
    </w:p>
    <w:p w14:paraId="60633F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根据质子数守恒设Y的质子数为y，则有</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43" type="#_x0000_t75" alt="学科网(www.zxxk.com)--教育资源门户，提供试卷、教案、课件、论文、素材以及各类教学资源下载，还有大量而丰富的教学相关资讯！" style="width:78pt;height:15.75pt" o:ole="" coordsize="21600,21600" o:preferrelative="t" filled="f" stroked="f">
            <v:stroke joinstyle="miter"/>
            <v:imagedata r:id="rId41" o:title="eqIddf9320d13e65ae96906e0f67e66eee76"/>
            <o:lock v:ext="edit" aspectratio="t"/>
            <w10:anchorlock/>
          </v:shape>
          <o:OLEObject Type="Embed" ProgID="Equation.DSMT4" ShapeID="_x0000_i1043" DrawAspect="Content" ObjectID="_1468075743" r:id="rId42"/>
        </w:object>
      </w:r>
    </w:p>
    <w:p w14:paraId="0A6D49B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可得</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44" type="#_x0000_t75" alt="学科网(www.zxxk.com)--教育资源门户，提供试卷、教案、课件、论文、素材以及各类教学资源下载，还有大量而丰富的教学相关资讯！" style="width:36pt;height:14.25pt" o:ole="" coordsize="21600,21600" o:preferrelative="t" filled="f" stroked="f">
            <v:stroke joinstyle="miter"/>
            <v:imagedata r:id="rId43" o:title="eqId120abe28fd14169192af542ce0854af2"/>
            <o:lock v:ext="edit" aspectratio="t"/>
            <w10:anchorlock/>
          </v:shape>
          <o:OLEObject Type="Embed" ProgID="Equation.DSMT4" ShapeID="_x0000_i1044" DrawAspect="Content" ObjectID="_1468075744" r:id="rId44"/>
        </w:object>
      </w:r>
      <w:r>
        <w:rPr>
          <w:rFonts w:asciiTheme="minorEastAsia" w:hAnsiTheme="minorEastAsia" w:cstheme="minorEastAsia" w:hint="eastAsia"/>
          <w:color w:val="FF0000"/>
          <w:lang w:eastAsia="zh-CN"/>
        </w:rPr>
        <w:t>，</w:t>
      </w:r>
      <w:r>
        <w:rPr>
          <w:rFonts w:asciiTheme="minorEastAsia" w:eastAsiaTheme="minorEastAsia" w:hAnsiTheme="minorEastAsia" w:cstheme="minorEastAsia" w:hint="eastAsia"/>
          <w:color w:val="FF0000"/>
        </w:rPr>
        <w:t>即Y为</w:t>
      </w:r>
      <w:r>
        <w:rPr>
          <w:rFonts w:asciiTheme="minorEastAsia" w:eastAsiaTheme="minorEastAsia" w:hAnsiTheme="minorEastAsia" w:cstheme="minorEastAsia" w:hint="eastAsia"/>
          <w:color w:val="FF0000"/>
        </w:rPr>
        <w:object>
          <v:shape id="_x0000_i1045" type="#_x0000_t75" alt="学科网(www.zxxk.com)--教育资源门户，提供试卷、教案、课件、论文、素材以及各类教学资源下载，还有大量而丰富的教学相关资讯！" style="width:24pt;height:18.75pt" o:ole="" coordsize="21600,21600" o:preferrelative="t" filled="f" stroked="f">
            <v:stroke joinstyle="miter"/>
            <v:imagedata r:id="rId45" o:title="eqId559d699aeaadc3f1cf745cffe9915366"/>
            <o:lock v:ext="edit" aspectratio="t"/>
            <w10:anchorlock/>
          </v:shape>
          <o:OLEObject Type="Embed" ProgID="Equation.DSMT4" ShapeID="_x0000_i1045" DrawAspect="Content" ObjectID="_1468075745" r:id="rId46"/>
        </w:object>
      </w:r>
      <w:r>
        <w:rPr>
          <w:rFonts w:asciiTheme="minorEastAsia" w:eastAsiaTheme="minorEastAsia" w:hAnsiTheme="minorEastAsia" w:cstheme="minorEastAsia" w:hint="eastAsia"/>
          <w:color w:val="FF0000"/>
        </w:rPr>
        <w:t>；根据质量数守恒，则有</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46" type="#_x0000_t75" alt="学科网(www.zxxk.com)--教育资源门户，提供试卷、教案、课件、论文、素材以及各类教学资源下载，还有大量而丰富的教学相关资讯！" style="width:81pt;height:14.25pt" o:ole="" coordsize="21600,21600" o:preferrelative="t" filled="f" stroked="f">
            <v:stroke joinstyle="miter"/>
            <v:imagedata r:id="rId47" o:title="eqId028fa5f220d34cf11768f7bd6d97ea64"/>
            <o:lock v:ext="edit" aspectratio="t"/>
            <w10:anchorlock/>
          </v:shape>
          <o:OLEObject Type="Embed" ProgID="Equation.DSMT4" ShapeID="_x0000_i1046" DrawAspect="Content" ObjectID="_1468075746" r:id="rId48"/>
        </w:object>
      </w:r>
    </w:p>
    <w:p w14:paraId="65C2959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可得</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47" type="#_x0000_t75" alt="学科网(www.zxxk.com)--教育资源门户，提供试卷、教案、课件、论文、素材以及各类教学资源下载，还有大量而丰富的教学相关资讯！" style="width:42.75pt;height:14.25pt" o:ole="" coordsize="21600,21600" o:preferrelative="t" filled="f" stroked="f">
            <v:stroke joinstyle="miter"/>
            <v:imagedata r:id="rId49" o:title="eqIdb40d9cabc0d384d98261fe71f790648c"/>
            <o:lock v:ext="edit" aspectratio="t"/>
            <w10:anchorlock/>
          </v:shape>
          <o:OLEObject Type="Embed" ProgID="Equation.DSMT4" ShapeID="_x0000_i1047" DrawAspect="Content" ObjectID="_1468075747" r:id="rId50"/>
        </w:object>
      </w:r>
    </w:p>
    <w:p w14:paraId="47308E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故选C。</w:t>
      </w:r>
    </w:p>
    <w:p w14:paraId="32593E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rPr>
          <w:rFonts w:asciiTheme="minorEastAsia" w:eastAsiaTheme="minorEastAsia" w:hAnsiTheme="minorEastAsia" w:cstheme="minorEastAsia" w:hint="eastAsia"/>
        </w:rPr>
      </w:pPr>
      <w:r>
        <w:rPr>
          <w:rFonts w:asciiTheme="minorEastAsia" w:hAnsiTheme="minorEastAsia" w:cstheme="minorEastAsia" w:hint="eastAsia"/>
          <w:color w:val="auto"/>
          <w:lang w:val="en-US" w:eastAsia="zh-CN"/>
        </w:rPr>
        <w:t>4.</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b/>
          <w:bCs/>
          <w:color w:val="auto"/>
          <w:lang w:val="en-US" w:eastAsia="zh-CN"/>
        </w:rPr>
        <w:t>2024年安徽卷考题</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color w:val="auto"/>
        </w:rPr>
        <w:t>1. 大连相干光源是我国第一台高增益自由电子激光用户装置，其激光辐射所应用的玻尔原子理论很好地解释了氢原子的光谱特征。图为氢原子的能级示意图，已知紫外光的光子能量大于</w:t>
      </w:r>
      <w:r>
        <w:rPr>
          <w:rFonts w:asciiTheme="minorEastAsia" w:eastAsiaTheme="minorEastAsia" w:hAnsiTheme="minorEastAsia" w:cstheme="minorEastAsia" w:hint="eastAsia"/>
        </w:rPr>
        <w:object>
          <v:shape id="_x0000_i1048" type="#_x0000_t75" alt="学科网(www.zxxk.com)--教育资源门户，提供试卷、教案、课件、论文、素材以及各类教学资源下载，还有大量而丰富的教学相关资讯！" style="width:38.25pt;height:14.25pt" o:ole="" coordsize="21600,21600" o:preferrelative="t" filled="f" stroked="f">
            <v:stroke joinstyle="miter"/>
            <v:imagedata r:id="rId51" o:title="eqId831d4dc416d3cca136d5c44b9b9a4048"/>
            <o:lock v:ext="edit" aspectratio="t"/>
            <w10:anchorlock/>
          </v:shape>
          <o:OLEObject Type="Embed" ProgID="Equation.DSMT4" ShapeID="_x0000_i1048" DrawAspect="Content" ObjectID="_1468075748" r:id="rId52"/>
        </w:object>
      </w:r>
      <w:r>
        <w:rPr>
          <w:rFonts w:asciiTheme="minorEastAsia" w:eastAsiaTheme="minorEastAsia" w:hAnsiTheme="minorEastAsia" w:cstheme="minorEastAsia" w:hint="eastAsia"/>
          <w:color w:val="auto"/>
        </w:rPr>
        <w:t>，当大量处于</w:t>
      </w:r>
      <w:r>
        <w:rPr>
          <w:rFonts w:asciiTheme="minorEastAsia" w:eastAsiaTheme="minorEastAsia" w:hAnsiTheme="minorEastAsia" w:cstheme="minorEastAsia" w:hint="eastAsia"/>
        </w:rPr>
        <w:object>
          <v:shape id="_x0000_i1049" type="#_x0000_t75" alt="学科网(www.zxxk.com)--教育资源门户，提供试卷、教案、课件、论文、素材以及各类教学资源下载，还有大量而丰富的教学相关资讯！" style="width:27pt;height:14.4pt" o:ole="" coordsize="21600,21600" o:preferrelative="t" filled="f" stroked="f">
            <v:stroke joinstyle="miter"/>
            <v:imagedata r:id="rId53" o:title="eqIdbe604061cf1591f7069472269d4c9719"/>
            <o:lock v:ext="edit" aspectratio="t"/>
            <w10:anchorlock/>
          </v:shape>
          <o:OLEObject Type="Embed" ProgID="Equation.DSMT4" ShapeID="_x0000_i1049" DrawAspect="Content" ObjectID="_1468075749" r:id="rId54"/>
        </w:object>
      </w:r>
      <w:r>
        <w:rPr>
          <w:rFonts w:asciiTheme="minorEastAsia" w:eastAsiaTheme="minorEastAsia" w:hAnsiTheme="minorEastAsia" w:cstheme="minorEastAsia" w:hint="eastAsia"/>
          <w:color w:val="auto"/>
        </w:rPr>
        <w:t>能级的氢原子向低能级跃迁时，辐射不同频率的紫外光有（    ）</w:t>
      </w:r>
    </w:p>
    <w:p w14:paraId="1CE8ED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rPr>
          <w:rFonts w:asciiTheme="minorEastAsia" w:eastAsiaTheme="minorEastAsia" w:hAnsiTheme="minorEastAsia" w:cstheme="minorEastAsia" w:hint="eastAsia"/>
        </w:rPr>
      </w:pPr>
      <w:r>
        <w:rPr>
          <w:rFonts w:asciiTheme="minorEastAsia" w:hAnsiTheme="minorEastAsia" w:cstheme="minorEastAsia" w:hint="eastAsia"/>
          <w:lang w:val="en-US" w:eastAsia="zh-CN"/>
        </w:rPr>
        <w:t xml:space="preserve">                            </w:t>
      </w:r>
      <w:r>
        <w:rPr>
          <w:rFonts w:asciiTheme="minorEastAsia" w:eastAsiaTheme="minorEastAsia" w:hAnsiTheme="minorEastAsia" w:cstheme="minorEastAsia" w:hint="eastAsia"/>
        </w:rPr>
        <w:drawing>
          <wp:inline distT="0" distB="0" distL="114300" distR="114300">
            <wp:extent cx="1514475" cy="18573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5"/>
                    <a:stretch>
                      <a:fillRect/>
                    </a:stretch>
                  </pic:blipFill>
                  <pic:spPr>
                    <a:xfrm>
                      <a:off x="0" y="0"/>
                      <a:ext cx="1514475" cy="1857375"/>
                    </a:xfrm>
                    <a:prstGeom prst="rect">
                      <a:avLst/>
                    </a:prstGeom>
                  </pic:spPr>
                </pic:pic>
              </a:graphicData>
            </a:graphic>
          </wp:inline>
        </w:drawing>
      </w:r>
    </w:p>
    <w:p w14:paraId="7E18075A">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rPr>
        <w:t xml:space="preserve">A. </w:t>
      </w:r>
      <w:r>
        <w:rPr>
          <w:rFonts w:asciiTheme="minorEastAsia" w:eastAsiaTheme="minorEastAsia" w:hAnsiTheme="minorEastAsia" w:cstheme="minorEastAsia" w:hint="eastAsia"/>
          <w:color w:val="auto"/>
        </w:rPr>
        <w:t>1种</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B. </w:t>
      </w:r>
      <w:r>
        <w:rPr>
          <w:rFonts w:asciiTheme="minorEastAsia" w:eastAsiaTheme="minorEastAsia" w:hAnsiTheme="minorEastAsia" w:cstheme="minorEastAsia" w:hint="eastAsia"/>
          <w:color w:val="auto"/>
        </w:rPr>
        <w:t>2种</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C. </w:t>
      </w:r>
      <w:r>
        <w:rPr>
          <w:rFonts w:asciiTheme="minorEastAsia" w:eastAsiaTheme="minorEastAsia" w:hAnsiTheme="minorEastAsia" w:cstheme="minorEastAsia" w:hint="eastAsia"/>
          <w:color w:val="auto"/>
        </w:rPr>
        <w:t>3种</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D. </w:t>
      </w:r>
      <w:r>
        <w:rPr>
          <w:rFonts w:asciiTheme="minorEastAsia" w:eastAsiaTheme="minorEastAsia" w:hAnsiTheme="minorEastAsia" w:cstheme="minorEastAsia" w:hint="eastAsia"/>
          <w:color w:val="auto"/>
        </w:rPr>
        <w:t>4种</w:t>
      </w:r>
    </w:p>
    <w:p w14:paraId="75AFAF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【答案】B</w:t>
      </w:r>
    </w:p>
    <w:p w14:paraId="2DFA97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【解析】大量处于</w:t>
      </w:r>
      <w:r>
        <w:rPr>
          <w:rFonts w:asciiTheme="minorEastAsia" w:eastAsiaTheme="minorEastAsia" w:hAnsiTheme="minorEastAsia" w:cstheme="minorEastAsia" w:hint="eastAsia"/>
          <w:i/>
          <w:color w:val="FF0000"/>
        </w:rPr>
        <w:t>n</w:t>
      </w:r>
      <w:r>
        <w:rPr>
          <w:rFonts w:asciiTheme="minorEastAsia" w:eastAsiaTheme="minorEastAsia" w:hAnsiTheme="minorEastAsia" w:cstheme="minorEastAsia" w:hint="eastAsia"/>
          <w:color w:val="FF0000"/>
        </w:rPr>
        <w:t>=3能级的氢原子向低能级跃迁时，能够辐射出不同频率的种类为</w:t>
      </w:r>
      <w:r>
        <w:rPr>
          <w:rFonts w:asciiTheme="minorEastAsia" w:eastAsiaTheme="minorEastAsia" w:hAnsiTheme="minorEastAsia" w:cstheme="minorEastAsia" w:hint="eastAsia"/>
          <w:color w:val="FF0000"/>
        </w:rPr>
        <w:object>
          <v:shape id="_x0000_i1050" type="#_x0000_t75" alt="学科网(www.zxxk.com)--教育资源门户，提供试卷、教案、课件、论文、素材以及各类教学资源下载，还有大量而丰富的教学相关资讯！" style="width:45pt;height:18.75pt" o:ole="" coordsize="21600,21600" o:preferrelative="t" filled="f" stroked="f">
            <v:stroke joinstyle="miter"/>
            <v:imagedata r:id="rId56" o:title="eqId349d310fc3f3d8a6ca06e57bb282c139"/>
            <o:lock v:ext="edit" aspectratio="t"/>
            <w10:anchorlock/>
          </v:shape>
          <o:OLEObject Type="Embed" ProgID="Equation.DSMT4" ShapeID="_x0000_i1050" DrawAspect="Content" ObjectID="_1468075750" r:id="rId57"/>
        </w:object>
      </w:r>
    </w:p>
    <w:p w14:paraId="24CC28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辐射出光子的能量分别为</w:t>
      </w:r>
    </w:p>
    <w:p w14:paraId="7F1CE8D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object>
          <v:shape id="_x0000_i1051" type="#_x0000_t75" alt="学科网(www.zxxk.com)--教育资源门户，提供试卷、教案、课件、论文、素材以及各类教学资源下载，还有大量而丰富的教学相关资讯！" style="width:233pt;height:18pt" o:ole="" coordsize="21600,21600" o:preferrelative="t" filled="f" stroked="f">
            <v:stroke joinstyle="miter"/>
            <v:imagedata r:id="rId58" o:title="eqIdabd54b47b45203621ddb8b3d8d2ccb68"/>
            <o:lock v:ext="edit" aspectratio="t"/>
            <w10:anchorlock/>
          </v:shape>
          <o:OLEObject Type="Embed" ProgID="Equation.DSMT4" ShapeID="_x0000_i1051" DrawAspect="Content" ObjectID="_1468075751" r:id="rId59"/>
        </w:object>
      </w:r>
    </w:p>
    <w:p w14:paraId="241539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object>
          <v:shape id="_x0000_i1052" type="#_x0000_t75" alt="学科网(www.zxxk.com)--教育资源门户，提供试卷、教案、课件、论文、素材以及各类教学资源下载，还有大量而丰富的教学相关资讯！" style="width:223.85pt;height:18pt" o:ole="" coordsize="21600,21600" o:preferrelative="t" filled="f" stroked="f">
            <v:stroke joinstyle="miter"/>
            <v:imagedata r:id="rId60" o:title="eqId21dc6ee6b4c3bf781a90f41849332688"/>
            <o:lock v:ext="edit" aspectratio="t"/>
            <w10:anchorlock/>
          </v:shape>
          <o:OLEObject Type="Embed" ProgID="Equation.DSMT4" ShapeID="_x0000_i1052" DrawAspect="Content" ObjectID="_1468075752" r:id="rId61"/>
        </w:object>
      </w:r>
    </w:p>
    <w:p w14:paraId="5CC00F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object>
          <v:shape id="_x0000_i1053" type="#_x0000_t75" alt="学科网(www.zxxk.com)--教育资源门户，提供试卷、教案、课件、论文、素材以及各类教学资源下载，还有大量而丰富的教学相关资讯！" style="width:222.9pt;height:18pt" o:ole="" coordsize="21600,21600" o:preferrelative="t" filled="f" stroked="f">
            <v:stroke joinstyle="miter"/>
            <v:imagedata r:id="rId62" o:title="eqId1fa8cebb9f0ba0fd1b64c5659e6b7c68"/>
            <o:lock v:ext="edit" aspectratio="t"/>
            <w10:anchorlock/>
          </v:shape>
          <o:OLEObject Type="Embed" ProgID="Equation.DSMT4" ShapeID="_x0000_i1053" DrawAspect="Content" ObjectID="_1468075753" r:id="rId63"/>
        </w:object>
      </w:r>
    </w:p>
    <w:p w14:paraId="45E589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其中</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54" type="#_x0000_t75" alt="学科网(www.zxxk.com)--教育资源门户，提供试卷、教案、课件、论文、素材以及各类教学资源下载，还有大量而丰富的教学相关资讯！" style="width:65.1pt;height:18pt" o:ole="" coordsize="21600,21600" o:preferrelative="t" filled="f" stroked="f">
            <v:stroke joinstyle="miter"/>
            <v:imagedata r:id="rId64" o:title="eqId6ba00e070d78c6e69678ebe1a0ac4367"/>
            <o:lock v:ext="edit" aspectratio="t"/>
            <w10:anchorlock/>
          </v:shape>
          <o:OLEObject Type="Embed" ProgID="Equation.DSMT4" ShapeID="_x0000_i1054" DrawAspect="Content" ObjectID="_1468075754" r:id="rId65"/>
        </w:object>
      </w:r>
      <w:r>
        <w:rPr>
          <w:rFonts w:asciiTheme="minorEastAsia" w:eastAsiaTheme="minorEastAsia" w:hAnsiTheme="minorEastAsia" w:cstheme="minorEastAsia" w:hint="eastAsia"/>
          <w:color w:val="FF0000"/>
        </w:rPr>
        <w:t>，</w:t>
      </w:r>
      <w:r>
        <w:rPr>
          <w:rFonts w:asciiTheme="minorEastAsia" w:eastAsiaTheme="minorEastAsia" w:hAnsiTheme="minorEastAsia" w:cstheme="minorEastAsia" w:hint="eastAsia"/>
          <w:color w:val="FF0000"/>
        </w:rPr>
        <w:object>
          <v:shape id="_x0000_i1055" type="#_x0000_t75" alt="学科网(www.zxxk.com)--教育资源门户，提供试卷、教案、课件、论文、素材以及各类教学资源下载，还有大量而丰富的教学相关资讯！" style="width:66pt;height:18pt" o:ole="" coordsize="21600,21600" o:preferrelative="t" filled="f" stroked="f">
            <v:stroke joinstyle="miter"/>
            <v:imagedata r:id="rId66" o:title="eqId38ffeab938ebf6a844c5c591c66c999a"/>
            <o:lock v:ext="edit" aspectratio="t"/>
            <w10:anchorlock/>
          </v:shape>
          <o:OLEObject Type="Embed" ProgID="Equation.DSMT4" ShapeID="_x0000_i1055" DrawAspect="Content" ObjectID="_1468075755" r:id="rId67"/>
        </w:object>
      </w:r>
      <w:r>
        <w:rPr>
          <w:rFonts w:asciiTheme="minorEastAsia" w:eastAsiaTheme="minorEastAsia" w:hAnsiTheme="minorEastAsia" w:cstheme="minorEastAsia" w:hint="eastAsia"/>
          <w:color w:val="FF0000"/>
        </w:rPr>
        <w:t>，</w:t>
      </w:r>
      <w:r>
        <w:rPr>
          <w:rFonts w:asciiTheme="minorEastAsia" w:eastAsiaTheme="minorEastAsia" w:hAnsiTheme="minorEastAsia" w:cstheme="minorEastAsia" w:hint="eastAsia"/>
          <w:color w:val="FF0000"/>
        </w:rPr>
        <w:object>
          <v:shape id="_x0000_i1056" type="#_x0000_t75" alt="学科网(www.zxxk.com)--教育资源门户，提供试卷、教案、课件、论文、素材以及各类教学资源下载，还有大量而丰富的教学相关资讯！" style="width:66pt;height:18pt" o:ole="" coordsize="21600,21600" o:preferrelative="t" filled="f" stroked="f">
            <v:stroke joinstyle="miter"/>
            <v:imagedata r:id="rId68" o:title="eqId435b09f3f252514bfa0387044e101a22"/>
            <o:lock v:ext="edit" aspectratio="t"/>
            <w10:anchorlock/>
          </v:shape>
          <o:OLEObject Type="Embed" ProgID="Equation.DSMT4" ShapeID="_x0000_i1056" DrawAspect="Content" ObjectID="_1468075756" r:id="rId69"/>
        </w:object>
      </w:r>
    </w:p>
    <w:p w14:paraId="4138DB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所以辐射不同频率的紫外光有2种。</w:t>
      </w:r>
    </w:p>
    <w:p w14:paraId="2B3708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故选B。</w:t>
      </w:r>
    </w:p>
    <w:p w14:paraId="6C673DD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5.</w:t>
      </w:r>
      <w:r>
        <w:rPr>
          <w:rFonts w:asciiTheme="minorEastAsia" w:eastAsiaTheme="minorEastAsia" w:hAnsiTheme="minorEastAsia" w:cstheme="minorEastAsia" w:hint="eastAsia"/>
          <w:b/>
          <w:bCs/>
          <w:color w:val="0070C0"/>
          <w:lang w:val="en-US" w:eastAsia="zh-CN"/>
        </w:rPr>
        <w:t>（2024年江西卷</w:t>
      </w:r>
      <w:r>
        <w:rPr>
          <w:rFonts w:asciiTheme="minorEastAsia" w:hAnsiTheme="minorEastAsia" w:cstheme="minorEastAsia" w:hint="eastAsia"/>
          <w:b/>
          <w:bCs/>
          <w:color w:val="0070C0"/>
          <w:lang w:val="en-US" w:eastAsia="zh-CN"/>
        </w:rPr>
        <w:t>考题</w:t>
      </w:r>
      <w:r>
        <w:rPr>
          <w:rFonts w:asciiTheme="minorEastAsia" w:eastAsiaTheme="minorEastAsia" w:hAnsiTheme="minorEastAsia" w:cstheme="minorEastAsia" w:hint="eastAsia"/>
          <w:b/>
          <w:bCs/>
          <w:color w:val="0070C0"/>
          <w:lang w:val="en-US" w:eastAsia="zh-CN"/>
        </w:rPr>
        <w:t>）</w:t>
      </w:r>
      <w:r>
        <w:rPr>
          <w:rFonts w:asciiTheme="minorEastAsia" w:eastAsiaTheme="minorEastAsia" w:hAnsiTheme="minorEastAsia" w:cstheme="minorEastAsia" w:hint="eastAsia"/>
          <w:color w:val="000000"/>
        </w:rPr>
        <w:t>2. 近年来，江西省科学家发明硅衬底氮化镓基系列发光二极管，开创了国际上第三条</w:t>
      </w:r>
      <w:r>
        <w:rPr>
          <w:rFonts w:asciiTheme="minorEastAsia" w:eastAsiaTheme="minorEastAsia" w:hAnsiTheme="minorEastAsia" w:cstheme="minorEastAsia" w:hint="eastAsia"/>
        </w:rPr>
        <w:object>
          <v:shape id="_x0000_i1057" type="#_x0000_t75" alt="学科网(www.zxxk.com)--教育资源门户，提供试卷、教案、课件、论文、素材以及各类教学资源下载，还有大量而丰富的教学相关资讯！" style="width:27.15pt;height:12.9pt" o:ole="" coordsize="21600,21600" o:preferrelative="t" filled="f" stroked="f">
            <v:stroke joinstyle="miter"/>
            <v:imagedata r:id="rId70" o:title="eqId011e5f2dc98128d647de96d495ae0e4e"/>
            <o:lock v:ext="edit" aspectratio="t"/>
            <w10:anchorlock/>
          </v:shape>
          <o:OLEObject Type="Embed" ProgID="Equation.DSMT4" ShapeID="_x0000_i1057" DrawAspect="Content" ObjectID="_1468075757" r:id="rId71"/>
        </w:object>
      </w:r>
      <w:r>
        <w:rPr>
          <w:rFonts w:asciiTheme="minorEastAsia" w:eastAsiaTheme="minorEastAsia" w:hAnsiTheme="minorEastAsia" w:cstheme="minorEastAsia" w:hint="eastAsia"/>
          <w:color w:val="000000"/>
        </w:rPr>
        <w:t>技术路线。某氮化镓基</w:t>
      </w:r>
      <w:r>
        <w:rPr>
          <w:rFonts w:asciiTheme="minorEastAsia" w:eastAsiaTheme="minorEastAsia" w:hAnsiTheme="minorEastAsia" w:cstheme="minorEastAsia" w:hint="eastAsia"/>
        </w:rPr>
        <w:object>
          <v:shape id="_x0000_i1058" type="#_x0000_t75" alt="学科网(www.zxxk.com)--教育资源门户，提供试卷、教案、课件、论文、素材以及各类教学资源下载，还有大量而丰富的教学相关资讯！" style="width:27.15pt;height:12.9pt" o:ole="" coordsize="21600,21600" o:preferrelative="t" filled="f" stroked="f">
            <v:stroke joinstyle="miter"/>
            <v:imagedata r:id="rId70" o:title="eqId011e5f2dc98128d647de96d495ae0e4e"/>
            <o:lock v:ext="edit" aspectratio="t"/>
            <w10:anchorlock/>
          </v:shape>
          <o:OLEObject Type="Embed" ProgID="Equation.DSMT4" ShapeID="_x0000_i1058" DrawAspect="Content" ObjectID="_1468075758" r:id="rId72"/>
        </w:object>
      </w:r>
      <w:r>
        <w:rPr>
          <w:rFonts w:asciiTheme="minorEastAsia" w:eastAsiaTheme="minorEastAsia" w:hAnsiTheme="minorEastAsia" w:cstheme="minorEastAsia" w:hint="eastAsia"/>
          <w:color w:val="000000"/>
        </w:rPr>
        <w:t>材料的简化能级如图所示，若能级差为</w:t>
      </w:r>
      <w:r>
        <w:rPr>
          <w:rFonts w:asciiTheme="minorEastAsia" w:eastAsiaTheme="minorEastAsia" w:hAnsiTheme="minorEastAsia" w:cstheme="minorEastAsia" w:hint="eastAsia"/>
        </w:rPr>
        <w:object>
          <v:shape id="_x0000_i1059" type="#_x0000_t75" alt="学科网(www.zxxk.com)--教育资源门户，提供试卷、教案、课件、论文、素材以及各类教学资源下载，还有大量而丰富的教学相关资讯！" style="width:39pt;height:13.8pt" o:ole="" coordsize="21600,21600" o:preferrelative="t" filled="f" stroked="f">
            <v:stroke joinstyle="miter"/>
            <v:imagedata r:id="rId73" o:title="eqId99576b8706a54d0c20e24df4d10e097b"/>
            <o:lock v:ext="edit" aspectratio="t"/>
            <w10:anchorlock/>
          </v:shape>
          <o:OLEObject Type="Embed" ProgID="Equation.DSMT4" ShapeID="_x0000_i1059" DrawAspect="Content" ObjectID="_1468075759" r:id="rId74"/>
        </w:object>
      </w:r>
      <w:r>
        <w:rPr>
          <w:rFonts w:asciiTheme="minorEastAsia" w:eastAsiaTheme="minorEastAsia" w:hAnsiTheme="minorEastAsia" w:cstheme="minorEastAsia" w:hint="eastAsia"/>
          <w:color w:val="000000"/>
        </w:rPr>
        <w:t>（约</w:t>
      </w:r>
      <w:r>
        <w:rPr>
          <w:rFonts w:asciiTheme="minorEastAsia" w:eastAsiaTheme="minorEastAsia" w:hAnsiTheme="minorEastAsia" w:cstheme="minorEastAsia" w:hint="eastAsia"/>
        </w:rPr>
        <w:object>
          <v:shape id="_x0000_i1060" type="#_x0000_t75" alt="学科网(www.zxxk.com)--教育资源门户，提供试卷、教案、课件、论文、素材以及各类教学资源下载，还有大量而丰富的教学相关资讯！" style="width:62.5pt;height:16pt" o:ole="" coordsize="21600,21600" o:preferrelative="t" filled="f" stroked="f">
            <v:stroke joinstyle="miter"/>
            <v:imagedata r:id="rId75" o:title="eqId9a83d7922f861f2728b3da513f3ce42a"/>
            <o:lock v:ext="edit" aspectratio="t"/>
            <w10:anchorlock/>
          </v:shape>
          <o:OLEObject Type="Embed" ProgID="Equation.DSMT4" ShapeID="_x0000_i1060" DrawAspect="Content" ObjectID="_1468075760" r:id="rId76"/>
        </w:object>
      </w:r>
      <w:r>
        <w:rPr>
          <w:rFonts w:asciiTheme="minorEastAsia" w:eastAsiaTheme="minorEastAsia" w:hAnsiTheme="minorEastAsia" w:cstheme="minorEastAsia" w:hint="eastAsia"/>
          <w:color w:val="000000"/>
        </w:rPr>
        <w:t>）,普朗克常量</w:t>
      </w:r>
      <w:r>
        <w:rPr>
          <w:rFonts w:asciiTheme="minorEastAsia" w:eastAsiaTheme="minorEastAsia" w:hAnsiTheme="minorEastAsia" w:cstheme="minorEastAsia" w:hint="eastAsia"/>
        </w:rPr>
        <w:object>
          <v:shape id="_x0000_i1061" type="#_x0000_t75" alt="学科网(www.zxxk.com)--教育资源门户，提供试卷、教案、课件、论文、素材以及各类教学资源下载，还有大量而丰富的教学相关资讯！" style="width:95.25pt;height:17.25pt" o:ole="" coordsize="21600,21600" o:preferrelative="t" filled="f" stroked="f">
            <v:stroke joinstyle="miter"/>
            <v:imagedata r:id="rId77" o:title="eqIdcfce8f4e7ce717010c85f8c16bee9e4d"/>
            <o:lock v:ext="edit" aspectratio="t"/>
            <w10:anchorlock/>
          </v:shape>
          <o:OLEObject Type="Embed" ProgID="Equation.DSMT4" ShapeID="_x0000_i1061" DrawAspect="Content" ObjectID="_1468075761" r:id="rId78"/>
        </w:object>
      </w:r>
      <w:r>
        <w:rPr>
          <w:rFonts w:asciiTheme="minorEastAsia" w:eastAsiaTheme="minorEastAsia" w:hAnsiTheme="minorEastAsia" w:cstheme="minorEastAsia" w:hint="eastAsia"/>
          <w:color w:val="000000"/>
        </w:rPr>
        <w:t>，则发光频率约为（    ）</w:t>
      </w:r>
    </w:p>
    <w:p w14:paraId="1E8182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000000"/>
          <w:lang w:val="en-US" w:eastAsia="zh-CN"/>
        </w:rPr>
        <w:t xml:space="preserve">                             </w:t>
      </w:r>
      <w:r>
        <w:rPr>
          <w:rFonts w:asciiTheme="minorEastAsia" w:eastAsiaTheme="minorEastAsia" w:hAnsiTheme="minorEastAsia" w:cstheme="minorEastAsia" w:hint="eastAsia"/>
          <w:color w:val="000000"/>
        </w:rPr>
        <w:drawing>
          <wp:inline distT="0" distB="0" distL="114300" distR="114300">
            <wp:extent cx="1642110" cy="1313815"/>
            <wp:effectExtent l="0" t="0" r="8890" b="698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9"/>
                    <a:stretch>
                      <a:fillRect/>
                    </a:stretch>
                  </pic:blipFill>
                  <pic:spPr>
                    <a:xfrm>
                      <a:off x="0" y="0"/>
                      <a:ext cx="1642110" cy="1313815"/>
                    </a:xfrm>
                    <a:prstGeom prst="rect">
                      <a:avLst/>
                    </a:prstGeom>
                  </pic:spPr>
                </pic:pic>
              </a:graphicData>
            </a:graphic>
          </wp:inline>
        </w:drawing>
      </w:r>
    </w:p>
    <w:p w14:paraId="74C7F8AF">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 xml:space="preserve">A. </w:t>
      </w:r>
      <w:r>
        <w:rPr>
          <w:rFonts w:asciiTheme="minorEastAsia" w:eastAsiaTheme="minorEastAsia" w:hAnsiTheme="minorEastAsia" w:cstheme="minorEastAsia" w:hint="eastAsia"/>
        </w:rPr>
        <w:object>
          <v:shape id="_x0000_i1062" type="#_x0000_t75" alt="学科网(www.zxxk.com)--教育资源门户，提供试卷、教案、课件、论文、素材以及各类教学资源下载，还有大量而丰富的教学相关资讯！" style="width:67pt;height:16pt" o:ole="" coordsize="21600,21600" o:preferrelative="t" filled="f" stroked="f">
            <v:stroke joinstyle="miter"/>
            <v:imagedata r:id="rId80" o:title="eqId6ad0b11eaa71e4f9b3948ae5bd059477"/>
            <o:lock v:ext="edit" aspectratio="t"/>
            <w10:anchorlock/>
          </v:shape>
          <o:OLEObject Type="Embed" ProgID="Equation.DSMT4" ShapeID="_x0000_i1062" DrawAspect="Content" ObjectID="_1468075762" r:id="rId81"/>
        </w:objec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B. </w:t>
      </w:r>
      <w:r>
        <w:rPr>
          <w:rFonts w:asciiTheme="minorEastAsia" w:eastAsiaTheme="minorEastAsia" w:hAnsiTheme="minorEastAsia" w:cstheme="minorEastAsia" w:hint="eastAsia"/>
        </w:rPr>
        <w:object>
          <v:shape id="_x0000_i1063" type="#_x0000_t75" alt="学科网(www.zxxk.com)--教育资源门户，提供试卷、教案、课件、论文、素材以及各类教学资源下载，还有大量而丰富的教学相关资讯！" style="width:67pt;height:16pt" o:ole="" coordsize="21600,21600" o:preferrelative="t" filled="f" stroked="f">
            <v:stroke joinstyle="miter"/>
            <v:imagedata r:id="rId82" o:title="eqIdda5220c6e723f4f48f3fd108c46c0436"/>
            <o:lock v:ext="edit" aspectratio="t"/>
            <w10:anchorlock/>
          </v:shape>
          <o:OLEObject Type="Embed" ProgID="Equation.DSMT4" ShapeID="_x0000_i1063" DrawAspect="Content" ObjectID="_1468075763" r:id="rId83"/>
        </w:objec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C. </w:t>
      </w:r>
      <w:r>
        <w:rPr>
          <w:rFonts w:asciiTheme="minorEastAsia" w:eastAsiaTheme="minorEastAsia" w:hAnsiTheme="minorEastAsia" w:cstheme="minorEastAsia" w:hint="eastAsia"/>
        </w:rPr>
        <w:object>
          <v:shape id="_x0000_i1064" type="#_x0000_t75" alt="学科网(www.zxxk.com)--教育资源门户，提供试卷、教案、课件、论文、素材以及各类教学资源下载，还有大量而丰富的教学相关资讯！" style="width:66.5pt;height:16pt" o:ole="" coordsize="21600,21600" o:preferrelative="t" filled="f" stroked="f">
            <v:stroke joinstyle="miter"/>
            <v:imagedata r:id="rId84" o:title="eqId9d35e0dee9397bb4f179dd5935977f76"/>
            <o:lock v:ext="edit" aspectratio="t"/>
            <w10:anchorlock/>
          </v:shape>
          <o:OLEObject Type="Embed" ProgID="Equation.DSMT4" ShapeID="_x0000_i1064" DrawAspect="Content" ObjectID="_1468075764" r:id="rId85"/>
        </w:objec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D. </w:t>
      </w:r>
      <w:r>
        <w:rPr>
          <w:rFonts w:asciiTheme="minorEastAsia" w:eastAsiaTheme="minorEastAsia" w:hAnsiTheme="minorEastAsia" w:cstheme="minorEastAsia" w:hint="eastAsia"/>
        </w:rPr>
        <w:object>
          <v:shape id="_x0000_i1065" type="#_x0000_t75" alt="学科网(www.zxxk.com)--教育资源门户，提供试卷、教案、课件、论文、素材以及各类教学资源下载，还有大量而丰富的教学相关资讯！" style="width:67pt;height:16pt" o:ole="" coordsize="21600,21600" o:preferrelative="t" filled="f" stroked="f">
            <v:stroke joinstyle="miter"/>
            <v:imagedata r:id="rId86" o:title="eqId62c587a2558a479584aa31b7269dfb2b"/>
            <o:lock v:ext="edit" aspectratio="t"/>
            <w10:anchorlock/>
          </v:shape>
          <o:OLEObject Type="Embed" ProgID="Equation.DSMT4" ShapeID="_x0000_i1065" DrawAspect="Content" ObjectID="_1468075765" r:id="rId87"/>
        </w:object>
      </w:r>
    </w:p>
    <w:p w14:paraId="326A65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【答案】C</w:t>
      </w:r>
    </w:p>
    <w:p w14:paraId="39E87A4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【解析】根据题意可知，辐射出的光子能量</w:t>
      </w:r>
      <w:r>
        <w:rPr>
          <w:rFonts w:asciiTheme="minorEastAsia" w:eastAsiaTheme="minorEastAsia" w:hAnsiTheme="minorEastAsia" w:cstheme="minorEastAsia" w:hint="eastAsia"/>
          <w:color w:val="FF0000"/>
        </w:rPr>
        <w:object>
          <v:shape id="_x0000_i1066" type="#_x0000_t75" alt="学科网(www.zxxk.com)--教育资源门户，提供试卷、教案、课件、论文、素材以及各类教学资源下载，还有大量而丰富的教学相关资讯！" style="width:80pt;height:16pt" o:ole="" coordsize="21600,21600" o:preferrelative="t" filled="f" stroked="f">
            <v:stroke joinstyle="miter"/>
            <v:imagedata r:id="rId88" o:title="eqIdd5e66d8651f640b2156f14ad8b96e2d4"/>
            <o:lock v:ext="edit" aspectratio="t"/>
            <w10:anchorlock/>
          </v:shape>
          <o:OLEObject Type="Embed" ProgID="Equation.DSMT4" ShapeID="_x0000_i1066" DrawAspect="Content" ObjectID="_1468075766" r:id="rId89"/>
        </w:object>
      </w:r>
      <w:r>
        <w:rPr>
          <w:rFonts w:asciiTheme="minorEastAsia" w:eastAsiaTheme="minorEastAsia" w:hAnsiTheme="minorEastAsia" w:cstheme="minorEastAsia" w:hint="eastAsia"/>
          <w:color w:val="FF0000"/>
        </w:rPr>
        <w:t>，由光子的能量</w:t>
      </w:r>
      <w:r>
        <w:rPr>
          <w:rFonts w:asciiTheme="minorEastAsia" w:eastAsiaTheme="minorEastAsia" w:hAnsiTheme="minorEastAsia" w:cstheme="minorEastAsia" w:hint="eastAsia"/>
          <w:color w:val="FF0000"/>
        </w:rPr>
        <w:object>
          <v:shape id="_x0000_i1067" type="#_x0000_t75" alt="学科网(www.zxxk.com)--教育资源门户，提供试卷、教案、课件、论文、素材以及各类教学资源下载，还有大量而丰富的教学相关资讯！" style="width:29.25pt;height:12.75pt" o:ole="" coordsize="21600,21600" o:preferrelative="t" filled="f" stroked="f">
            <v:stroke joinstyle="miter"/>
            <v:imagedata r:id="rId90" o:title="eqId507defcae3574c8717e71faf26f49698"/>
            <o:lock v:ext="edit" aspectratio="t"/>
            <w10:anchorlock/>
          </v:shape>
          <o:OLEObject Type="Embed" ProgID="Equation.DSMT4" ShapeID="_x0000_i1067" DrawAspect="Content" ObjectID="_1468075767" r:id="rId91"/>
        </w:object>
      </w:r>
      <w:r>
        <w:rPr>
          <w:rFonts w:asciiTheme="minorEastAsia" w:eastAsiaTheme="minorEastAsia" w:hAnsiTheme="minorEastAsia" w:cstheme="minorEastAsia" w:hint="eastAsia"/>
          <w:color w:val="FF0000"/>
        </w:rPr>
        <w:t>得</w:t>
      </w:r>
    </w:p>
    <w:p w14:paraId="4E9812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object>
          <v:shape id="_x0000_i1068" type="#_x0000_t75" alt="学科网(www.zxxk.com)--教育资源门户，提供试卷、教案、课件、论文、素材以及各类教学资源下载，还有大量而丰富的教学相关资讯！" style="width:104pt;height:31pt" o:ole="" coordsize="21600,21600" o:preferrelative="t" filled="f" stroked="f">
            <v:stroke joinstyle="miter"/>
            <v:imagedata r:id="rId92" o:title="eqId3fcda4f43039420ba3a5eee3c5cf8412"/>
            <o:lock v:ext="edit" aspectratio="t"/>
            <w10:anchorlock/>
          </v:shape>
          <o:OLEObject Type="Embed" ProgID="Equation.DSMT4" ShapeID="_x0000_i1068" DrawAspect="Content" ObjectID="_1468075768" r:id="rId93"/>
        </w:object>
      </w:r>
    </w:p>
    <w:p w14:paraId="16B5AE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故选C。</w:t>
      </w:r>
    </w:p>
    <w:p w14:paraId="3CED07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6.</w:t>
      </w:r>
      <w:r>
        <w:rPr>
          <w:rFonts w:asciiTheme="minorEastAsia" w:eastAsiaTheme="minorEastAsia" w:hAnsiTheme="minorEastAsia" w:cstheme="minorEastAsia" w:hint="eastAsia"/>
          <w:b/>
          <w:bCs/>
          <w:color w:val="auto"/>
          <w:lang w:val="en-US" w:eastAsia="zh-CN"/>
        </w:rPr>
        <w:t>(2024年江苏卷考题)</w:t>
      </w:r>
      <w:r>
        <w:rPr>
          <w:rFonts w:asciiTheme="minorEastAsia" w:eastAsiaTheme="minorEastAsia" w:hAnsiTheme="minorEastAsia" w:cstheme="minorEastAsia" w:hint="eastAsia"/>
          <w:color w:val="auto"/>
          <w:lang w:val="en-US" w:eastAsia="zh-CN"/>
        </w:rPr>
        <w:t xml:space="preserve"> </w:t>
      </w:r>
      <w:r>
        <w:rPr>
          <w:rFonts w:asciiTheme="minorEastAsia" w:eastAsiaTheme="minorEastAsia" w:hAnsiTheme="minorEastAsia" w:cstheme="minorEastAsia" w:hint="eastAsia"/>
          <w:color w:val="000000"/>
        </w:rPr>
        <w:t>3. 用粒子轰击氮核从原子核中打出了质子，该实验的核反应方程式是</w:t>
      </w:r>
      <w:r>
        <w:rPr>
          <w:rFonts w:asciiTheme="minorEastAsia" w:eastAsiaTheme="minorEastAsia" w:hAnsiTheme="minorEastAsia" w:cstheme="minorEastAsia" w:hint="eastAsia"/>
        </w:rPr>
        <w:object>
          <v:shape id="_x0000_i1069" type="#_x0000_t75" alt="学科网(www.zxxk.com)--教育资源门户，提供试卷、教案、课件、论文、素材以及各类教学资源下载，还有大量而丰富的教学相关资讯！" style="width:96.9pt;height:19pt" o:ole="" coordsize="21600,21600" o:preferrelative="t" filled="f" stroked="f">
            <v:stroke joinstyle="miter"/>
            <v:imagedata r:id="rId94" o:title="eqIda0140f5563e4fe102a525d5920641ac0"/>
            <o:lock v:ext="edit" aspectratio="t"/>
            <w10:anchorlock/>
          </v:shape>
          <o:OLEObject Type="Embed" ProgID="Equation.DSMT4" ShapeID="_x0000_i1069" DrawAspect="Content" ObjectID="_1468075769" r:id="rId95"/>
        </w:object>
      </w:r>
      <w:r>
        <w:rPr>
          <w:rFonts w:asciiTheme="minorEastAsia" w:eastAsiaTheme="minorEastAsia" w:hAnsiTheme="minorEastAsia" w:cstheme="minorEastAsia" w:hint="eastAsia"/>
          <w:color w:val="000000"/>
        </w:rPr>
        <w:t>，粒子X为（　　）</w:t>
      </w:r>
    </w:p>
    <w:p w14:paraId="6164767E">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A. 正电子</w:t>
      </w:r>
      <w:r>
        <w:rPr>
          <w:rFonts w:asciiTheme="minorEastAsia" w:eastAsiaTheme="minorEastAsia" w:hAnsiTheme="minorEastAsia" w:cstheme="minorEastAsia" w:hint="eastAsia"/>
        </w:rPr>
        <w:object>
          <v:shape id="_x0000_i1070" type="#_x0000_t75" alt="学科网(www.zxxk.com)--教育资源门户，提供试卷、教案、课件、论文、素材以及各类教学资源下载，还有大量而丰富的教学相关资讯！" style="width:14.25pt;height:18.75pt" o:ole="" coordsize="21600,21600" o:preferrelative="t" filled="f" stroked="f">
            <v:stroke joinstyle="miter"/>
            <v:imagedata r:id="rId13" o:title="eqId4801c0ca48b9ec35666b2728dbe4dac4"/>
            <o:lock v:ext="edit" aspectratio="t"/>
            <w10:anchorlock/>
          </v:shape>
          <o:OLEObject Type="Embed" ProgID="Equation.DSMT4" ShapeID="_x0000_i1070" DrawAspect="Content" ObjectID="_1468075770" r:id="rId96"/>
        </w:objec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B. 中子</w:t>
      </w:r>
      <w:r>
        <w:rPr>
          <w:rFonts w:asciiTheme="minorEastAsia" w:eastAsiaTheme="minorEastAsia" w:hAnsiTheme="minorEastAsia" w:cstheme="minorEastAsia" w:hint="eastAsia"/>
        </w:rPr>
        <w:object>
          <v:shape id="_x0000_i1071" type="#_x0000_t75" alt="学科网(www.zxxk.com)--教育资源门户，提供试卷、教案、课件、论文、素材以及各类教学资源下载，还有大量而丰富的教学相关资讯！" style="width:15pt;height:18.75pt" o:ole="" coordsize="21600,21600" o:preferrelative="t" filled="f" stroked="f">
            <v:stroke joinstyle="miter"/>
            <v:imagedata r:id="rId97" o:title="eqId5a177e586e2c4e14a7647513efbdc6d3"/>
            <o:lock v:ext="edit" aspectratio="t"/>
            <w10:anchorlock/>
          </v:shape>
          <o:OLEObject Type="Embed" ProgID="Equation.DSMT4" ShapeID="_x0000_i1071" DrawAspect="Content" ObjectID="_1468075771" r:id="rId98"/>
        </w:object>
      </w:r>
    </w:p>
    <w:p w14:paraId="6B548FFD">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C</w:t>
      </w:r>
      <w:r>
        <w:rPr>
          <w:rFonts w:asciiTheme="minorEastAsia" w:eastAsiaTheme="minorEastAsia" w:hAnsiTheme="minorEastAsia" w:cstheme="minorEastAsia" w:hint="eastAsia"/>
          <w:color w:val="000000"/>
          <w:position w:val="-22"/>
        </w:rPr>
        <w:drawing>
          <wp:inline distT="0" distB="0" distL="114300" distR="114300">
            <wp:extent cx="31750" cy="88900"/>
            <wp:effectExtent l="0" t="0" r="0" b="0"/>
            <wp:docPr id="864357530" name="图片 86435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57530" name="图片 864357530"/>
                    <pic:cNvPicPr>
                      <a:picLocks noChangeAspect="1"/>
                    </pic:cNvPicPr>
                  </pic:nvPicPr>
                  <pic:blipFill>
                    <a:blip xmlns:r="http://schemas.openxmlformats.org/officeDocument/2006/relationships" r:embed="rId99"/>
                    <a:stretch>
                      <a:fillRect/>
                    </a:stretch>
                  </pic:blipFill>
                  <pic:spPr>
                    <a:xfrm>
                      <a:off x="0" y="0"/>
                      <a:ext cx="31750" cy="88900"/>
                    </a:xfrm>
                    <a:prstGeom prst="rect">
                      <a:avLst/>
                    </a:prstGeom>
                  </pic:spPr>
                </pic:pic>
              </a:graphicData>
            </a:graphic>
          </wp:inline>
        </w:drawing>
      </w:r>
      <w:r>
        <w:rPr>
          <w:rFonts w:asciiTheme="minorEastAsia" w:eastAsiaTheme="minorEastAsia" w:hAnsiTheme="minorEastAsia" w:cstheme="minorEastAsia" w:hint="eastAsia"/>
          <w:color w:val="000000"/>
        </w:rPr>
        <w:t xml:space="preserve"> 氘核</w:t>
      </w:r>
      <w:r>
        <w:rPr>
          <w:rFonts w:asciiTheme="minorEastAsia" w:eastAsiaTheme="minorEastAsia" w:hAnsiTheme="minorEastAsia" w:cstheme="minorEastAsia" w:hint="eastAsia"/>
        </w:rPr>
        <w:object>
          <v:shape id="_x0000_i1072" type="#_x0000_t75" alt="学科网(www.zxxk.com)--教育资源门户，提供试卷、教案、课件、论文、素材以及各类教学资源下载，还有大量而丰富的教学相关资讯！" style="width:18pt;height:19pt" o:ole="" coordsize="21600,21600" o:preferrelative="t" filled="f" stroked="f">
            <v:stroke joinstyle="miter"/>
            <v:imagedata r:id="rId100" o:title="eqId428189be27c1e4de71e32516e2677842"/>
            <o:lock v:ext="edit" aspectratio="t"/>
            <w10:anchorlock/>
          </v:shape>
          <o:OLEObject Type="Embed" ProgID="Equation.DSMT4" ShapeID="_x0000_i1072" DrawAspect="Content" ObjectID="_1468075772" r:id="rId101"/>
        </w:objec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D. 氦核</w:t>
      </w:r>
    </w:p>
    <w:p w14:paraId="11E7CB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【答案】B</w:t>
      </w:r>
    </w:p>
    <w:p w14:paraId="03F7C4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【解析】根据质量数守恒可知X</w:t>
      </w:r>
      <w:r>
        <w:rPr>
          <w:rFonts w:asciiTheme="minorEastAsia" w:eastAsiaTheme="minorEastAsia" w:hAnsiTheme="minorEastAsia" w:cstheme="minorEastAsia" w:hint="eastAsia"/>
          <w:color w:val="FF0000"/>
          <w:position w:val="0"/>
        </w:rPr>
        <w:drawing>
          <wp:inline distT="0" distB="0" distL="114300" distR="114300">
            <wp:extent cx="133350" cy="177800"/>
            <wp:effectExtent l="0" t="0" r="6350" b="0"/>
            <wp:docPr id="864357524" name="图片 86435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57524" name="图片 864357524"/>
                    <pic:cNvPicPr>
                      <a:picLocks noChangeAspect="1"/>
                    </pic:cNvPicPr>
                  </pic:nvPicPr>
                  <pic:blipFill>
                    <a:blip xmlns:r="http://schemas.openxmlformats.org/officeDocument/2006/relationships" r:embed="rId102"/>
                    <a:stretch>
                      <a:fillRect/>
                    </a:stretch>
                  </pic:blipFill>
                  <pic:spPr>
                    <a:xfrm>
                      <a:off x="0" y="0"/>
                      <a:ext cx="133350" cy="177800"/>
                    </a:xfrm>
                    <a:prstGeom prst="rect">
                      <a:avLst/>
                    </a:prstGeom>
                  </pic:spPr>
                </pic:pic>
              </a:graphicData>
            </a:graphic>
          </wp:inline>
        </w:drawing>
      </w:r>
      <w:r>
        <w:rPr>
          <w:rFonts w:asciiTheme="minorEastAsia" w:eastAsiaTheme="minorEastAsia" w:hAnsiTheme="minorEastAsia" w:cstheme="minorEastAsia" w:hint="eastAsia"/>
          <w:color w:val="FF0000"/>
        </w:rPr>
        <w:t>质量数为</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73" type="#_x0000_t75" alt="学科网(www.zxxk.com)--教育资源门户，提供试卷、教案、课件、论文、素材以及各类教学资源下载，还有大量而丰富的教学相关资讯！" style="width:87.05pt;height:13.85pt" o:ole="" coordsize="21600,21600" o:preferrelative="t" filled="f" stroked="f">
            <v:stroke joinstyle="miter"/>
            <v:imagedata r:id="rId103" o:title="eqId0aad83b43099cc7360058f525beed054"/>
            <o:lock v:ext="edit" aspectratio="t"/>
            <w10:anchorlock/>
          </v:shape>
          <o:OLEObject Type="Embed" ProgID="Equation.DSMT4" ShapeID="_x0000_i1073" DrawAspect="Content" ObjectID="_1468075773" r:id="rId104"/>
        </w:object>
      </w:r>
    </w:p>
    <w:p w14:paraId="5ECFC8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根据电荷守恒可知X的电荷数为</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74" type="#_x0000_t75" alt="学科网(www.zxxk.com)--教育资源门户，提供试卷、教案、课件、论文、素材以及各类教学资源下载，还有大量而丰富的教学相关资讯！" style="width:75.95pt;height:13.85pt" o:ole="" coordsize="21600,21600" o:preferrelative="t" filled="f" stroked="f">
            <v:stroke joinstyle="miter"/>
            <v:imagedata r:id="rId105" o:title="eqId9b6fd73d22bf24b278a28c635f370e65"/>
            <o:lock v:ext="edit" aspectratio="t"/>
            <w10:anchorlock/>
          </v:shape>
          <o:OLEObject Type="Embed" ProgID="Equation.DSMT4" ShapeID="_x0000_i1074" DrawAspect="Content" ObjectID="_1468075774" r:id="rId106"/>
        </w:object>
      </w:r>
    </w:p>
    <w:p w14:paraId="3C2E9F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可知X为中子</w:t>
      </w:r>
      <w:r>
        <w:rPr>
          <w:rFonts w:asciiTheme="minorEastAsia" w:eastAsiaTheme="minorEastAsia" w:hAnsiTheme="minorEastAsia" w:cstheme="minorEastAsia" w:hint="eastAsia"/>
          <w:color w:val="FF0000"/>
        </w:rPr>
        <w:object>
          <v:shape id="_x0000_i1075" type="#_x0000_t75" alt="学科网(www.zxxk.com)--教育资源门户，提供试卷、教案、课件、论文、素材以及各类教学资源下载，还有大量而丰富的教学相关资讯！" style="width:15pt;height:18.75pt" o:ole="" coordsize="21600,21600" o:preferrelative="t" filled="f" stroked="f">
            <v:stroke joinstyle="miter"/>
            <v:imagedata r:id="rId97" o:title="eqId5a177e586e2c4e14a7647513efbdc6d3"/>
            <o:lock v:ext="edit" aspectratio="t"/>
            <w10:anchorlock/>
          </v:shape>
          <o:OLEObject Type="Embed" ProgID="Equation.DSMT4" ShapeID="_x0000_i1075" DrawAspect="Content" ObjectID="_1468075775" r:id="rId107"/>
        </w:object>
      </w:r>
      <w:r>
        <w:rPr>
          <w:rFonts w:asciiTheme="minorEastAsia" w:eastAsiaTheme="minorEastAsia" w:hAnsiTheme="minorEastAsia" w:cstheme="minorEastAsia" w:hint="eastAsia"/>
          <w:color w:val="FF0000"/>
        </w:rPr>
        <w:t>。</w:t>
      </w:r>
    </w:p>
    <w:p w14:paraId="3B9C8B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故选B。</w:t>
      </w:r>
    </w:p>
    <w:p w14:paraId="536935E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7.</w:t>
      </w:r>
      <w:r>
        <w:rPr>
          <w:rFonts w:asciiTheme="minorEastAsia" w:eastAsiaTheme="minorEastAsia" w:hAnsiTheme="minorEastAsia" w:cstheme="minorEastAsia" w:hint="eastAsia"/>
          <w:b/>
          <w:bCs/>
          <w:color w:val="auto"/>
          <w:lang w:val="en-US" w:eastAsia="zh-CN"/>
        </w:rPr>
        <w:t xml:space="preserve">(2024年江苏卷考题) </w:t>
      </w:r>
      <w:r>
        <w:rPr>
          <w:rFonts w:asciiTheme="minorEastAsia" w:eastAsiaTheme="minorEastAsia" w:hAnsiTheme="minorEastAsia" w:cstheme="minorEastAsia" w:hint="eastAsia"/>
          <w:color w:val="000000"/>
        </w:rPr>
        <w:t>5. 在原子跃迁中，辐射如图所示的4种光子，其中只有一种光子可使某金属发生光电效应，是哪一种（　　）</w:t>
      </w:r>
    </w:p>
    <w:p w14:paraId="7E2DD1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000000"/>
          <w:lang w:val="en-US" w:eastAsia="zh-CN"/>
        </w:rPr>
        <w:t xml:space="preserve">                               </w:t>
      </w:r>
      <w:r>
        <w:rPr>
          <w:rFonts w:asciiTheme="minorEastAsia" w:eastAsiaTheme="minorEastAsia" w:hAnsiTheme="minorEastAsia" w:cstheme="minorEastAsia" w:hint="eastAsia"/>
          <w:color w:val="000000"/>
        </w:rPr>
        <w:drawing>
          <wp:inline distT="0" distB="0" distL="114300" distR="114300">
            <wp:extent cx="1457325" cy="1171575"/>
            <wp:effectExtent l="0" t="0" r="317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8"/>
                    <a:stretch>
                      <a:fillRect/>
                    </a:stretch>
                  </pic:blipFill>
                  <pic:spPr>
                    <a:xfrm>
                      <a:off x="0" y="0"/>
                      <a:ext cx="1457325" cy="1171575"/>
                    </a:xfrm>
                    <a:prstGeom prst="rect">
                      <a:avLst/>
                    </a:prstGeom>
                  </pic:spPr>
                </pic:pic>
              </a:graphicData>
            </a:graphic>
          </wp:inline>
        </w:drawing>
      </w:r>
    </w:p>
    <w:p w14:paraId="0B488E89">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 xml:space="preserve">A. </w:t>
      </w:r>
      <w:r>
        <w:rPr>
          <w:rFonts w:asciiTheme="minorEastAsia" w:eastAsiaTheme="minorEastAsia" w:hAnsiTheme="minorEastAsia" w:cstheme="minorEastAsia" w:hint="eastAsia"/>
          <w:i/>
          <w:color w:val="000000"/>
        </w:rPr>
        <w:t>λ</w:t>
      </w:r>
      <w:r>
        <w:rPr>
          <w:rFonts w:asciiTheme="minorEastAsia" w:eastAsiaTheme="minorEastAsia" w:hAnsiTheme="minorEastAsia" w:cstheme="minorEastAsia" w:hint="eastAsia"/>
          <w:color w:val="000000"/>
          <w:vertAlign w:val="subscript"/>
        </w:rPr>
        <w:t>1</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B. </w:t>
      </w:r>
      <w:r>
        <w:rPr>
          <w:rFonts w:asciiTheme="minorEastAsia" w:eastAsiaTheme="minorEastAsia" w:hAnsiTheme="minorEastAsia" w:cstheme="minorEastAsia" w:hint="eastAsia"/>
          <w:i/>
          <w:color w:val="000000"/>
        </w:rPr>
        <w:t>λ</w:t>
      </w:r>
      <w:r>
        <w:rPr>
          <w:rFonts w:asciiTheme="minorEastAsia" w:eastAsiaTheme="minorEastAsia" w:hAnsiTheme="minorEastAsia" w:cstheme="minorEastAsia" w:hint="eastAsia"/>
          <w:color w:val="000000"/>
          <w:vertAlign w:val="subscript"/>
        </w:rPr>
        <w:t>2</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C. </w:t>
      </w:r>
      <w:r>
        <w:rPr>
          <w:rFonts w:asciiTheme="minorEastAsia" w:eastAsiaTheme="minorEastAsia" w:hAnsiTheme="minorEastAsia" w:cstheme="minorEastAsia" w:hint="eastAsia"/>
          <w:i/>
          <w:color w:val="000000"/>
        </w:rPr>
        <w:t>λ</w:t>
      </w:r>
      <w:r>
        <w:rPr>
          <w:rFonts w:asciiTheme="minorEastAsia" w:eastAsiaTheme="minorEastAsia" w:hAnsiTheme="minorEastAsia" w:cstheme="minorEastAsia" w:hint="eastAsia"/>
          <w:color w:val="000000"/>
          <w:vertAlign w:val="subscript"/>
        </w:rPr>
        <w:t>3</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 xml:space="preserve">D. </w:t>
      </w:r>
      <w:r>
        <w:rPr>
          <w:rFonts w:asciiTheme="minorEastAsia" w:eastAsiaTheme="minorEastAsia" w:hAnsiTheme="minorEastAsia" w:cstheme="minorEastAsia" w:hint="eastAsia"/>
          <w:i/>
          <w:color w:val="000000"/>
        </w:rPr>
        <w:t>λ</w:t>
      </w:r>
      <w:r>
        <w:rPr>
          <w:rFonts w:asciiTheme="minorEastAsia" w:eastAsiaTheme="minorEastAsia" w:hAnsiTheme="minorEastAsia" w:cstheme="minorEastAsia" w:hint="eastAsia"/>
          <w:color w:val="000000"/>
          <w:vertAlign w:val="subscript"/>
        </w:rPr>
        <w:t>4</w:t>
      </w:r>
    </w:p>
    <w:p w14:paraId="745EB8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【答案】C</w:t>
      </w:r>
    </w:p>
    <w:p w14:paraId="55FE932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【解析】根据光电方程可知当只有一种光子可使某金属发生光电效应，该光子对应的能量最大，根据图中能级图可知跃迁时对应波长为</w:t>
      </w:r>
      <w:r>
        <w:rPr>
          <w:rFonts w:asciiTheme="minorEastAsia" w:eastAsiaTheme="minorEastAsia" w:hAnsiTheme="minorEastAsia" w:cstheme="minorEastAsia" w:hint="eastAsia"/>
          <w:color w:val="FF0000"/>
        </w:rPr>
        <w:object>
          <v:shape id="_x0000_i1076"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109" o:title="eqId061baa765d2939a416300de14c45b8ec"/>
            <o:lock v:ext="edit" aspectratio="t"/>
            <w10:anchorlock/>
          </v:shape>
          <o:OLEObject Type="Embed" ProgID="Equation.DSMT4" ShapeID="_x0000_i1076" DrawAspect="Content" ObjectID="_1468075776" r:id="rId110"/>
        </w:object>
      </w:r>
      <w:r>
        <w:rPr>
          <w:rFonts w:asciiTheme="minorEastAsia" w:eastAsiaTheme="minorEastAsia" w:hAnsiTheme="minorEastAsia" w:cstheme="minorEastAsia" w:hint="eastAsia"/>
          <w:color w:val="FF0000"/>
        </w:rPr>
        <w:t>的光子能量最大。</w:t>
      </w:r>
    </w:p>
    <w:p w14:paraId="72E152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故选C。</w:t>
      </w:r>
    </w:p>
    <w:p w14:paraId="3DA4AE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rPr>
          <w:rFonts w:asciiTheme="minorEastAsia" w:eastAsiaTheme="minorEastAsia" w:hAnsiTheme="minorEastAsia" w:cstheme="minorEastAsia" w:hint="eastAsia"/>
        </w:rPr>
      </w:pPr>
      <w:r>
        <w:rPr>
          <w:rFonts w:asciiTheme="minorEastAsia" w:hAnsiTheme="minorEastAsia" w:cstheme="minorEastAsia" w:hint="eastAsia"/>
          <w:color w:val="auto"/>
          <w:lang w:val="en-US" w:eastAsia="zh-CN"/>
        </w:rPr>
        <w:t>8.</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b/>
          <w:bCs/>
          <w:color w:val="auto"/>
          <w:lang w:val="en-US" w:eastAsia="zh-CN"/>
        </w:rPr>
        <w:t>2024全国甲卷</w:t>
      </w:r>
      <w:r>
        <w:rPr>
          <w:rFonts w:asciiTheme="minorEastAsia" w:hAnsiTheme="minorEastAsia" w:cstheme="minorEastAsia" w:hint="eastAsia"/>
          <w:b/>
          <w:bCs/>
          <w:color w:val="auto"/>
          <w:lang w:val="en-US" w:eastAsia="zh-CN"/>
        </w:rPr>
        <w:t>考题</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color w:val="auto"/>
        </w:rPr>
        <w:t>1. 氘核可通过一系列聚变反应释放能量，总的反应效果可用</w:t>
      </w:r>
      <w:r>
        <w:rPr>
          <w:rFonts w:asciiTheme="minorEastAsia" w:eastAsiaTheme="minorEastAsia" w:hAnsiTheme="minorEastAsia" w:cstheme="minorEastAsia" w:hint="eastAsia"/>
        </w:rPr>
        <w:object>
          <v:shape id="_x0000_i1077" type="#_x0000_t75" alt="学科网(www.zxxk.com)--教育资源门户，提供试卷、教案、课件、论文、素材以及各类教学资源下载，还有大量而丰富的教学相关资讯！" style="width:180.15pt;height:21.5pt" o:ole="" coordsize="21600,21600" o:preferrelative="t" filled="f" stroked="f">
            <v:stroke joinstyle="miter"/>
            <v:imagedata r:id="rId111" o:title="eqIdb92601dc2d8ad8d57d5f11bf7567f5fa"/>
            <o:lock v:ext="edit" aspectratio="t"/>
            <w10:anchorlock/>
          </v:shape>
          <o:OLEObject Type="Embed" ProgID="Equation.DSMT4" ShapeID="_x0000_i1077" DrawAspect="Content" ObjectID="_1468075777" r:id="rId112"/>
        </w:object>
      </w:r>
      <w:r>
        <w:rPr>
          <w:rFonts w:asciiTheme="minorEastAsia" w:eastAsiaTheme="minorEastAsia" w:hAnsiTheme="minorEastAsia" w:cstheme="minorEastAsia" w:hint="eastAsia"/>
          <w:color w:val="auto"/>
        </w:rPr>
        <w:t>表示，式中</w:t>
      </w:r>
      <w:r>
        <w:rPr>
          <w:rFonts w:asciiTheme="minorEastAsia" w:eastAsiaTheme="minorEastAsia" w:hAnsiTheme="minorEastAsia" w:cstheme="minorEastAsia" w:hint="eastAsia"/>
          <w:i/>
          <w:color w:val="auto"/>
        </w:rPr>
        <w:t>x</w:t>
      </w:r>
      <w:r>
        <w:rPr>
          <w:rFonts w:asciiTheme="minorEastAsia" w:eastAsiaTheme="minorEastAsia" w:hAnsiTheme="minorEastAsia" w:cstheme="minorEastAsia" w:hint="eastAsia"/>
          <w:color w:val="auto"/>
        </w:rPr>
        <w:t>、</w:t>
      </w:r>
      <w:r>
        <w:rPr>
          <w:rFonts w:asciiTheme="minorEastAsia" w:eastAsiaTheme="minorEastAsia" w:hAnsiTheme="minorEastAsia" w:cstheme="minorEastAsia" w:hint="eastAsia"/>
          <w:i/>
          <w:color w:val="auto"/>
        </w:rPr>
        <w:t>y</w:t>
      </w:r>
      <w:r>
        <w:rPr>
          <w:rFonts w:asciiTheme="minorEastAsia" w:eastAsiaTheme="minorEastAsia" w:hAnsiTheme="minorEastAsia" w:cstheme="minorEastAsia" w:hint="eastAsia"/>
          <w:color w:val="auto"/>
        </w:rPr>
        <w:t>的值分别为（　　）</w:t>
      </w:r>
    </w:p>
    <w:p w14:paraId="4F210C5A">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rPr>
        <w:t xml:space="preserve">A. </w:t>
      </w:r>
      <w:r>
        <w:rPr>
          <w:rFonts w:asciiTheme="minorEastAsia" w:eastAsiaTheme="minorEastAsia" w:hAnsiTheme="minorEastAsia" w:cstheme="minorEastAsia" w:hint="eastAsia"/>
        </w:rPr>
        <w:object>
          <v:shape id="_x0000_i1078" type="#_x0000_t75" alt="学科网(www.zxxk.com)--教育资源门户，提供试卷、教案、课件、论文、素材以及各类教学资源下载，还有大量而丰富的教学相关资讯！" style="width:26.1pt;height:14.15pt" o:ole="" coordsize="21600,21600" o:preferrelative="t" filled="f" stroked="f">
            <v:stroke joinstyle="miter"/>
            <v:imagedata r:id="rId113" o:title="eqId9b384412acba251d87902ab928902f16"/>
            <o:lock v:ext="edit" aspectratio="t"/>
            <w10:anchorlock/>
          </v:shape>
          <o:OLEObject Type="Embed" ProgID="Equation.DSMT4" ShapeID="_x0000_i1078" DrawAspect="Content" ObjectID="_1468075778" r:id="rId114"/>
        </w:object>
      </w:r>
      <w:r>
        <w:rPr>
          <w:rFonts w:asciiTheme="minorEastAsia" w:eastAsiaTheme="minorEastAsia" w:hAnsiTheme="minorEastAsia" w:cstheme="minorEastAsia" w:hint="eastAsia"/>
          <w:color w:val="auto"/>
        </w:rPr>
        <w:t>，</w:t>
      </w:r>
      <w:r>
        <w:rPr>
          <w:rFonts w:asciiTheme="minorEastAsia" w:eastAsiaTheme="minorEastAsia" w:hAnsiTheme="minorEastAsia" w:cstheme="minorEastAsia" w:hint="eastAsia"/>
        </w:rPr>
        <w:object>
          <v:shape id="_x0000_i1079" type="#_x0000_t75" alt="学科网(www.zxxk.com)--教育资源门户，提供试卷、教案、课件、论文、素材以及各类教学资源下载，还有大量而丰富的教学相关资讯！" style="width:26pt;height:15pt" o:ole="" coordsize="21600,21600" o:preferrelative="t" filled="f" stroked="f">
            <v:stroke joinstyle="miter"/>
            <v:imagedata r:id="rId115" o:title="eqId107babba45f110012183dc4dc54490f7"/>
            <o:lock v:ext="edit" aspectratio="t"/>
            <w10:anchorlock/>
          </v:shape>
          <o:OLEObject Type="Embed" ProgID="Equation.DSMT4" ShapeID="_x0000_i1079" DrawAspect="Content" ObjectID="_1468075779" r:id="rId116"/>
        </w:objec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B. </w:t>
      </w:r>
      <w:r>
        <w:rPr>
          <w:rFonts w:asciiTheme="minorEastAsia" w:eastAsiaTheme="minorEastAsia" w:hAnsiTheme="minorEastAsia" w:cstheme="minorEastAsia" w:hint="eastAsia"/>
        </w:rPr>
        <w:object>
          <v:shape id="_x0000_i1080" type="#_x0000_t75" alt="学科网(www.zxxk.com)--教育资源门户，提供试卷、教案、课件、论文、素材以及各类教学资源下载，还有大量而丰富的教学相关资讯！" style="width:26.1pt;height:14.15pt" o:ole="" coordsize="21600,21600" o:preferrelative="t" filled="f" stroked="f">
            <v:stroke joinstyle="miter"/>
            <v:imagedata r:id="rId113" o:title="eqId9b384412acba251d87902ab928902f16"/>
            <o:lock v:ext="edit" aspectratio="t"/>
            <w10:anchorlock/>
          </v:shape>
          <o:OLEObject Type="Embed" ProgID="Equation.DSMT4" ShapeID="_x0000_i1080" DrawAspect="Content" ObjectID="_1468075780" r:id="rId117"/>
        </w:object>
      </w:r>
      <w:r>
        <w:rPr>
          <w:rFonts w:asciiTheme="minorEastAsia" w:eastAsiaTheme="minorEastAsia" w:hAnsiTheme="minorEastAsia" w:cstheme="minorEastAsia" w:hint="eastAsia"/>
          <w:color w:val="auto"/>
        </w:rPr>
        <w:t>，</w:t>
      </w:r>
      <w:r>
        <w:rPr>
          <w:rFonts w:asciiTheme="minorEastAsia" w:eastAsiaTheme="minorEastAsia" w:hAnsiTheme="minorEastAsia" w:cstheme="minorEastAsia" w:hint="eastAsia"/>
        </w:rPr>
        <w:object>
          <v:shape id="_x0000_i1081" type="#_x0000_t75" alt="学科网(www.zxxk.com)--教育资源门户，提供试卷、教案、课件、论文、素材以及各类教学资源下载，还有大量而丰富的教学相关资讯！" style="width:25.2pt;height:15pt" o:ole="" coordsize="21600,21600" o:preferrelative="t" filled="f" stroked="f">
            <v:stroke joinstyle="miter"/>
            <v:imagedata r:id="rId118" o:title="eqIdc9355031ea0b2dc9cef3777621bc6d38"/>
            <o:lock v:ext="edit" aspectratio="t"/>
            <w10:anchorlock/>
          </v:shape>
          <o:OLEObject Type="Embed" ProgID="Equation.DSMT4" ShapeID="_x0000_i1081" DrawAspect="Content" ObjectID="_1468075781" r:id="rId119"/>
        </w:objec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C. </w:t>
      </w:r>
      <w:r>
        <w:rPr>
          <w:rFonts w:asciiTheme="minorEastAsia" w:eastAsiaTheme="minorEastAsia" w:hAnsiTheme="minorEastAsia" w:cstheme="minorEastAsia" w:hint="eastAsia"/>
        </w:rPr>
        <w:object>
          <v:shape id="_x0000_i1082" type="#_x0000_t75" alt="学科网(www.zxxk.com)--教育资源门户，提供试卷、教案、课件、论文、素材以及各类教学资源下载，还有大量而丰富的教学相关资讯！" style="width:24.75pt;height:12.75pt" o:ole="" coordsize="21600,21600" o:preferrelative="t" filled="f" stroked="f">
            <v:stroke joinstyle="miter"/>
            <v:imagedata r:id="rId120" o:title="eqId707ea658f3a9359f5740d5aab48f7948"/>
            <o:lock v:ext="edit" aspectratio="t"/>
            <w10:anchorlock/>
          </v:shape>
          <o:OLEObject Type="Embed" ProgID="Equation.DSMT4" ShapeID="_x0000_i1082" DrawAspect="Content" ObjectID="_1468075782" r:id="rId121"/>
        </w:object>
      </w:r>
      <w:r>
        <w:rPr>
          <w:rFonts w:asciiTheme="minorEastAsia" w:eastAsiaTheme="minorEastAsia" w:hAnsiTheme="minorEastAsia" w:cstheme="minorEastAsia" w:hint="eastAsia"/>
          <w:color w:val="auto"/>
        </w:rPr>
        <w:t>，</w:t>
      </w:r>
      <w:r>
        <w:rPr>
          <w:rFonts w:asciiTheme="minorEastAsia" w:eastAsiaTheme="minorEastAsia" w:hAnsiTheme="minorEastAsia" w:cstheme="minorEastAsia" w:hint="eastAsia"/>
        </w:rPr>
        <w:object>
          <v:shape id="_x0000_i1083" type="#_x0000_t75" alt="学科网(www.zxxk.com)--教育资源门户，提供试卷、教案、课件、论文、素材以及各类教学资源下载，还有大量而丰富的教学相关资讯！" style="width:26pt;height:15pt" o:ole="" coordsize="21600,21600" o:preferrelative="t" filled="f" stroked="f">
            <v:stroke joinstyle="miter"/>
            <v:imagedata r:id="rId115" o:title="eqId107babba45f110012183dc4dc54490f7"/>
            <o:lock v:ext="edit" aspectratio="t"/>
            <w10:anchorlock/>
          </v:shape>
          <o:OLEObject Type="Embed" ProgID="Equation.DSMT4" ShapeID="_x0000_i1083" DrawAspect="Content" ObjectID="_1468075783" r:id="rId122"/>
        </w:objec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 xml:space="preserve">D. </w:t>
      </w:r>
      <w:r>
        <w:rPr>
          <w:rFonts w:asciiTheme="minorEastAsia" w:eastAsiaTheme="minorEastAsia" w:hAnsiTheme="minorEastAsia" w:cstheme="minorEastAsia" w:hint="eastAsia"/>
        </w:rPr>
        <w:object>
          <v:shape id="_x0000_i1084" type="#_x0000_t75" alt="学科网(www.zxxk.com)--教育资源门户，提供试卷、教案、课件、论文、素材以及各类教学资源下载，还有大量而丰富的教学相关资讯！" style="width:27pt;height:14.25pt" o:ole="" coordsize="21600,21600" o:preferrelative="t" filled="f" stroked="f">
            <v:stroke joinstyle="miter"/>
            <v:imagedata r:id="rId123" o:title="eqIde55aa0a20848c37c1892c567b2315e04"/>
            <o:lock v:ext="edit" aspectratio="t"/>
            <w10:anchorlock/>
          </v:shape>
          <o:OLEObject Type="Embed" ProgID="Equation.DSMT4" ShapeID="_x0000_i1084" DrawAspect="Content" ObjectID="_1468075784" r:id="rId124"/>
        </w:object>
      </w:r>
      <w:r>
        <w:rPr>
          <w:rFonts w:asciiTheme="minorEastAsia" w:eastAsiaTheme="minorEastAsia" w:hAnsiTheme="minorEastAsia" w:cstheme="minorEastAsia" w:hint="eastAsia"/>
          <w:color w:val="auto"/>
        </w:rPr>
        <w:t>，</w:t>
      </w:r>
      <w:r>
        <w:rPr>
          <w:rFonts w:asciiTheme="minorEastAsia" w:eastAsiaTheme="minorEastAsia" w:hAnsiTheme="minorEastAsia" w:cstheme="minorEastAsia" w:hint="eastAsia"/>
        </w:rPr>
        <w:object>
          <v:shape id="_x0000_i1085" type="#_x0000_t75" alt="学科网(www.zxxk.com)--教育资源门户，提供试卷、教案、课件、论文、素材以及各类教学资源下载，还有大量而丰富的教学相关资讯！" style="width:26.25pt;height:15.75pt" o:ole="" coordsize="21600,21600" o:preferrelative="t" filled="f" stroked="f">
            <v:stroke joinstyle="miter"/>
            <v:imagedata r:id="rId125" o:title="eqIdc50866229ec5a3640fb250f9bd2192b3"/>
            <o:lock v:ext="edit" aspectratio="t"/>
            <w10:anchorlock/>
          </v:shape>
          <o:OLEObject Type="Embed" ProgID="Equation.DSMT4" ShapeID="_x0000_i1085" DrawAspect="Content" ObjectID="_1468075785" r:id="rId126"/>
        </w:object>
      </w:r>
    </w:p>
    <w:p w14:paraId="1F54C8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【答案】C</w:t>
      </w:r>
    </w:p>
    <w:p w14:paraId="2B6010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【解析】根据反应前后质量数和电荷数守恒可得</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86" type="#_x0000_t75" alt="学科网(www.zxxk.com)--教育资源门户，提供试卷、教案、课件、论文、素材以及各类教学资源下载，还有大量而丰富的教学相关资讯！" style="width:93pt;height:15.75pt" o:ole="" coordsize="21600,21600" o:preferrelative="t" filled="f" stroked="f">
            <v:stroke joinstyle="miter"/>
            <v:imagedata r:id="rId127" o:title="eqId17bef8c25ad46ccd225a6d1d37b14399"/>
            <o:lock v:ext="edit" aspectratio="t"/>
            <w10:anchorlock/>
          </v:shape>
          <o:OLEObject Type="Embed" ProgID="Equation.DSMT4" ShapeID="_x0000_i1086" DrawAspect="Content" ObjectID="_1468075786" r:id="rId128"/>
        </w:object>
      </w:r>
      <w:r>
        <w:rPr>
          <w:rFonts w:asciiTheme="minorEastAsia" w:hAnsiTheme="minorEastAsia" w:cstheme="minorEastAsia" w:hint="eastAsia"/>
          <w:color w:val="FF0000"/>
          <w:lang w:eastAsia="zh-CN"/>
        </w:rPr>
        <w:t>，</w:t>
      </w:r>
      <w:r>
        <w:rPr>
          <w:rFonts w:asciiTheme="minorEastAsia" w:eastAsiaTheme="minorEastAsia" w:hAnsiTheme="minorEastAsia" w:cstheme="minorEastAsia" w:hint="eastAsia"/>
          <w:color w:val="FF0000"/>
        </w:rPr>
        <w:object>
          <v:shape id="_x0000_i1087" type="#_x0000_t75" alt="学科网(www.zxxk.com)--教育资源门户，提供试卷、教案、课件、论文、素材以及各类教学资源下载，还有大量而丰富的教学相关资讯！" style="width:60.75pt;height:15.75pt" o:ole="" coordsize="21600,21600" o:preferrelative="t" filled="f" stroked="f">
            <v:stroke joinstyle="miter"/>
            <v:imagedata r:id="rId129" o:title="eqId57c714b8c0b4e3f354d387fe4ea9f2e9"/>
            <o:lock v:ext="edit" aspectratio="t"/>
            <w10:anchorlock/>
          </v:shape>
          <o:OLEObject Type="Embed" ProgID="Equation.DSMT4" ShapeID="_x0000_i1087" DrawAspect="Content" ObjectID="_1468075787" r:id="rId130"/>
        </w:object>
      </w:r>
    </w:p>
    <w:p w14:paraId="667E408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解得</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088" type="#_x0000_t75" alt="学科网(www.zxxk.com)--教育资源门户，提供试卷、教案、课件、论文、素材以及各类教学资源下载，还有大量而丰富的教学相关资讯！" style="width:24.75pt;height:12.75pt" o:ole="" coordsize="21600,21600" o:preferrelative="t" filled="f" stroked="f">
            <v:stroke joinstyle="miter"/>
            <v:imagedata r:id="rId120" o:title="eqId707ea658f3a9359f5740d5aab48f7948"/>
            <o:lock v:ext="edit" aspectratio="t"/>
            <w10:anchorlock/>
          </v:shape>
          <o:OLEObject Type="Embed" ProgID="Equation.DSMT4" ShapeID="_x0000_i1088" DrawAspect="Content" ObjectID="_1468075788" r:id="rId131"/>
        </w:object>
      </w:r>
      <w:r>
        <w:rPr>
          <w:rFonts w:asciiTheme="minorEastAsia" w:eastAsiaTheme="minorEastAsia" w:hAnsiTheme="minorEastAsia" w:cstheme="minorEastAsia" w:hint="eastAsia"/>
          <w:color w:val="FF0000"/>
        </w:rPr>
        <w:t>，</w:t>
      </w:r>
      <w:r>
        <w:rPr>
          <w:rFonts w:asciiTheme="minorEastAsia" w:eastAsiaTheme="minorEastAsia" w:hAnsiTheme="minorEastAsia" w:cstheme="minorEastAsia" w:hint="eastAsia"/>
          <w:color w:val="FF0000"/>
        </w:rPr>
        <w:object>
          <v:shape id="_x0000_i1089" type="#_x0000_t75" alt="学科网(www.zxxk.com)--教育资源门户，提供试卷、教案、课件、论文、素材以及各类教学资源下载，还有大量而丰富的教学相关资讯！" style="width:26pt;height:15pt" o:ole="" coordsize="21600,21600" o:preferrelative="t" filled="f" stroked="f">
            <v:stroke joinstyle="miter"/>
            <v:imagedata r:id="rId115" o:title="eqId107babba45f110012183dc4dc54490f7"/>
            <o:lock v:ext="edit" aspectratio="t"/>
            <w10:anchorlock/>
          </v:shape>
          <o:OLEObject Type="Embed" ProgID="Equation.DSMT4" ShapeID="_x0000_i1089" DrawAspect="Content" ObjectID="_1468075789" r:id="rId132"/>
        </w:object>
      </w:r>
      <w:r>
        <w:rPr>
          <w:rFonts w:asciiTheme="minorEastAsia" w:eastAsiaTheme="minorEastAsia" w:hAnsiTheme="minorEastAsia" w:cstheme="minorEastAsia" w:hint="eastAsia"/>
          <w:color w:val="FF0000"/>
        </w:rPr>
        <w:t xml:space="preserve"> </w:t>
      </w:r>
    </w:p>
    <w:p w14:paraId="37365BF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故选C。</w:t>
      </w:r>
    </w:p>
    <w:p w14:paraId="2A6F1F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rPr>
          <w:rFonts w:asciiTheme="minorEastAsia" w:eastAsiaTheme="minorEastAsia" w:hAnsiTheme="minorEastAsia" w:cstheme="minorEastAsia" w:hint="eastAsia"/>
        </w:rPr>
      </w:pPr>
      <w:r>
        <w:rPr>
          <w:rFonts w:asciiTheme="minorEastAsia" w:hAnsiTheme="minorEastAsia" w:cstheme="minorEastAsia" w:hint="eastAsia"/>
          <w:color w:val="auto"/>
          <w:lang w:val="en-US" w:eastAsia="zh-CN"/>
        </w:rPr>
        <w:t>9.</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b/>
          <w:bCs/>
          <w:color w:val="auto"/>
          <w:lang w:val="en-US" w:eastAsia="zh-CN"/>
        </w:rPr>
        <w:t>2024年山东卷考题</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color w:val="auto"/>
        </w:rPr>
        <w:t>1. 2024年是中国航天大年，神舟十八号、嫦娥六号等已陆续飞天，部分航天器装载了具有抗干扰性强的核电池。已知</w:t>
      </w:r>
      <w:r>
        <w:rPr>
          <w:rFonts w:asciiTheme="minorEastAsia" w:eastAsiaTheme="minorEastAsia" w:hAnsiTheme="minorEastAsia" w:cstheme="minorEastAsia" w:hint="eastAsia"/>
        </w:rPr>
        <w:object>
          <v:shape id="_x0000_i1090"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090" DrawAspect="Content" ObjectID="_1468075790" r:id="rId134"/>
        </w:object>
      </w:r>
      <w:r>
        <w:rPr>
          <w:rFonts w:asciiTheme="minorEastAsia" w:eastAsiaTheme="minorEastAsia" w:hAnsiTheme="minorEastAsia" w:cstheme="minorEastAsia" w:hint="eastAsia"/>
          <w:color w:val="auto"/>
        </w:rPr>
        <w:t>衰变为</w:t>
      </w:r>
      <w:r>
        <w:rPr>
          <w:rFonts w:asciiTheme="minorEastAsia" w:eastAsiaTheme="minorEastAsia" w:hAnsiTheme="minorEastAsia" w:cstheme="minorEastAsia" w:hint="eastAsia"/>
        </w:rPr>
        <w:object>
          <v:shape id="_x0000_i1091" type="#_x0000_t75" alt="学科网(www.zxxk.com)--教育资源门户，提供试卷、教案、课件、论文、素材以及各类教学资源下载，还有大量而丰富的教学相关资讯！" style="width:21.3pt;height:19.1pt" o:ole="" coordsize="21600,21600" o:preferrelative="t" filled="f" stroked="f">
            <v:stroke joinstyle="miter"/>
            <v:imagedata r:id="rId135" o:title="eqId2b5c647a63af4aad00eae6be00a488af"/>
            <o:lock v:ext="edit" aspectratio="t"/>
            <w10:anchorlock/>
          </v:shape>
          <o:OLEObject Type="Embed" ProgID="Equation.DSMT4" ShapeID="_x0000_i1091" DrawAspect="Content" ObjectID="_1468075791" r:id="rId136"/>
        </w:object>
      </w:r>
      <w:r>
        <w:rPr>
          <w:rFonts w:asciiTheme="minorEastAsia" w:eastAsiaTheme="minorEastAsia" w:hAnsiTheme="minorEastAsia" w:cstheme="minorEastAsia" w:hint="eastAsia"/>
          <w:color w:val="auto"/>
        </w:rPr>
        <w:t>的半衰期约为29年；</w:t>
      </w:r>
      <w:r>
        <w:rPr>
          <w:rFonts w:asciiTheme="minorEastAsia" w:eastAsiaTheme="minorEastAsia" w:hAnsiTheme="minorEastAsia" w:cstheme="minorEastAsia" w:hint="eastAsia"/>
        </w:rPr>
        <w:object>
          <v:shape id="_x0000_i1092"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092" DrawAspect="Content" ObjectID="_1468075792" r:id="rId138"/>
        </w:object>
      </w:r>
      <w:r>
        <w:rPr>
          <w:rFonts w:asciiTheme="minorEastAsia" w:eastAsiaTheme="minorEastAsia" w:hAnsiTheme="minorEastAsia" w:cstheme="minorEastAsia" w:hint="eastAsia"/>
          <w:color w:val="auto"/>
        </w:rPr>
        <w:t>衰变为</w:t>
      </w:r>
      <w:r>
        <w:rPr>
          <w:rFonts w:asciiTheme="minorEastAsia" w:eastAsiaTheme="minorEastAsia" w:hAnsiTheme="minorEastAsia" w:cstheme="minorEastAsia" w:hint="eastAsia"/>
        </w:rPr>
        <w:object>
          <v:shape id="_x0000_i1093" type="#_x0000_t75" alt="学科网(www.zxxk.com)--教育资源门户，提供试卷、教案、课件、论文、素材以及各类教学资源下载，还有大量而丰富的教学相关资讯！" style="width:25pt;height:19pt" o:ole="" coordsize="21600,21600" o:preferrelative="t" filled="f" stroked="f">
            <v:stroke joinstyle="miter"/>
            <v:imagedata r:id="rId139" o:title="eqId3ec10bf074b9b8d66aa30c2e8f8a84f7"/>
            <o:lock v:ext="edit" aspectratio="t"/>
            <w10:anchorlock/>
          </v:shape>
          <o:OLEObject Type="Embed" ProgID="Equation.DSMT4" ShapeID="_x0000_i1093" DrawAspect="Content" ObjectID="_1468075793" r:id="rId140"/>
        </w:object>
      </w:r>
      <w:r>
        <w:rPr>
          <w:rFonts w:asciiTheme="minorEastAsia" w:eastAsiaTheme="minorEastAsia" w:hAnsiTheme="minorEastAsia" w:cstheme="minorEastAsia" w:hint="eastAsia"/>
          <w:color w:val="auto"/>
        </w:rPr>
        <w:t>的半衰期约87年。现用相同数目的</w:t>
      </w:r>
      <w:r>
        <w:rPr>
          <w:rFonts w:asciiTheme="minorEastAsia" w:eastAsiaTheme="minorEastAsia" w:hAnsiTheme="minorEastAsia" w:cstheme="minorEastAsia" w:hint="eastAsia"/>
        </w:rPr>
        <w:object>
          <v:shape id="_x0000_i1094"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094" DrawAspect="Content" ObjectID="_1468075794" r:id="rId141"/>
        </w:object>
      </w:r>
      <w:r>
        <w:rPr>
          <w:rFonts w:asciiTheme="minorEastAsia" w:eastAsiaTheme="minorEastAsia" w:hAnsiTheme="minorEastAsia" w:cstheme="minorEastAsia" w:hint="eastAsia"/>
          <w:color w:val="auto"/>
        </w:rPr>
        <w:t>和</w:t>
      </w:r>
      <w:r>
        <w:rPr>
          <w:rFonts w:asciiTheme="minorEastAsia" w:eastAsiaTheme="minorEastAsia" w:hAnsiTheme="minorEastAsia" w:cstheme="minorEastAsia" w:hint="eastAsia"/>
        </w:rPr>
        <w:object>
          <v:shape id="_x0000_i1095"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095" DrawAspect="Content" ObjectID="_1468075795" r:id="rId142"/>
        </w:object>
      </w:r>
      <w:r>
        <w:rPr>
          <w:rFonts w:asciiTheme="minorEastAsia" w:eastAsiaTheme="minorEastAsia" w:hAnsiTheme="minorEastAsia" w:cstheme="minorEastAsia" w:hint="eastAsia"/>
          <w:color w:val="auto"/>
        </w:rPr>
        <w:t>各做一块核电池，下列说法正确的是（　　）</w:t>
      </w:r>
    </w:p>
    <w:p w14:paraId="163B82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auto"/>
        </w:rPr>
      </w:pPr>
      <w:r>
        <w:rPr>
          <w:rFonts w:asciiTheme="minorEastAsia" w:eastAsiaTheme="minorEastAsia" w:hAnsiTheme="minorEastAsia" w:cstheme="minorEastAsia" w:hint="eastAsia"/>
        </w:rPr>
        <w:t xml:space="preserve">A. </w:t>
      </w:r>
      <w:r>
        <w:rPr>
          <w:rFonts w:asciiTheme="minorEastAsia" w:eastAsiaTheme="minorEastAsia" w:hAnsiTheme="minorEastAsia" w:cstheme="minorEastAsia" w:hint="eastAsia"/>
        </w:rPr>
        <w:object>
          <v:shape id="_x0000_i1096"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096" DrawAspect="Content" ObjectID="_1468075796" r:id="rId143"/>
        </w:object>
      </w:r>
      <w:r>
        <w:rPr>
          <w:rFonts w:asciiTheme="minorEastAsia" w:eastAsiaTheme="minorEastAsia" w:hAnsiTheme="minorEastAsia" w:cstheme="minorEastAsia" w:hint="eastAsia"/>
          <w:color w:val="auto"/>
        </w:rPr>
        <w:t>衰变为</w:t>
      </w:r>
      <w:r>
        <w:rPr>
          <w:rFonts w:asciiTheme="minorEastAsia" w:eastAsiaTheme="minorEastAsia" w:hAnsiTheme="minorEastAsia" w:cstheme="minorEastAsia" w:hint="eastAsia"/>
        </w:rPr>
        <w:object>
          <v:shape id="_x0000_i1097" type="#_x0000_t75" alt="学科网(www.zxxk.com)--教育资源门户，提供试卷、教案、课件、论文、素材以及各类教学资源下载，还有大量而丰富的教学相关资讯！" style="width:21.3pt;height:19.1pt" o:ole="" coordsize="21600,21600" o:preferrelative="t" filled="f" stroked="f">
            <v:stroke joinstyle="miter"/>
            <v:imagedata r:id="rId135" o:title="eqId2b5c647a63af4aad00eae6be00a488af"/>
            <o:lock v:ext="edit" aspectratio="t"/>
            <w10:anchorlock/>
          </v:shape>
          <o:OLEObject Type="Embed" ProgID="Equation.DSMT4" ShapeID="_x0000_i1097" DrawAspect="Content" ObjectID="_1468075797" r:id="rId144"/>
        </w:object>
      </w:r>
      <w:r>
        <w:rPr>
          <w:rFonts w:asciiTheme="minorEastAsia" w:eastAsiaTheme="minorEastAsia" w:hAnsiTheme="minorEastAsia" w:cstheme="minorEastAsia" w:hint="eastAsia"/>
          <w:color w:val="auto"/>
        </w:rPr>
        <w:t>时产生α粒子</w:t>
      </w:r>
    </w:p>
    <w:p w14:paraId="482059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auto"/>
        </w:rPr>
      </w:pPr>
      <w:r>
        <w:rPr>
          <w:rFonts w:asciiTheme="minorEastAsia" w:eastAsiaTheme="minorEastAsia" w:hAnsiTheme="minorEastAsia" w:cstheme="minorEastAsia" w:hint="eastAsia"/>
        </w:rPr>
        <w:t xml:space="preserve">B. </w:t>
      </w:r>
      <w:r>
        <w:rPr>
          <w:rFonts w:asciiTheme="minorEastAsia" w:eastAsiaTheme="minorEastAsia" w:hAnsiTheme="minorEastAsia" w:cstheme="minorEastAsia" w:hint="eastAsia"/>
        </w:rPr>
        <w:object>
          <v:shape id="_x0000_i1098"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098" DrawAspect="Content" ObjectID="_1468075798" r:id="rId145"/>
        </w:object>
      </w:r>
      <w:r>
        <w:rPr>
          <w:rFonts w:asciiTheme="minorEastAsia" w:eastAsiaTheme="minorEastAsia" w:hAnsiTheme="minorEastAsia" w:cstheme="minorEastAsia" w:hint="eastAsia"/>
          <w:color w:val="auto"/>
        </w:rPr>
        <w:t>衰变为</w:t>
      </w:r>
      <w:r>
        <w:rPr>
          <w:rFonts w:asciiTheme="minorEastAsia" w:eastAsiaTheme="minorEastAsia" w:hAnsiTheme="minorEastAsia" w:cstheme="minorEastAsia" w:hint="eastAsia"/>
        </w:rPr>
        <w:object>
          <v:shape id="_x0000_i1099" type="#_x0000_t75" alt="学科网(www.zxxk.com)--教育资源门户，提供试卷、教案、课件、论文、素材以及各类教学资源下载，还有大量而丰富的教学相关资讯！" style="width:25pt;height:19pt" o:ole="" coordsize="21600,21600" o:preferrelative="t" filled="f" stroked="f">
            <v:stroke joinstyle="miter"/>
            <v:imagedata r:id="rId139" o:title="eqId3ec10bf074b9b8d66aa30c2e8f8a84f7"/>
            <o:lock v:ext="edit" aspectratio="t"/>
            <w10:anchorlock/>
          </v:shape>
          <o:OLEObject Type="Embed" ProgID="Equation.DSMT4" ShapeID="_x0000_i1099" DrawAspect="Content" ObjectID="_1468075799" r:id="rId146"/>
        </w:object>
      </w:r>
      <w:r>
        <w:rPr>
          <w:rFonts w:asciiTheme="minorEastAsia" w:eastAsiaTheme="minorEastAsia" w:hAnsiTheme="minorEastAsia" w:cstheme="minorEastAsia" w:hint="eastAsia"/>
          <w:color w:val="auto"/>
        </w:rPr>
        <w:t>时产生β粒子</w:t>
      </w:r>
    </w:p>
    <w:p w14:paraId="6101EF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auto"/>
        </w:rPr>
      </w:pPr>
      <w:r>
        <w:rPr>
          <w:rFonts w:asciiTheme="minorEastAsia" w:eastAsiaTheme="minorEastAsia" w:hAnsiTheme="minorEastAsia" w:cstheme="minorEastAsia" w:hint="eastAsia"/>
        </w:rPr>
        <w:t xml:space="preserve">C. </w:t>
      </w:r>
      <w:r>
        <w:rPr>
          <w:rFonts w:asciiTheme="minorEastAsia" w:eastAsiaTheme="minorEastAsia" w:hAnsiTheme="minorEastAsia" w:cstheme="minorEastAsia" w:hint="eastAsia"/>
          <w:color w:val="auto"/>
        </w:rPr>
        <w:t>50年后，剩余的</w:t>
      </w:r>
      <w:r>
        <w:rPr>
          <w:rFonts w:asciiTheme="minorEastAsia" w:eastAsiaTheme="minorEastAsia" w:hAnsiTheme="minorEastAsia" w:cstheme="minorEastAsia" w:hint="eastAsia"/>
        </w:rPr>
        <w:object>
          <v:shape id="_x0000_i1100"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100" DrawAspect="Content" ObjectID="_1468075800" r:id="rId147"/>
        </w:object>
      </w:r>
      <w:r>
        <w:rPr>
          <w:rFonts w:asciiTheme="minorEastAsia" w:eastAsiaTheme="minorEastAsia" w:hAnsiTheme="minorEastAsia" w:cstheme="minorEastAsia" w:hint="eastAsia"/>
          <w:color w:val="auto"/>
        </w:rPr>
        <w:t>数目大于</w:t>
      </w:r>
      <w:r>
        <w:rPr>
          <w:rFonts w:asciiTheme="minorEastAsia" w:eastAsiaTheme="minorEastAsia" w:hAnsiTheme="minorEastAsia" w:cstheme="minorEastAsia" w:hint="eastAsia"/>
        </w:rPr>
        <w:object>
          <v:shape id="_x0000_i1101"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101" DrawAspect="Content" ObjectID="_1468075801" r:id="rId148"/>
        </w:object>
      </w:r>
      <w:r>
        <w:rPr>
          <w:rFonts w:asciiTheme="minorEastAsia" w:eastAsiaTheme="minorEastAsia" w:hAnsiTheme="minorEastAsia" w:cstheme="minorEastAsia" w:hint="eastAsia"/>
          <w:color w:val="auto"/>
        </w:rPr>
        <w:t>的数目</w:t>
      </w:r>
    </w:p>
    <w:p w14:paraId="1C9BAF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rPr>
        <w:t xml:space="preserve">D. </w:t>
      </w:r>
      <w:r>
        <w:rPr>
          <w:rFonts w:asciiTheme="minorEastAsia" w:eastAsiaTheme="minorEastAsia" w:hAnsiTheme="minorEastAsia" w:cstheme="minorEastAsia" w:hint="eastAsia"/>
          <w:color w:val="auto"/>
        </w:rPr>
        <w:t>87年后，剩余的</w:t>
      </w:r>
      <w:r>
        <w:rPr>
          <w:rFonts w:asciiTheme="minorEastAsia" w:eastAsiaTheme="minorEastAsia" w:hAnsiTheme="minorEastAsia" w:cstheme="minorEastAsia" w:hint="eastAsia"/>
        </w:rPr>
        <w:object>
          <v:shape id="_x0000_i1102"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102" DrawAspect="Content" ObjectID="_1468075802" r:id="rId149"/>
        </w:object>
      </w:r>
      <w:r>
        <w:rPr>
          <w:rFonts w:asciiTheme="minorEastAsia" w:eastAsiaTheme="minorEastAsia" w:hAnsiTheme="minorEastAsia" w:cstheme="minorEastAsia" w:hint="eastAsia"/>
          <w:color w:val="auto"/>
        </w:rPr>
        <w:t>数目小于</w:t>
      </w:r>
      <w:r>
        <w:rPr>
          <w:rFonts w:asciiTheme="minorEastAsia" w:eastAsiaTheme="minorEastAsia" w:hAnsiTheme="minorEastAsia" w:cstheme="minorEastAsia" w:hint="eastAsia"/>
        </w:rPr>
        <w:object>
          <v:shape id="_x0000_i1103"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103" DrawAspect="Content" ObjectID="_1468075803" r:id="rId150"/>
        </w:object>
      </w:r>
      <w:r>
        <w:rPr>
          <w:rFonts w:asciiTheme="minorEastAsia" w:eastAsiaTheme="minorEastAsia" w:hAnsiTheme="minorEastAsia" w:cstheme="minorEastAsia" w:hint="eastAsia"/>
          <w:color w:val="auto"/>
        </w:rPr>
        <w:t>的数目</w:t>
      </w:r>
    </w:p>
    <w:p w14:paraId="2058D5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【答案】D</w:t>
      </w:r>
    </w:p>
    <w:p w14:paraId="7F4F763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【解析】A．根据质量数守恒和电荷数守恒可知</w:t>
      </w:r>
      <w:r>
        <w:rPr>
          <w:rFonts w:asciiTheme="minorEastAsia" w:eastAsiaTheme="minorEastAsia" w:hAnsiTheme="minorEastAsia" w:cstheme="minorEastAsia" w:hint="eastAsia"/>
          <w:color w:val="FF0000"/>
        </w:rPr>
        <w:object>
          <v:shape id="_x0000_i1104"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104" DrawAspect="Content" ObjectID="_1468075804" r:id="rId151"/>
        </w:object>
      </w:r>
      <w:r>
        <w:rPr>
          <w:rFonts w:asciiTheme="minorEastAsia" w:eastAsiaTheme="minorEastAsia" w:hAnsiTheme="minorEastAsia" w:cstheme="minorEastAsia" w:hint="eastAsia"/>
          <w:color w:val="FF0000"/>
        </w:rPr>
        <w:t>衰变为</w:t>
      </w:r>
      <w:r>
        <w:rPr>
          <w:rFonts w:asciiTheme="minorEastAsia" w:eastAsiaTheme="minorEastAsia" w:hAnsiTheme="minorEastAsia" w:cstheme="minorEastAsia" w:hint="eastAsia"/>
          <w:color w:val="FF0000"/>
        </w:rPr>
        <w:object>
          <v:shape id="_x0000_i1105" type="#_x0000_t75" alt="学科网(www.zxxk.com)--教育资源门户，提供试卷、教案、课件、论文、素材以及各类教学资源下载，还有大量而丰富的教学相关资讯！" style="width:21.3pt;height:19.1pt" o:ole="" coordsize="21600,21600" o:preferrelative="t" filled="f" stroked="f">
            <v:stroke joinstyle="miter"/>
            <v:imagedata r:id="rId135" o:title="eqId2b5c647a63af4aad00eae6be00a488af"/>
            <o:lock v:ext="edit" aspectratio="t"/>
            <w10:anchorlock/>
          </v:shape>
          <o:OLEObject Type="Embed" ProgID="Equation.DSMT4" ShapeID="_x0000_i1105" DrawAspect="Content" ObjectID="_1468075805" r:id="rId152"/>
        </w:object>
      </w:r>
      <w:r>
        <w:rPr>
          <w:rFonts w:asciiTheme="minorEastAsia" w:eastAsiaTheme="minorEastAsia" w:hAnsiTheme="minorEastAsia" w:cstheme="minorEastAsia" w:hint="eastAsia"/>
          <w:color w:val="FF0000"/>
        </w:rPr>
        <w:t>时产生电子，即β粒子，故A错误；</w:t>
      </w:r>
    </w:p>
    <w:p w14:paraId="737E74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B．根据质量数守恒和电荷数守恒可知</w:t>
      </w:r>
      <w:r>
        <w:rPr>
          <w:rFonts w:asciiTheme="minorEastAsia" w:eastAsiaTheme="minorEastAsia" w:hAnsiTheme="minorEastAsia" w:cstheme="minorEastAsia" w:hint="eastAsia"/>
          <w:color w:val="FF0000"/>
        </w:rPr>
        <w:object>
          <v:shape id="_x0000_i1106"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106" DrawAspect="Content" ObjectID="_1468075806" r:id="rId153"/>
        </w:object>
      </w:r>
      <w:r>
        <w:rPr>
          <w:rFonts w:asciiTheme="minorEastAsia" w:eastAsiaTheme="minorEastAsia" w:hAnsiTheme="minorEastAsia" w:cstheme="minorEastAsia" w:hint="eastAsia"/>
          <w:color w:val="FF0000"/>
        </w:rPr>
        <w:t>衰变为</w:t>
      </w:r>
      <w:r>
        <w:rPr>
          <w:rFonts w:asciiTheme="minorEastAsia" w:eastAsiaTheme="minorEastAsia" w:hAnsiTheme="minorEastAsia" w:cstheme="minorEastAsia" w:hint="eastAsia"/>
          <w:color w:val="FF0000"/>
        </w:rPr>
        <w:object>
          <v:shape id="_x0000_i1107" type="#_x0000_t75" alt="学科网(www.zxxk.com)--教育资源门户，提供试卷、教案、课件、论文、素材以及各类教学资源下载，还有大量而丰富的教学相关资讯！" style="width:25pt;height:19pt" o:ole="" coordsize="21600,21600" o:preferrelative="t" filled="f" stroked="f">
            <v:stroke joinstyle="miter"/>
            <v:imagedata r:id="rId139" o:title="eqId3ec10bf074b9b8d66aa30c2e8f8a84f7"/>
            <o:lock v:ext="edit" aspectratio="t"/>
            <w10:anchorlock/>
          </v:shape>
          <o:OLEObject Type="Embed" ProgID="Equation.DSMT4" ShapeID="_x0000_i1107" DrawAspect="Content" ObjectID="_1468075807" r:id="rId154"/>
        </w:object>
      </w:r>
      <w:r>
        <w:rPr>
          <w:rFonts w:asciiTheme="minorEastAsia" w:eastAsiaTheme="minorEastAsia" w:hAnsiTheme="minorEastAsia" w:cstheme="minorEastAsia" w:hint="eastAsia"/>
          <w:color w:val="FF0000"/>
        </w:rPr>
        <w:t>时产生</w:t>
      </w:r>
      <w:r>
        <w:rPr>
          <w:rFonts w:asciiTheme="minorEastAsia" w:eastAsiaTheme="minorEastAsia" w:hAnsiTheme="minorEastAsia" w:cstheme="minorEastAsia" w:hint="eastAsia"/>
          <w:color w:val="FF0000"/>
        </w:rPr>
        <w:object>
          <v:shape id="_x0000_i1108" type="#_x0000_t75" alt="学科网(www.zxxk.com)--教育资源门户，提供试卷、教案、课件、论文、素材以及各类教学资源下载，还有大量而丰富的教学相关资讯！" style="width:23pt;height:19pt" o:ole="" coordsize="21600,21600" o:preferrelative="t" filled="f" stroked="f">
            <v:stroke joinstyle="miter"/>
            <v:imagedata r:id="rId155" o:title="eqIdc15bc05159b4c885a8449d8356263095"/>
            <o:lock v:ext="edit" aspectratio="t"/>
            <w10:anchorlock/>
          </v:shape>
          <o:OLEObject Type="Embed" ProgID="Equation.DSMT4" ShapeID="_x0000_i1108" DrawAspect="Content" ObjectID="_1468075808" r:id="rId156"/>
        </w:object>
      </w:r>
      <w:r>
        <w:rPr>
          <w:rFonts w:asciiTheme="minorEastAsia" w:eastAsiaTheme="minorEastAsia" w:hAnsiTheme="minorEastAsia" w:cstheme="minorEastAsia" w:hint="eastAsia"/>
          <w:color w:val="FF0000"/>
        </w:rPr>
        <w:t>，即α粒子，故B错误；</w:t>
      </w:r>
    </w:p>
    <w:p w14:paraId="27C08D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CD．根据题意可知</w:t>
      </w:r>
      <w:r>
        <w:rPr>
          <w:rFonts w:asciiTheme="minorEastAsia" w:eastAsiaTheme="minorEastAsia" w:hAnsiTheme="minorEastAsia" w:cstheme="minorEastAsia" w:hint="eastAsia"/>
          <w:color w:val="FF0000"/>
        </w:rPr>
        <w:object>
          <v:shape id="_x0000_i1109"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109" DrawAspect="Content" ObjectID="_1468075809" r:id="rId157"/>
        </w:object>
      </w:r>
      <w:r>
        <w:rPr>
          <w:rFonts w:asciiTheme="minorEastAsia" w:eastAsiaTheme="minorEastAsia" w:hAnsiTheme="minorEastAsia" w:cstheme="minorEastAsia" w:hint="eastAsia"/>
          <w:color w:val="FF0000"/>
        </w:rPr>
        <w:t>的半衰期大于</w:t>
      </w:r>
      <w:r>
        <w:rPr>
          <w:rFonts w:asciiTheme="minorEastAsia" w:eastAsiaTheme="minorEastAsia" w:hAnsiTheme="minorEastAsia" w:cstheme="minorEastAsia" w:hint="eastAsia"/>
          <w:color w:val="FF0000"/>
        </w:rPr>
        <w:object>
          <v:shape id="_x0000_i1110"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110" DrawAspect="Content" ObjectID="_1468075810" r:id="rId158"/>
        </w:object>
      </w:r>
      <w:r>
        <w:rPr>
          <w:rFonts w:asciiTheme="minorEastAsia" w:eastAsiaTheme="minorEastAsia" w:hAnsiTheme="minorEastAsia" w:cstheme="minorEastAsia" w:hint="eastAsia"/>
          <w:color w:val="FF0000"/>
        </w:rPr>
        <w:t>的半衰期，现用相同数目的</w:t>
      </w:r>
      <w:r>
        <w:rPr>
          <w:rFonts w:asciiTheme="minorEastAsia" w:eastAsiaTheme="minorEastAsia" w:hAnsiTheme="minorEastAsia" w:cstheme="minorEastAsia" w:hint="eastAsia"/>
          <w:color w:val="FF0000"/>
        </w:rPr>
        <w:object>
          <v:shape id="_x0000_i1111"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111" DrawAspect="Content" ObjectID="_1468075811" r:id="rId159"/>
        </w:object>
      </w:r>
      <w:r>
        <w:rPr>
          <w:rFonts w:asciiTheme="minorEastAsia" w:eastAsiaTheme="minorEastAsia" w:hAnsiTheme="minorEastAsia" w:cstheme="minorEastAsia" w:hint="eastAsia"/>
          <w:color w:val="FF0000"/>
        </w:rPr>
        <w:t>和</w:t>
      </w:r>
      <w:r>
        <w:rPr>
          <w:rFonts w:asciiTheme="minorEastAsia" w:eastAsiaTheme="minorEastAsia" w:hAnsiTheme="minorEastAsia" w:cstheme="minorEastAsia" w:hint="eastAsia"/>
          <w:color w:val="FF0000"/>
        </w:rPr>
        <w:object>
          <v:shape id="_x0000_i1112"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112" DrawAspect="Content" ObjectID="_1468075812" r:id="rId160"/>
        </w:object>
      </w:r>
      <w:r>
        <w:rPr>
          <w:rFonts w:asciiTheme="minorEastAsia" w:eastAsiaTheme="minorEastAsia" w:hAnsiTheme="minorEastAsia" w:cstheme="minorEastAsia" w:hint="eastAsia"/>
          <w:color w:val="FF0000"/>
        </w:rPr>
        <w:t>各做一块核电池，经过相同的时间，</w:t>
      </w:r>
      <w:r>
        <w:rPr>
          <w:rFonts w:asciiTheme="minorEastAsia" w:eastAsiaTheme="minorEastAsia" w:hAnsiTheme="minorEastAsia" w:cstheme="minorEastAsia" w:hint="eastAsia"/>
          <w:color w:val="FF0000"/>
        </w:rPr>
        <w:object>
          <v:shape id="_x0000_i1113"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113" DrawAspect="Content" ObjectID="_1468075813" r:id="rId161"/>
        </w:object>
      </w:r>
      <w:r>
        <w:rPr>
          <w:rFonts w:asciiTheme="minorEastAsia" w:eastAsiaTheme="minorEastAsia" w:hAnsiTheme="minorEastAsia" w:cstheme="minorEastAsia" w:hint="eastAsia"/>
          <w:color w:val="FF0000"/>
        </w:rPr>
        <w:t>经过的半衰期的次数多，所以</w:t>
      </w:r>
      <w:r>
        <w:rPr>
          <w:rFonts w:asciiTheme="minorEastAsia" w:eastAsiaTheme="minorEastAsia" w:hAnsiTheme="minorEastAsia" w:cstheme="minorEastAsia" w:hint="eastAsia"/>
          <w:color w:val="FF0000"/>
        </w:rPr>
        <w:object>
          <v:shape id="_x0000_i1114" type="#_x0000_t75" alt="学科网(www.zxxk.com)--教育资源门户，提供试卷、教案、课件、论文、素材以及各类教学资源下载，还有大量而丰富的教学相关资讯！" style="width:23.5pt;height:19pt" o:ole="" coordsize="21600,21600" o:preferrelative="t" filled="f" stroked="f">
            <v:stroke joinstyle="miter"/>
            <v:imagedata r:id="rId133" o:title="eqId436e44a02289f7df023df6563adf10f5"/>
            <o:lock v:ext="edit" aspectratio="t"/>
            <w10:anchorlock/>
          </v:shape>
          <o:OLEObject Type="Embed" ProgID="Equation.DSMT4" ShapeID="_x0000_i1114" DrawAspect="Content" ObjectID="_1468075814" r:id="rId162"/>
        </w:object>
      </w:r>
      <w:r>
        <w:rPr>
          <w:rFonts w:asciiTheme="minorEastAsia" w:eastAsiaTheme="minorEastAsia" w:hAnsiTheme="minorEastAsia" w:cstheme="minorEastAsia" w:hint="eastAsia"/>
          <w:color w:val="FF0000"/>
        </w:rPr>
        <w:t>数目小于</w:t>
      </w:r>
      <w:r>
        <w:rPr>
          <w:rFonts w:asciiTheme="minorEastAsia" w:eastAsiaTheme="minorEastAsia" w:hAnsiTheme="minorEastAsia" w:cstheme="minorEastAsia" w:hint="eastAsia"/>
          <w:color w:val="FF0000"/>
        </w:rPr>
        <w:object>
          <v:shape id="_x0000_i1115" type="#_x0000_t75" alt="学科网(www.zxxk.com)--教育资源门户，提供试卷、教案、课件、论文、素材以及各类教学资源下载，还有大量而丰富的教学相关资讯！" style="width:29pt;height:19pt" o:ole="" coordsize="21600,21600" o:preferrelative="t" filled="f" stroked="f">
            <v:stroke joinstyle="miter"/>
            <v:imagedata r:id="rId137" o:title="eqIdbc1f2c86ca532b02692afd5d2c627d50"/>
            <o:lock v:ext="edit" aspectratio="t"/>
            <w10:anchorlock/>
          </v:shape>
          <o:OLEObject Type="Embed" ProgID="Equation.DSMT4" ShapeID="_x0000_i1115" DrawAspect="Content" ObjectID="_1468075815" r:id="rId163"/>
        </w:object>
      </w:r>
      <w:r>
        <w:rPr>
          <w:rFonts w:asciiTheme="minorEastAsia" w:eastAsiaTheme="minorEastAsia" w:hAnsiTheme="minorEastAsia" w:cstheme="minorEastAsia" w:hint="eastAsia"/>
          <w:color w:val="FF0000"/>
        </w:rPr>
        <w:t>的数目，故D正确，C错误。</w:t>
      </w:r>
    </w:p>
    <w:p w14:paraId="6A78AB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故选D。</w:t>
      </w:r>
    </w:p>
    <w:p w14:paraId="0C483B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10.</w:t>
      </w:r>
      <w:r>
        <w:rPr>
          <w:rFonts w:asciiTheme="minorEastAsia" w:eastAsiaTheme="minorEastAsia" w:hAnsiTheme="minorEastAsia" w:cstheme="minorEastAsia" w:hint="eastAsia"/>
          <w:b/>
          <w:bCs/>
          <w:color w:val="auto"/>
          <w:lang w:val="en-US" w:eastAsia="zh-CN"/>
        </w:rPr>
        <w:t>(2024浙江1月</w:t>
      </w:r>
      <w:r>
        <w:rPr>
          <w:rFonts w:asciiTheme="minorEastAsia" w:hAnsiTheme="minorEastAsia" w:cstheme="minorEastAsia" w:hint="eastAsia"/>
          <w:b/>
          <w:bCs/>
          <w:color w:val="auto"/>
          <w:lang w:val="en-US" w:eastAsia="zh-CN"/>
        </w:rPr>
        <w:t>卷</w:t>
      </w:r>
      <w:r>
        <w:rPr>
          <w:rFonts w:asciiTheme="minorEastAsia" w:eastAsiaTheme="minorEastAsia" w:hAnsiTheme="minorEastAsia" w:cstheme="minorEastAsia" w:hint="eastAsia"/>
          <w:b/>
          <w:bCs/>
          <w:color w:val="auto"/>
          <w:lang w:val="en-US" w:eastAsia="zh-CN"/>
        </w:rPr>
        <w:t>考题)</w:t>
      </w:r>
      <w:r>
        <w:rPr>
          <w:rFonts w:asciiTheme="minorEastAsia" w:eastAsiaTheme="minorEastAsia" w:hAnsiTheme="minorEastAsia" w:cstheme="minorEastAsia" w:hint="eastAsia"/>
          <w:color w:val="000000"/>
        </w:rPr>
        <w:t>7. 已知氘核质量为</w:t>
      </w:r>
      <w:r>
        <w:rPr>
          <w:rFonts w:asciiTheme="minorEastAsia" w:eastAsiaTheme="minorEastAsia" w:hAnsiTheme="minorEastAsia" w:cstheme="minorEastAsia" w:hint="eastAsia"/>
        </w:rPr>
        <w:object>
          <v:shape id="_x0000_i1116" type="#_x0000_t75" alt="学科网(www.zxxk.com)--教育资源门户，提供试卷、教案、课件、论文、素材以及各类教学资源下载，还有大量而丰富的教学相关资讯！" style="width:42.75pt;height:14.25pt" o:ole="" coordsize="21600,21600" o:preferrelative="t" filled="f" stroked="f">
            <v:stroke joinstyle="miter"/>
            <v:imagedata r:id="rId164" o:title="eqIdb50e00ebd6d38e7fc31d60f1614655f0"/>
            <o:lock v:ext="edit" aspectratio="t"/>
            <w10:anchorlock/>
          </v:shape>
          <o:OLEObject Type="Embed" ProgID="Equation.DSMT4" ShapeID="_x0000_i1116" DrawAspect="Content" ObjectID="_1468075816" r:id="rId165"/>
        </w:object>
      </w:r>
      <w:r>
        <w:rPr>
          <w:rFonts w:asciiTheme="minorEastAsia" w:eastAsiaTheme="minorEastAsia" w:hAnsiTheme="minorEastAsia" w:cstheme="minorEastAsia" w:hint="eastAsia"/>
          <w:color w:val="000000"/>
        </w:rPr>
        <w:t>，氚核质量为</w:t>
      </w:r>
      <w:r>
        <w:rPr>
          <w:rFonts w:asciiTheme="minorEastAsia" w:eastAsiaTheme="minorEastAsia" w:hAnsiTheme="minorEastAsia" w:cstheme="minorEastAsia" w:hint="eastAsia"/>
        </w:rPr>
        <w:object>
          <v:shape id="_x0000_i1117" type="#_x0000_t75" alt="学科网(www.zxxk.com)--教育资源门户，提供试卷、教案、课件、论文、素材以及各类教学资源下载，还有大量而丰富的教学相关资讯！" style="width:42pt;height:14.25pt" o:ole="" coordsize="21600,21600" o:preferrelative="t" filled="f" stroked="f">
            <v:stroke joinstyle="miter"/>
            <v:imagedata r:id="rId166" o:title="eqId11e865ec1f046412acfc1b6a5cfcae41"/>
            <o:lock v:ext="edit" aspectratio="t"/>
            <w10:anchorlock/>
          </v:shape>
          <o:OLEObject Type="Embed" ProgID="Equation.DSMT4" ShapeID="_x0000_i1117" DrawAspect="Content" ObjectID="_1468075817" r:id="rId167"/>
        </w:object>
      </w:r>
      <w:r>
        <w:rPr>
          <w:rFonts w:asciiTheme="minorEastAsia" w:eastAsiaTheme="minorEastAsia" w:hAnsiTheme="minorEastAsia" w:cstheme="minorEastAsia" w:hint="eastAsia"/>
          <w:color w:val="000000"/>
        </w:rPr>
        <w:t>，氦核质量为</w:t>
      </w:r>
      <w:r>
        <w:rPr>
          <w:rFonts w:asciiTheme="minorEastAsia" w:eastAsiaTheme="minorEastAsia" w:hAnsiTheme="minorEastAsia" w:cstheme="minorEastAsia" w:hint="eastAsia"/>
        </w:rPr>
        <w:object>
          <v:shape id="_x0000_i1118" type="#_x0000_t75" alt="学科网(www.zxxk.com)--教育资源门户，提供试卷、教案、课件、论文、素材以及各类教学资源下载，还有大量而丰富的教学相关资讯！" style="width:42.75pt;height:14.25pt" o:ole="" coordsize="21600,21600" o:preferrelative="t" filled="f" stroked="f">
            <v:stroke joinstyle="miter"/>
            <v:imagedata r:id="rId168" o:title="eqId1b50edd600a9bc0c2e46662a36e35012"/>
            <o:lock v:ext="edit" aspectratio="t"/>
            <w10:anchorlock/>
          </v:shape>
          <o:OLEObject Type="Embed" ProgID="Equation.DSMT4" ShapeID="_x0000_i1118" DrawAspect="Content" ObjectID="_1468075818" r:id="rId169"/>
        </w:object>
      </w:r>
      <w:r>
        <w:rPr>
          <w:rFonts w:asciiTheme="minorEastAsia" w:eastAsiaTheme="minorEastAsia" w:hAnsiTheme="minorEastAsia" w:cstheme="minorEastAsia" w:hint="eastAsia"/>
          <w:color w:val="000000"/>
        </w:rPr>
        <w:t>，中子质量为</w:t>
      </w:r>
      <w:r>
        <w:rPr>
          <w:rFonts w:asciiTheme="minorEastAsia" w:eastAsiaTheme="minorEastAsia" w:hAnsiTheme="minorEastAsia" w:cstheme="minorEastAsia" w:hint="eastAsia"/>
        </w:rPr>
        <w:object>
          <v:shape id="_x0000_i1119" type="#_x0000_t75" alt="学科网(www.zxxk.com)--教育资源门户，提供试卷、教案、课件、论文、素材以及各类教学资源下载，还有大量而丰富的教学相关资讯！" style="width:42pt;height:14.25pt" o:ole="" coordsize="21600,21600" o:preferrelative="t" filled="f" stroked="f">
            <v:stroke joinstyle="miter"/>
            <v:imagedata r:id="rId170" o:title="eqId65a097217a3449a388ba2d9f092a4b62"/>
            <o:lock v:ext="edit" aspectratio="t"/>
            <w10:anchorlock/>
          </v:shape>
          <o:OLEObject Type="Embed" ProgID="Equation.DSMT4" ShapeID="_x0000_i1119" DrawAspect="Content" ObjectID="_1468075819" r:id="rId171"/>
        </w:object>
      </w:r>
      <w:r>
        <w:rPr>
          <w:rFonts w:asciiTheme="minorEastAsia" w:eastAsiaTheme="minorEastAsia" w:hAnsiTheme="minorEastAsia" w:cstheme="minorEastAsia" w:hint="eastAsia"/>
          <w:color w:val="000000"/>
        </w:rPr>
        <w:t>，阿伏加德罗常数</w:t>
      </w:r>
      <w:r>
        <w:rPr>
          <w:rFonts w:asciiTheme="minorEastAsia" w:eastAsiaTheme="minorEastAsia" w:hAnsiTheme="minorEastAsia" w:cstheme="minorEastAsia" w:hint="eastAsia"/>
        </w:rPr>
        <w:object>
          <v:shape id="_x0000_i1120"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172" o:title="eqId004d5c84e9636ffab4f1825ea166307d"/>
            <o:lock v:ext="edit" aspectratio="t"/>
            <w10:anchorlock/>
          </v:shape>
          <o:OLEObject Type="Embed" ProgID="Equation.DSMT4" ShapeID="_x0000_i1120" DrawAspect="Content" ObjectID="_1468075820" r:id="rId173"/>
        </w:object>
      </w:r>
      <w:r>
        <w:rPr>
          <w:rFonts w:asciiTheme="minorEastAsia" w:eastAsiaTheme="minorEastAsia" w:hAnsiTheme="minorEastAsia" w:cstheme="minorEastAsia" w:hint="eastAsia"/>
          <w:color w:val="000000"/>
        </w:rPr>
        <w:t>取</w:t>
      </w:r>
      <w:r>
        <w:rPr>
          <w:rFonts w:asciiTheme="minorEastAsia" w:eastAsiaTheme="minorEastAsia" w:hAnsiTheme="minorEastAsia" w:cstheme="minorEastAsia" w:hint="eastAsia"/>
        </w:rPr>
        <w:object>
          <v:shape id="_x0000_i1121" type="#_x0000_t75" alt="学科网(www.zxxk.com)--教育资源门户，提供试卷、教案、课件、论文、素材以及各类教学资源下载，还有大量而丰富的教学相关资讯！" style="width:72.75pt;height:15.75pt" o:ole="" coordsize="21600,21600" o:preferrelative="t" filled="f" stroked="f">
            <v:stroke joinstyle="miter"/>
            <v:imagedata r:id="rId174" o:title="eqIdcf128cf00aa0464c3ed189b86771971f"/>
            <o:lock v:ext="edit" aspectratio="t"/>
            <w10:anchorlock/>
          </v:shape>
          <o:OLEObject Type="Embed" ProgID="Equation.DSMT4" ShapeID="_x0000_i1121" DrawAspect="Content" ObjectID="_1468075821" r:id="rId175"/>
        </w:object>
      </w:r>
      <w:r>
        <w:rPr>
          <w:rFonts w:asciiTheme="minorEastAsia" w:eastAsiaTheme="minorEastAsia" w:hAnsiTheme="minorEastAsia" w:cstheme="minorEastAsia" w:hint="eastAsia"/>
          <w:color w:val="000000"/>
        </w:rPr>
        <w:t>，氘核摩尔质量为</w:t>
      </w:r>
      <w:r>
        <w:rPr>
          <w:rFonts w:asciiTheme="minorEastAsia" w:eastAsiaTheme="minorEastAsia" w:hAnsiTheme="minorEastAsia" w:cstheme="minorEastAsia" w:hint="eastAsia"/>
        </w:rPr>
        <w:object>
          <v:shape id="_x0000_i1122" type="#_x0000_t75" alt="学科网(www.zxxk.com)--教育资源门户，提供试卷、教案、课件、论文、素材以及各类教学资源下载，还有大量而丰富的教学相关资讯！" style="width:48pt;height:18pt" o:ole="" coordsize="21600,21600" o:preferrelative="t" filled="f" stroked="f">
            <v:stroke joinstyle="miter"/>
            <v:imagedata r:id="rId176" o:title="eqIdaa44b248620a47a6b5c5815b9cc5a851"/>
            <o:lock v:ext="edit" aspectratio="t"/>
            <w10:anchorlock/>
          </v:shape>
          <o:OLEObject Type="Embed" ProgID="Equation.DSMT4" ShapeID="_x0000_i1122" DrawAspect="Content" ObjectID="_1468075822" r:id="rId177"/>
        </w:objec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rPr>
        <w:object>
          <v:shape id="_x0000_i1123" type="#_x0000_t75" alt="学科网(www.zxxk.com)--教育资源门户，提供试卷、教案、课件、论文、素材以及各类教学资源下载，还有大量而丰富的教学相关资讯！" style="width:13.95pt;height:13.95pt" o:ole="" coordsize="21600,21600" o:preferrelative="t" filled="f" stroked="f">
            <v:stroke joinstyle="miter"/>
            <v:imagedata r:id="rId178" o:title="eqId303198ce04dd6cbf94f1b3f6073adbda"/>
            <o:lock v:ext="edit" aspectratio="t"/>
            <w10:anchorlock/>
          </v:shape>
          <o:OLEObject Type="Embed" ProgID="Equation.DSMT4" ShapeID="_x0000_i1123" DrawAspect="Content" ObjectID="_1468075823" r:id="rId179"/>
        </w:object>
      </w:r>
      <w:r>
        <w:rPr>
          <w:rFonts w:asciiTheme="minorEastAsia" w:eastAsiaTheme="minorEastAsia" w:hAnsiTheme="minorEastAsia" w:cstheme="minorEastAsia" w:hint="eastAsia"/>
          <w:color w:val="000000"/>
        </w:rPr>
        <w:t>相当于</w:t>
      </w:r>
      <w:r>
        <w:rPr>
          <w:rFonts w:asciiTheme="minorEastAsia" w:eastAsiaTheme="minorEastAsia" w:hAnsiTheme="minorEastAsia" w:cstheme="minorEastAsia" w:hint="eastAsia"/>
        </w:rPr>
        <w:object>
          <v:shape id="_x0000_i1124" type="#_x0000_t75" alt="学科网(www.zxxk.com)--教育资源门户，提供试卷、教案、课件、论文、素材以及各类教学资源下载，还有大量而丰富的教学相关资讯！" style="width:54.75pt;height:14.25pt" o:ole="" coordsize="21600,21600" o:preferrelative="t" filled="f" stroked="f">
            <v:stroke joinstyle="miter"/>
            <v:imagedata r:id="rId180" o:title="eqId8c87ec36b4f5646c0c335b078fc6729e"/>
            <o:lock v:ext="edit" aspectratio="t"/>
            <w10:anchorlock/>
          </v:shape>
          <o:OLEObject Type="Embed" ProgID="Equation.DSMT4" ShapeID="_x0000_i1124" DrawAspect="Content" ObjectID="_1468075824" r:id="rId181"/>
        </w:object>
      </w:r>
      <w:r>
        <w:rPr>
          <w:rFonts w:asciiTheme="minorEastAsia" w:eastAsiaTheme="minorEastAsia" w:hAnsiTheme="minorEastAsia" w:cstheme="minorEastAsia" w:hint="eastAsia"/>
          <w:color w:val="000000"/>
        </w:rPr>
        <w:t>。关于氘与氚聚变成氦，下列说法正确的是（　　）</w:t>
      </w:r>
    </w:p>
    <w:p w14:paraId="35D572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A. 核反应方程式</w:t>
      </w:r>
      <w:r>
        <w:rPr>
          <w:rFonts w:asciiTheme="minorEastAsia" w:eastAsiaTheme="minorEastAsia" w:hAnsiTheme="minorEastAsia" w:cstheme="minorEastAsia" w:hint="eastAsia"/>
          <w:color w:val="000000"/>
          <w:position w:val="0"/>
        </w:rPr>
        <w:drawing>
          <wp:inline distT="0" distB="0" distL="114300" distR="114300">
            <wp:extent cx="158750" cy="190500"/>
            <wp:effectExtent l="0" t="0" r="0" b="0"/>
            <wp:docPr id="787001058" name="图片 78700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1058" name="图片 787001058"/>
                    <pic:cNvPicPr>
                      <a:picLocks noChangeAspect="1"/>
                    </pic:cNvPicPr>
                  </pic:nvPicPr>
                  <pic:blipFill>
                    <a:blip xmlns:r="http://schemas.openxmlformats.org/officeDocument/2006/relationships" r:embed="rId182"/>
                    <a:stretch>
                      <a:fillRect/>
                    </a:stretch>
                  </pic:blipFill>
                  <pic:spPr>
                    <a:xfrm>
                      <a:off x="0" y="0"/>
                      <a:ext cx="158750" cy="190500"/>
                    </a:xfrm>
                    <a:prstGeom prst="rect">
                      <a:avLst/>
                    </a:prstGeom>
                  </pic:spPr>
                </pic:pic>
              </a:graphicData>
            </a:graphic>
          </wp:inline>
        </w:drawing>
      </w:r>
      <w:r>
        <w:rPr>
          <w:rFonts w:asciiTheme="minorEastAsia" w:eastAsiaTheme="minorEastAsia" w:hAnsiTheme="minorEastAsia" w:cstheme="minorEastAsia" w:hint="eastAsia"/>
        </w:rPr>
        <w:object>
          <v:shape id="_x0000_i1125" type="#_x0000_t75" alt="学科网(www.zxxk.com)--教育资源门户，提供试卷、教案、课件、论文、素材以及各类教学资源下载，还有大量而丰富的教学相关资讯！" style="width:100.15pt;height:18.9pt" o:ole="" coordsize="21600,21600" o:preferrelative="t" filled="f" stroked="f">
            <v:stroke joinstyle="miter"/>
            <v:imagedata r:id="rId183" o:title="eqId1fe57e9996c6d084f7e5612446a3d887"/>
            <o:lock v:ext="edit" aspectratio="t"/>
            <w10:anchorlock/>
          </v:shape>
          <o:OLEObject Type="Embed" ProgID="Equation.DSMT4" ShapeID="_x0000_i1125" DrawAspect="Content" ObjectID="_1468075825" r:id="rId184"/>
        </w:object>
      </w:r>
    </w:p>
    <w:p w14:paraId="439E06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B. 氘核的比结合能比氦核的大</w:t>
      </w:r>
    </w:p>
    <w:p w14:paraId="31609D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C. 氘核与氚核的间距达到</w:t>
      </w:r>
      <w:r>
        <w:rPr>
          <w:rFonts w:asciiTheme="minorEastAsia" w:eastAsiaTheme="minorEastAsia" w:hAnsiTheme="minorEastAsia" w:cstheme="minorEastAsia" w:hint="eastAsia"/>
        </w:rPr>
        <w:object>
          <v:shape id="_x0000_i1126" type="#_x0000_t75" alt="学科网(www.zxxk.com)--教育资源门户，提供试卷、教案、课件、论文、素材以及各类教学资源下载，还有大量而丰富的教学相关资讯！" style="width:36.75pt;height:15.75pt" o:ole="" coordsize="21600,21600" o:preferrelative="t" filled="f" stroked="f">
            <v:stroke joinstyle="miter"/>
            <v:imagedata r:id="rId185" o:title="eqIdbcf4ba753d84b6fe712a4b836761ee13"/>
            <o:lock v:ext="edit" aspectratio="t"/>
            <w10:anchorlock/>
          </v:shape>
          <o:OLEObject Type="Embed" ProgID="Equation.DSMT4" ShapeID="_x0000_i1126" DrawAspect="Content" ObjectID="_1468075826" r:id="rId186"/>
        </w:object>
      </w:r>
      <w:r>
        <w:rPr>
          <w:rFonts w:asciiTheme="minorEastAsia" w:eastAsiaTheme="minorEastAsia" w:hAnsiTheme="minorEastAsia" w:cstheme="minorEastAsia" w:hint="eastAsia"/>
          <w:color w:val="000000"/>
        </w:rPr>
        <w:t>就能发生核聚变</w:t>
      </w:r>
    </w:p>
    <w:p w14:paraId="2C840D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 xml:space="preserve">D. </w:t>
      </w:r>
      <w:r>
        <w:rPr>
          <w:rFonts w:asciiTheme="minorEastAsia" w:eastAsiaTheme="minorEastAsia" w:hAnsiTheme="minorEastAsia" w:cstheme="minorEastAsia" w:hint="eastAsia"/>
        </w:rPr>
        <w:object>
          <v:shape id="_x0000_i1127" type="#_x0000_t75" alt="学科网(www.zxxk.com)--教育资源门户，提供试卷、教案、课件、论文、素材以及各类教学资源下载，还有大量而丰富的教学相关资讯！" style="width:15.75pt;height:15.75pt" o:ole="" coordsize="21600,21600" o:preferrelative="t" filled="f" stroked="f">
            <v:stroke joinstyle="miter"/>
            <v:imagedata r:id="rId187" o:title="eqId2f4471b6348957be879c4de456c3fa2b"/>
            <o:lock v:ext="edit" aspectratio="t"/>
            <w10:anchorlock/>
          </v:shape>
          <o:OLEObject Type="Embed" ProgID="Equation.DSMT4" ShapeID="_x0000_i1127" DrawAspect="Content" ObjectID="_1468075827" r:id="rId188"/>
        </w:object>
      </w:r>
      <w:r>
        <w:rPr>
          <w:rFonts w:asciiTheme="minorEastAsia" w:eastAsiaTheme="minorEastAsia" w:hAnsiTheme="minorEastAsia" w:cstheme="minorEastAsia" w:hint="eastAsia"/>
          <w:color w:val="000000"/>
        </w:rPr>
        <w:t>氘完全参与聚变释放出能量的数量级为</w:t>
      </w:r>
      <w:r>
        <w:rPr>
          <w:rFonts w:asciiTheme="minorEastAsia" w:eastAsiaTheme="minorEastAsia" w:hAnsiTheme="minorEastAsia" w:cstheme="minorEastAsia" w:hint="eastAsia"/>
        </w:rPr>
        <w:object>
          <v:shape id="_x0000_i1128" type="#_x0000_t75" alt="学科网(www.zxxk.com)--教育资源门户，提供试卷、教案、课件、论文、素材以及各类教学资源下载，还有大量而丰富的教学相关资讯！" style="width:47.85pt;height:15.8pt" o:ole="" coordsize="21600,21600" o:preferrelative="t" filled="f" stroked="f">
            <v:stroke joinstyle="miter"/>
            <v:imagedata r:id="rId189" o:title="eqId701e45185fb56e174d6bbeee79b9d89c"/>
            <o:lock v:ext="edit" aspectratio="t"/>
            <w10:anchorlock/>
          </v:shape>
          <o:OLEObject Type="Embed" ProgID="Equation.DSMT4" ShapeID="_x0000_i1128" DrawAspect="Content" ObjectID="_1468075828" r:id="rId190"/>
        </w:object>
      </w:r>
    </w:p>
    <w:p w14:paraId="461EE8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【答案】D</w:t>
      </w:r>
    </w:p>
    <w:p w14:paraId="0D9AB0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【解析】A．核反应方程式为</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29" type="#_x0000_t75" alt="学科网(www.zxxk.com)--教育资源门户，提供试卷、教案、课件、论文、素材以及各类教学资源下载，还有大量而丰富的教学相关资讯！" style="width:101pt;height:19pt" o:ole="" coordsize="21600,21600" o:preferrelative="t" filled="f" stroked="f">
            <v:stroke joinstyle="miter"/>
            <v:imagedata r:id="rId191" o:title="eqId79230ce3d0de8cdf0bb7778678d6a668"/>
            <o:lock v:ext="edit" aspectratio="t"/>
            <w10:anchorlock/>
          </v:shape>
          <o:OLEObject Type="Embed" ProgID="Equation.DSMT4" ShapeID="_x0000_i1129" DrawAspect="Content" ObjectID="_1468075829" r:id="rId192"/>
        </w:object>
      </w:r>
      <w:r>
        <w:rPr>
          <w:rFonts w:asciiTheme="minorEastAsia" w:hAnsiTheme="minorEastAsia" w:cstheme="minorEastAsia" w:hint="eastAsia"/>
          <w:color w:val="FF0000"/>
          <w:lang w:eastAsia="zh-CN"/>
        </w:rPr>
        <w:t>，</w:t>
      </w:r>
      <w:r>
        <w:rPr>
          <w:rFonts w:asciiTheme="minorEastAsia" w:eastAsiaTheme="minorEastAsia" w:hAnsiTheme="minorEastAsia" w:cstheme="minorEastAsia" w:hint="eastAsia"/>
          <w:color w:val="FF0000"/>
        </w:rPr>
        <w:t>故A错误；</w:t>
      </w:r>
    </w:p>
    <w:p w14:paraId="1891CD7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B．氘核的比结合能比氦核的小，故B错误；</w:t>
      </w:r>
    </w:p>
    <w:p w14:paraId="063159F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C．氘核与氚核发生核聚变，要使它们间</w:t>
      </w:r>
      <w:r>
        <w:rPr>
          <w:rFonts w:asciiTheme="minorEastAsia" w:eastAsiaTheme="minorEastAsia" w:hAnsiTheme="minorEastAsia" w:cstheme="minorEastAsia" w:hint="eastAsia"/>
          <w:color w:val="FF0000"/>
          <w:position w:val="0"/>
        </w:rPr>
        <w:drawing>
          <wp:inline distT="0" distB="0" distL="114300" distR="114300">
            <wp:extent cx="133350" cy="177800"/>
            <wp:effectExtent l="0" t="0" r="6350" b="0"/>
            <wp:docPr id="787001060" name="图片 78700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1060" name="图片 787001060"/>
                    <pic:cNvPicPr>
                      <a:picLocks noChangeAspect="1"/>
                    </pic:cNvPicPr>
                  </pic:nvPicPr>
                  <pic:blipFill>
                    <a:blip xmlns:r="http://schemas.openxmlformats.org/officeDocument/2006/relationships" r:embed="rId193"/>
                    <a:stretch>
                      <a:fillRect/>
                    </a:stretch>
                  </pic:blipFill>
                  <pic:spPr>
                    <a:xfrm>
                      <a:off x="0" y="0"/>
                      <a:ext cx="133350" cy="177800"/>
                    </a:xfrm>
                    <a:prstGeom prst="rect">
                      <a:avLst/>
                    </a:prstGeom>
                  </pic:spPr>
                </pic:pic>
              </a:graphicData>
            </a:graphic>
          </wp:inline>
        </w:drawing>
      </w:r>
      <w:r>
        <w:rPr>
          <w:rFonts w:asciiTheme="minorEastAsia" w:eastAsiaTheme="minorEastAsia" w:hAnsiTheme="minorEastAsia" w:cstheme="minorEastAsia" w:hint="eastAsia"/>
          <w:color w:val="FF0000"/>
        </w:rPr>
        <w:t>距离达到</w:t>
      </w:r>
      <w:r>
        <w:rPr>
          <w:rFonts w:asciiTheme="minorEastAsia" w:eastAsiaTheme="minorEastAsia" w:hAnsiTheme="minorEastAsia" w:cstheme="minorEastAsia" w:hint="eastAsia"/>
          <w:color w:val="FF0000"/>
        </w:rPr>
        <w:object>
          <v:shape id="_x0000_i1130" type="#_x0000_t75" alt="学科网(www.zxxk.com)--教育资源门户，提供试卷、教案、课件、论文、素材以及各类教学资源下载，还有大量而丰富的教学相关资讯！" style="width:38.25pt;height:17.25pt" o:ole="" coordsize="21600,21600" o:preferrelative="t" filled="f" stroked="f">
            <v:stroke joinstyle="miter"/>
            <v:imagedata r:id="rId194" o:title="eqId58f990babf1c881609c14e7506f61bb5"/>
            <o:lock v:ext="edit" aspectratio="t"/>
            <w10:anchorlock/>
          </v:shape>
          <o:OLEObject Type="Embed" ProgID="Equation.DSMT4" ShapeID="_x0000_i1130" DrawAspect="Content" ObjectID="_1468075830" r:id="rId195"/>
        </w:object>
      </w:r>
      <w:r>
        <w:rPr>
          <w:rFonts w:asciiTheme="minorEastAsia" w:eastAsiaTheme="minorEastAsia" w:hAnsiTheme="minorEastAsia" w:cstheme="minorEastAsia" w:hint="eastAsia"/>
          <w:color w:val="FF0000"/>
        </w:rPr>
        <w:t>以内，故C错误；</w:t>
      </w:r>
    </w:p>
    <w:p w14:paraId="3459CE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D．一个氘核与一个氚核聚变反应质量亏损</w:t>
      </w:r>
    </w:p>
    <w:p w14:paraId="738A3F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object>
          <v:shape id="_x0000_i1131" type="#_x0000_t75" alt="学科网(www.zxxk.com)--教育资源门户，提供试卷、教案、课件、论文、素材以及各类教学资源下载，还有大量而丰富的教学相关资讯！" style="width:258.75pt;height:15.75pt" o:ole="" coordsize="21600,21600" o:preferrelative="t" filled="f" stroked="f">
            <v:stroke joinstyle="miter"/>
            <v:imagedata r:id="rId196" o:title="eqIda6bbd070d1e914719b479a71b4985b2e"/>
            <o:lock v:ext="edit" aspectratio="t"/>
            <w10:anchorlock/>
          </v:shape>
          <o:OLEObject Type="Embed" ProgID="Equation.DSMT4" ShapeID="_x0000_i1131" DrawAspect="Content" ObjectID="_1468075831" r:id="rId197"/>
        </w:object>
      </w:r>
    </w:p>
    <w:p w14:paraId="501DFC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聚变反应释放的能量是</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32" type="#_x0000_t75" alt="学科网(www.zxxk.com)--教育资源门户，提供试卷、教案、课件、论文、素材以及各类教学资源下载，还有大量而丰富的教学相关资讯！" style="width:161.25pt;height:14.25pt" o:ole="" coordsize="21600,21600" o:preferrelative="t" filled="f" stroked="f">
            <v:stroke joinstyle="miter"/>
            <v:imagedata r:id="rId198" o:title="eqId13171f7dc2e3e85eeebc3e7bba592df4"/>
            <o:lock v:ext="edit" aspectratio="t"/>
            <w10:anchorlock/>
          </v:shape>
          <o:OLEObject Type="Embed" ProgID="Equation.DSMT4" ShapeID="_x0000_i1132" DrawAspect="Content" ObjectID="_1468075832" r:id="rId199"/>
        </w:object>
      </w:r>
    </w:p>
    <w:p w14:paraId="773493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object>
          <v:shape id="_x0000_i1133" type="#_x0000_t75" alt="学科网(www.zxxk.com)--教育资源门户，提供试卷、教案、课件、论文、素材以及各类教学资源下载，还有大量而丰富的教学相关资讯！" style="width:15.75pt;height:15.75pt" o:ole="" coordsize="21600,21600" o:preferrelative="t" filled="f" stroked="f">
            <v:stroke joinstyle="miter"/>
            <v:imagedata r:id="rId187" o:title="eqId2f4471b6348957be879c4de456c3fa2b"/>
            <o:lock v:ext="edit" aspectratio="t"/>
            <w10:anchorlock/>
          </v:shape>
          <o:OLEObject Type="Embed" ProgID="Equation.DSMT4" ShapeID="_x0000_i1133" DrawAspect="Content" ObjectID="_1468075833" r:id="rId200"/>
        </w:object>
      </w:r>
      <w:r>
        <w:rPr>
          <w:rFonts w:asciiTheme="minorEastAsia" w:eastAsiaTheme="minorEastAsia" w:hAnsiTheme="minorEastAsia" w:cstheme="minorEastAsia" w:hint="eastAsia"/>
          <w:color w:val="FF0000"/>
        </w:rPr>
        <w:t>氘完全参与聚变释放出能量</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34" type="#_x0000_t75" alt="学科网(www.zxxk.com)--教育资源门户，提供试卷、教案、课件、论文、素材以及各类教学资源下载，还有大量而丰富的教学相关资讯！" style="width:186pt;height:30.75pt" o:ole="" coordsize="21600,21600" o:preferrelative="t" filled="f" stroked="f">
            <v:stroke joinstyle="miter"/>
            <v:imagedata r:id="rId201" o:title="eqIdffeecdbfeef234209392e531dacac983"/>
            <o:lock v:ext="edit" aspectratio="t"/>
            <w10:anchorlock/>
          </v:shape>
          <o:OLEObject Type="Embed" ProgID="Equation.DSMT4" ShapeID="_x0000_i1134" DrawAspect="Content" ObjectID="_1468075834" r:id="rId202"/>
        </w:object>
      </w:r>
    </w:p>
    <w:p w14:paraId="4A27CC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数量级为</w:t>
      </w:r>
      <w:r>
        <w:rPr>
          <w:rFonts w:asciiTheme="minorEastAsia" w:eastAsiaTheme="minorEastAsia" w:hAnsiTheme="minorEastAsia" w:cstheme="minorEastAsia" w:hint="eastAsia"/>
          <w:color w:val="FF0000"/>
        </w:rPr>
        <w:object>
          <v:shape id="_x0000_i1135" type="#_x0000_t75" alt="学科网(www.zxxk.com)--教育资源门户，提供试卷、教案、课件、论文、素材以及各类教学资源下载，还有大量而丰富的教学相关资讯！" style="width:47.85pt;height:15.8pt" o:ole="" coordsize="21600,21600" o:preferrelative="t" filled="f" stroked="f">
            <v:stroke joinstyle="miter"/>
            <v:imagedata r:id="rId189" o:title="eqId701e45185fb56e174d6bbeee79b9d89c"/>
            <o:lock v:ext="edit" aspectratio="t"/>
            <w10:anchorlock/>
          </v:shape>
          <o:OLEObject Type="Embed" ProgID="Equation.DSMT4" ShapeID="_x0000_i1135" DrawAspect="Content" ObjectID="_1468075835" r:id="rId203"/>
        </w:object>
      </w:r>
      <w:r>
        <w:rPr>
          <w:rFonts w:asciiTheme="minorEastAsia" w:eastAsiaTheme="minorEastAsia" w:hAnsiTheme="minorEastAsia" w:cstheme="minorEastAsia" w:hint="eastAsia"/>
          <w:color w:val="FF0000"/>
        </w:rPr>
        <w:t>，故D正确。</w:t>
      </w:r>
    </w:p>
    <w:p w14:paraId="396277E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故选D。</w:t>
      </w:r>
    </w:p>
    <w:p w14:paraId="40E225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rPr>
      </w:pPr>
      <w:r>
        <w:rPr>
          <w:rFonts w:asciiTheme="minorEastAsia" w:hAnsiTheme="minorEastAsia" w:cstheme="minorEastAsia" w:hint="eastAsia"/>
          <w:lang w:val="en-US" w:eastAsia="zh-CN"/>
        </w:rPr>
        <w:t>11.</w:t>
      </w:r>
      <w:r>
        <w:rPr>
          <w:rFonts w:asciiTheme="minorEastAsia" w:eastAsiaTheme="minorEastAsia" w:hAnsiTheme="minorEastAsia" w:cstheme="minorEastAsia" w:hint="eastAsia"/>
          <w:b/>
          <w:bCs/>
          <w:lang w:eastAsia="zh-CN"/>
        </w:rPr>
        <w:t>（</w:t>
      </w:r>
      <w:r>
        <w:rPr>
          <w:rFonts w:asciiTheme="minorEastAsia" w:eastAsiaTheme="minorEastAsia" w:hAnsiTheme="minorEastAsia" w:cstheme="minorEastAsia" w:hint="eastAsia"/>
          <w:b/>
          <w:bCs/>
          <w:lang w:val="en-US" w:eastAsia="zh-CN"/>
        </w:rPr>
        <w:t>2024年湖南卷考题</w:t>
      </w:r>
      <w:r>
        <w:rPr>
          <w:rFonts w:asciiTheme="minorEastAsia" w:eastAsiaTheme="minorEastAsia" w:hAnsiTheme="minorEastAsia" w:cstheme="minorEastAsia" w:hint="eastAsia"/>
          <w:b/>
          <w:bCs/>
          <w:lang w:eastAsia="zh-CN"/>
        </w:rPr>
        <w:t>）</w:t>
      </w:r>
      <w:r>
        <w:rPr>
          <w:rFonts w:asciiTheme="minorEastAsia" w:eastAsiaTheme="minorEastAsia" w:hAnsiTheme="minorEastAsia" w:cstheme="minorEastAsia" w:hint="eastAsia"/>
        </w:rPr>
        <w:t>1．量子技术是当前物理学应用研究的热点，下列关于量子论的说法正确的是（　　）</w:t>
      </w:r>
    </w:p>
    <w:p w14:paraId="3D9B92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rPr>
      </w:pPr>
      <w:r>
        <w:rPr>
          <w:rFonts w:asciiTheme="minorEastAsia" w:eastAsiaTheme="minorEastAsia" w:hAnsiTheme="minorEastAsia" w:cstheme="minorEastAsia" w:hint="eastAsia"/>
        </w:rPr>
        <w:t>A．普朗克认为黑体辐射的能量是连续的</w:t>
      </w:r>
    </w:p>
    <w:p w14:paraId="5393D3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rPr>
      </w:pPr>
      <w:r>
        <w:rPr>
          <w:rFonts w:asciiTheme="minorEastAsia" w:eastAsiaTheme="minorEastAsia" w:hAnsiTheme="minorEastAsia" w:cstheme="minorEastAsia" w:hint="eastAsia"/>
        </w:rPr>
        <w:t>B．光电效应实验中，红光照射可以让电子从某金属表面逸出，若改用紫光照射也可以让电子从该金属表面逸出</w:t>
      </w:r>
    </w:p>
    <w:p w14:paraId="2A2B55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rPr>
      </w:pPr>
      <w:r>
        <w:rPr>
          <w:rFonts w:asciiTheme="minorEastAsia" w:eastAsiaTheme="minorEastAsia" w:hAnsiTheme="minorEastAsia" w:cstheme="minorEastAsia" w:hint="eastAsia"/>
        </w:rPr>
        <w:t>C．康普顿研究石墨对</w:t>
      </w:r>
      <w:r>
        <w:rPr>
          <w:rFonts w:asciiTheme="minorEastAsia" w:eastAsiaTheme="minorEastAsia" w:hAnsiTheme="minorEastAsia" w:cstheme="minorEastAsia" w:hint="eastAsia"/>
          <w:i/>
        </w:rPr>
        <w:t>X</w:t>
      </w:r>
      <w:r>
        <w:rPr>
          <w:rFonts w:asciiTheme="minorEastAsia" w:eastAsiaTheme="minorEastAsia" w:hAnsiTheme="minorEastAsia" w:cstheme="minorEastAsia" w:hint="eastAsia"/>
        </w:rPr>
        <w:t>射线散射时，发现散射后仅有波长小于原波长的射线成分</w:t>
      </w:r>
    </w:p>
    <w:p w14:paraId="7F53D6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rPr>
      </w:pPr>
      <w:r>
        <w:rPr>
          <w:rFonts w:asciiTheme="minorEastAsia" w:eastAsiaTheme="minorEastAsia" w:hAnsiTheme="minorEastAsia" w:cstheme="minorEastAsia" w:hint="eastAsia"/>
        </w:rPr>
        <w:t>D．德布罗意认为质子具有波动性，而电子不具有波动性</w:t>
      </w:r>
    </w:p>
    <w:p w14:paraId="17CDE2D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【答案】B</w:t>
      </w:r>
    </w:p>
    <w:p w14:paraId="3945550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w:t>
      </w:r>
      <w:r>
        <w:rPr>
          <w:rFonts w:asciiTheme="minorEastAsia" w:hAnsiTheme="minorEastAsia" w:cstheme="minorEastAsia" w:hint="eastAsia"/>
          <w:color w:val="FF0000"/>
          <w:lang w:eastAsia="zh-CN"/>
        </w:rPr>
        <w:t>析</w:t>
      </w:r>
      <w:r>
        <w:rPr>
          <w:rFonts w:asciiTheme="minorEastAsia" w:eastAsiaTheme="minorEastAsia" w:hAnsiTheme="minorEastAsia" w:cstheme="minorEastAsia" w:hint="eastAsia"/>
          <w:color w:val="FF0000"/>
        </w:rPr>
        <w:t>】A．普朗克认为黑体辐射的能量是一份一份的，是量子化的，故A错误；</w:t>
      </w:r>
    </w:p>
    <w:p w14:paraId="51896BB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B．产生光电效应的条件是光的频率大于金属的极限频率，紫光的频率大于红光，若红光能使金属发生光电效应，可知紫光也能使该金属发生光电效应，故B正确；</w:t>
      </w:r>
    </w:p>
    <w:p w14:paraId="4FE662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C．石墨对X射线的散射过程遵循动量守恒，光子和电子碰撞后，电子获得一定的动量，光子动量变小，根据</w:t>
      </w:r>
      <w:r>
        <w:rPr>
          <w:rFonts w:asciiTheme="minorEastAsia" w:eastAsiaTheme="minorEastAsia" w:hAnsiTheme="minorEastAsia" w:cstheme="minorEastAsia" w:hint="eastAsia"/>
          <w:color w:val="FF0000"/>
        </w:rPr>
        <w:object>
          <v:shape id="_x0000_i1136" type="#_x0000_t75" alt="eqId7a0af0531d90c069601b1b7276f61d2a" style="width:29pt;height:29pt" o:ole="" coordsize="21600,21600" o:preferrelative="t" filled="f" stroked="f">
            <v:stroke joinstyle="miter"/>
            <v:imagedata r:id="rId204" o:title="eqId7a0af0531d90c069601b1b7276f61d2a"/>
            <o:lock v:ext="edit" aspectratio="t"/>
            <w10:anchorlock/>
          </v:shape>
          <o:OLEObject Type="Embed" ProgID="Equation.DSMT4" ShapeID="_x0000_i1136" DrawAspect="Content" ObjectID="_1468075836" r:id="rId205"/>
        </w:object>
      </w:r>
      <w:r>
        <w:rPr>
          <w:rFonts w:asciiTheme="minorEastAsia" w:eastAsiaTheme="minorEastAsia" w:hAnsiTheme="minorEastAsia" w:cstheme="minorEastAsia" w:hint="eastAsia"/>
          <w:color w:val="FF0000"/>
        </w:rPr>
        <w:t>可知波长变长，故C错误；</w:t>
      </w:r>
    </w:p>
    <w:p w14:paraId="714EA47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D．德布罗意认为物质都具有波动性，包括质子和电子，故D错误。</w:t>
      </w:r>
    </w:p>
    <w:p w14:paraId="5E49C7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故选B。</w:t>
      </w:r>
    </w:p>
    <w:p w14:paraId="3F1058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12.</w:t>
      </w:r>
      <w:r>
        <w:rPr>
          <w:rFonts w:asciiTheme="minorEastAsia" w:eastAsiaTheme="minorEastAsia" w:hAnsiTheme="minorEastAsia" w:cstheme="minorEastAsia" w:hint="eastAsia"/>
          <w:b/>
          <w:bCs/>
          <w:color w:val="auto"/>
          <w:lang w:val="en-US" w:eastAsia="zh-CN"/>
        </w:rPr>
        <w:t>(2024浙江1月</w:t>
      </w:r>
      <w:r>
        <w:rPr>
          <w:rFonts w:asciiTheme="minorEastAsia" w:hAnsiTheme="minorEastAsia" w:cstheme="minorEastAsia" w:hint="eastAsia"/>
          <w:b/>
          <w:bCs/>
          <w:color w:val="auto"/>
          <w:lang w:val="en-US" w:eastAsia="zh-CN"/>
        </w:rPr>
        <w:t>卷</w:t>
      </w:r>
      <w:r>
        <w:rPr>
          <w:rFonts w:asciiTheme="minorEastAsia" w:eastAsiaTheme="minorEastAsia" w:hAnsiTheme="minorEastAsia" w:cstheme="minorEastAsia" w:hint="eastAsia"/>
          <w:b/>
          <w:bCs/>
          <w:color w:val="auto"/>
          <w:lang w:val="en-US" w:eastAsia="zh-CN"/>
        </w:rPr>
        <w:t>考题)</w:t>
      </w:r>
      <w:r>
        <w:rPr>
          <w:rFonts w:asciiTheme="minorEastAsia" w:eastAsiaTheme="minorEastAsia" w:hAnsiTheme="minorEastAsia" w:cstheme="minorEastAsia" w:hint="eastAsia"/>
          <w:color w:val="auto"/>
          <w:lang w:val="en-US" w:eastAsia="zh-CN"/>
        </w:rPr>
        <w:t xml:space="preserve"> </w:t>
      </w:r>
      <w:r>
        <w:rPr>
          <w:rFonts w:asciiTheme="minorEastAsia" w:eastAsiaTheme="minorEastAsia" w:hAnsiTheme="minorEastAsia" w:cstheme="minorEastAsia" w:hint="eastAsia"/>
          <w:color w:val="000000"/>
        </w:rPr>
        <w:t>14. 下列说法正确的是（　　）</w:t>
      </w:r>
    </w:p>
    <w:p w14:paraId="0DA554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A. 相同温度下，黑体吸收能力最强，但辐射能力最弱</w:t>
      </w:r>
    </w:p>
    <w:p w14:paraId="4C84D4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B. 具有相同动能的中子和电子，其德布罗意波长相同</w:t>
      </w:r>
    </w:p>
    <w:p w14:paraId="2B3F56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C. 电磁场是真实存在的物质，电磁波具有动量和能量</w:t>
      </w:r>
    </w:p>
    <w:p w14:paraId="7CC012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D. 自然光经玻璃表面反射后，透过偏振片观察，转动偏振片时可观察到明暗变化</w:t>
      </w:r>
    </w:p>
    <w:p w14:paraId="480750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【答案】CD</w:t>
      </w:r>
    </w:p>
    <w:p w14:paraId="6C0F6F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【解析】A．相同温度下，黑体吸收和辐射能力最强，故A错误；</w:t>
      </w:r>
    </w:p>
    <w:p w14:paraId="01E858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B．根据</w:t>
      </w:r>
      <w:r>
        <w:rPr>
          <w:rFonts w:asciiTheme="minorEastAsia" w:eastAsiaTheme="minorEastAsia" w:hAnsiTheme="minorEastAsia" w:cstheme="minorEastAsia" w:hint="eastAsia"/>
          <w:color w:val="FF0000"/>
        </w:rPr>
        <w:object>
          <v:shape id="_x0000_i1137" type="#_x0000_t75" alt="学科网(www.zxxk.com)--教育资源门户，提供试卷、教案、课件、论文、素材以及各类教学资源下载，还有大量而丰富的教学相关资讯！" style="width:83.5pt;height:36pt" o:ole="" coordsize="21600,21600" o:preferrelative="t" filled="f" stroked="f">
            <v:stroke joinstyle="miter"/>
            <v:imagedata r:id="rId206" o:title="eqId8bbb570f4c4994d741e89c657add7eb3"/>
            <o:lock v:ext="edit" aspectratio="t"/>
            <w10:anchorlock/>
          </v:shape>
          <o:OLEObject Type="Embed" ProgID="Equation.DSMT4" ShapeID="_x0000_i1137" DrawAspect="Content" ObjectID="_1468075837" r:id="rId207"/>
        </w:object>
      </w:r>
      <w:r>
        <w:rPr>
          <w:rFonts w:asciiTheme="minorEastAsia" w:hAnsiTheme="minorEastAsia" w:cstheme="minorEastAsia" w:hint="eastAsia"/>
          <w:color w:val="FF0000"/>
          <w:lang w:eastAsia="zh-CN"/>
        </w:rPr>
        <w:t>，</w:t>
      </w:r>
      <w:r>
        <w:rPr>
          <w:rFonts w:asciiTheme="minorEastAsia" w:eastAsiaTheme="minorEastAsia" w:hAnsiTheme="minorEastAsia" w:cstheme="minorEastAsia" w:hint="eastAsia"/>
          <w:color w:val="FF0000"/>
        </w:rPr>
        <w:t>具有相同动能的中子和电子，电子质量较小，德布罗意波长较长，故B错误；</w:t>
      </w:r>
    </w:p>
    <w:p w14:paraId="0D1A91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C．电磁场是真实存在的物质，电磁波具有动量和能量，故C正确；</w:t>
      </w:r>
    </w:p>
    <w:p w14:paraId="2A3C45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D．自然光在玻璃、水面等表面反射时，反射光可视为偏振光，透过偏振片观察，转动偏振片时能观察到明暗变化，故D正确。</w:t>
      </w:r>
    </w:p>
    <w:p w14:paraId="53E889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故选CD。</w:t>
      </w:r>
    </w:p>
    <w:p w14:paraId="5A1193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13.</w:t>
      </w:r>
      <w:r>
        <w:rPr>
          <w:rFonts w:asciiTheme="minorEastAsia" w:eastAsiaTheme="minorEastAsia" w:hAnsiTheme="minorEastAsia" w:cstheme="minorEastAsia" w:hint="eastAsia"/>
          <w:b/>
          <w:bCs/>
          <w:color w:val="auto"/>
          <w:lang w:val="en-US" w:eastAsia="zh-CN"/>
        </w:rPr>
        <w:t xml:space="preserve">(2024年辽宁卷考题) </w:t>
      </w:r>
      <w:r>
        <w:rPr>
          <w:rFonts w:asciiTheme="minorEastAsia" w:eastAsiaTheme="minorEastAsia" w:hAnsiTheme="minorEastAsia" w:cstheme="minorEastAsia" w:hint="eastAsia"/>
          <w:color w:val="000000"/>
        </w:rPr>
        <w:t>8. X射线光电子能谱仪是利用X光照射材料表面激发出光电子，并对光电子进行分析的科研仪器，用某一频率的X光照射某种金属表面，逸出了光电子，若增加此X光的强度，则（　　）</w:t>
      </w:r>
    </w:p>
    <w:p w14:paraId="468D9FB3">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A. 该金属逸出功增大</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B. X光的光子能量不变</w:t>
      </w:r>
    </w:p>
    <w:p w14:paraId="6952AD5C">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C. 逸出的光电子最大初动能增大</w:t>
      </w:r>
      <w:r>
        <w:rPr>
          <w:rFonts w:asciiTheme="minorEastAsia" w:eastAsiaTheme="minorEastAsia" w:hAnsiTheme="minorEastAsia" w:cstheme="minorEastAsia" w:hint="eastAsia"/>
          <w:color w:val="000000"/>
        </w:rPr>
        <w:tab/>
      </w:r>
      <w:r>
        <w:rPr>
          <w:rFonts w:asciiTheme="minorEastAsia" w:eastAsiaTheme="minorEastAsia" w:hAnsiTheme="minorEastAsia" w:cstheme="minorEastAsia" w:hint="eastAsia"/>
          <w:color w:val="000000"/>
        </w:rPr>
        <w:t>D. 单位时间逸出的光电子数增多</w:t>
      </w:r>
    </w:p>
    <w:p w14:paraId="5F12F9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【答案】BD</w:t>
      </w:r>
    </w:p>
    <w:p w14:paraId="28F3B8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【解析】A．金属的逸出功是金属的自身固有属性，仅与金属自身有关，增加此X光的强度，该金属逸出功不变，故A错误；</w:t>
      </w:r>
    </w:p>
    <w:p w14:paraId="2FC136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B．根据光子能量公式</w:t>
      </w:r>
      <w:r>
        <w:rPr>
          <w:rFonts w:asciiTheme="minorEastAsia" w:eastAsiaTheme="minorEastAsia" w:hAnsiTheme="minorEastAsia" w:cstheme="minorEastAsia" w:hint="eastAsia"/>
          <w:color w:val="FF0000"/>
        </w:rPr>
        <w:object>
          <v:shape id="_x0000_i1138" type="#_x0000_t75" alt="学科网(www.zxxk.com)--教育资源门户，提供试卷、教案、课件、论文、素材以及各类教学资源下载，还有大量而丰富的教学相关资讯！" style="width:29.25pt;height:12.75pt" o:ole="" coordsize="21600,21600" o:preferrelative="t" filled="f" stroked="f">
            <v:stroke joinstyle="miter"/>
            <v:imagedata r:id="rId90" o:title="eqId507defcae3574c8717e71faf26f49698"/>
            <o:lock v:ext="edit" aspectratio="t"/>
            <w10:anchorlock/>
          </v:shape>
          <o:OLEObject Type="Embed" ProgID="Equation.DSMT4" ShapeID="_x0000_i1138" DrawAspect="Content" ObjectID="_1468075838" r:id="rId208"/>
        </w:object>
      </w:r>
      <w:r>
        <w:rPr>
          <w:rFonts w:asciiTheme="minorEastAsia" w:eastAsiaTheme="minorEastAsia" w:hAnsiTheme="minorEastAsia" w:cstheme="minorEastAsia" w:hint="eastAsia"/>
          <w:color w:val="FF0000"/>
        </w:rPr>
        <w:t>可知增加此X光的强度，X光的光子能量不变，故B正确；</w:t>
      </w:r>
    </w:p>
    <w:p w14:paraId="3CA61A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C．根据爱因斯坦光电方程</w:t>
      </w:r>
      <w:r>
        <w:rPr>
          <w:rFonts w:asciiTheme="minorEastAsia" w:eastAsiaTheme="minorEastAsia" w:hAnsiTheme="minorEastAsia" w:cstheme="minorEastAsia" w:hint="eastAsia"/>
          <w:color w:val="FF0000"/>
        </w:rPr>
        <w:object>
          <v:shape id="_x0000_i1139" type="#_x0000_t75" alt="学科网(www.zxxk.com)--教育资源门户，提供试卷、教案、课件、论文、素材以及各类教学资源下载，还有大量而丰富的教学相关资讯！" style="width:69pt;height:18pt" o:ole="" coordsize="21600,21600" o:preferrelative="t" filled="f" stroked="f">
            <v:stroke joinstyle="miter"/>
            <v:imagedata r:id="rId209" o:title="eqId1a7a6167bd91546553ba1f72ecac3109"/>
            <o:lock v:ext="edit" aspectratio="t"/>
            <w10:anchorlock/>
          </v:shape>
          <o:OLEObject Type="Embed" ProgID="Equation.DSMT4" ShapeID="_x0000_i1139" DrawAspect="Content" ObjectID="_1468075839" r:id="rId210"/>
        </w:object>
      </w:r>
      <w:r>
        <w:rPr>
          <w:rFonts w:asciiTheme="minorEastAsia" w:hAnsiTheme="minorEastAsia" w:cstheme="minorEastAsia" w:hint="eastAsia"/>
          <w:color w:val="FF0000"/>
          <w:lang w:eastAsia="zh-CN"/>
        </w:rPr>
        <w:t>，</w:t>
      </w:r>
      <w:r>
        <w:rPr>
          <w:rFonts w:asciiTheme="minorEastAsia" w:eastAsiaTheme="minorEastAsia" w:hAnsiTheme="minorEastAsia" w:cstheme="minorEastAsia" w:hint="eastAsia"/>
          <w:color w:val="FF0000"/>
        </w:rPr>
        <w:t>可知逸出的光电子最大初动能不变，故C错误；</w:t>
      </w:r>
    </w:p>
    <w:p w14:paraId="4305A9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D．增加此X光的强度，单位时间照射到金属表面的光子变多，则单位时间逸出的光电子数增多，故D正确。</w:t>
      </w:r>
    </w:p>
    <w:p w14:paraId="1941F2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故选BD。</w:t>
      </w:r>
    </w:p>
    <w:p w14:paraId="7DE6E31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14.</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b/>
          <w:bCs/>
          <w:color w:val="auto"/>
          <w:lang w:val="en-US" w:eastAsia="zh-CN"/>
        </w:rPr>
        <w:t>2024年上海卷考题</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color w:val="000000"/>
        </w:rPr>
        <w:t>6. 某紫外激光波长为</w:t>
      </w:r>
      <w:r>
        <w:rPr>
          <w:rFonts w:asciiTheme="minorEastAsia" w:eastAsiaTheme="minorEastAsia" w:hAnsiTheme="minorEastAsia" w:cstheme="minorEastAsia" w:hint="eastAsia"/>
        </w:rPr>
        <w:object>
          <v:shape id="_x0000_i1140" type="#_x0000_t75" alt="学科网(www.zxxk.com)--教育资源门户，提供试卷、教案、课件、论文、素材以及各类教学资源下载，还有大量而丰富的教学相关资讯！" style="width:11.25pt;height:13.75pt" o:ole="" coordsize="21600,21600" o:preferrelative="t" filled="f" stroked="f">
            <v:stroke joinstyle="miter"/>
            <v:imagedata r:id="rId211" o:title="eqIddf64046e91b047037f19e4032e3b6de3"/>
            <o:lock v:ext="edit" aspectratio="t"/>
            <w10:anchorlock/>
          </v:shape>
          <o:OLEObject Type="Embed" ProgID="Equation.DSMT4" ShapeID="_x0000_i1140" DrawAspect="Content" ObjectID="_1468075840" r:id="rId212"/>
        </w:object>
      </w:r>
      <w:r>
        <w:rPr>
          <w:rFonts w:asciiTheme="minorEastAsia" w:eastAsiaTheme="minorEastAsia" w:hAnsiTheme="minorEastAsia" w:cstheme="minorEastAsia" w:hint="eastAsia"/>
          <w:color w:val="000000"/>
        </w:rPr>
        <w:t>，其单个光子能量为______。若用该激光做光电效应实验，所用光电材料的截止频率为</w:t>
      </w:r>
      <w:r>
        <w:rPr>
          <w:rFonts w:asciiTheme="minorEastAsia" w:eastAsiaTheme="minorEastAsia" w:hAnsiTheme="minorEastAsia" w:cstheme="minorEastAsia" w:hint="eastAsia"/>
        </w:rPr>
        <w:object>
          <v:shape id="_x0000_i1141"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13" o:title="eqId9282fd68545a31df033104d6f414304f"/>
            <o:lock v:ext="edit" aspectratio="t"/>
            <w10:anchorlock/>
          </v:shape>
          <o:OLEObject Type="Embed" ProgID="Equation.DSMT4" ShapeID="_x0000_i1141" DrawAspect="Content" ObjectID="_1468075841" r:id="rId214"/>
        </w:object>
      </w:r>
      <w:r>
        <w:rPr>
          <w:rFonts w:asciiTheme="minorEastAsia" w:eastAsiaTheme="minorEastAsia" w:hAnsiTheme="minorEastAsia" w:cstheme="minorEastAsia" w:hint="eastAsia"/>
          <w:color w:val="000000"/>
        </w:rPr>
        <w:t>，则逸出光电子的最大初动能为______。（普朗克常量为</w:t>
      </w:r>
      <w:r>
        <w:rPr>
          <w:rFonts w:asciiTheme="minorEastAsia" w:eastAsiaTheme="minorEastAsia" w:hAnsiTheme="minorEastAsia" w:cstheme="minorEastAsia" w:hint="eastAsia"/>
          <w:i/>
          <w:color w:val="000000"/>
        </w:rPr>
        <w:t>h</w:t>
      </w:r>
      <w:r>
        <w:rPr>
          <w:rFonts w:asciiTheme="minorEastAsia" w:eastAsiaTheme="minorEastAsia" w:hAnsiTheme="minorEastAsia" w:cstheme="minorEastAsia" w:hint="eastAsia"/>
          <w:color w:val="000000"/>
        </w:rPr>
        <w:t>，真空中光速为</w:t>
      </w:r>
      <w:r>
        <w:rPr>
          <w:rFonts w:asciiTheme="minorEastAsia" w:eastAsiaTheme="minorEastAsia" w:hAnsiTheme="minorEastAsia" w:cstheme="minorEastAsia" w:hint="eastAsia"/>
          <w:i/>
          <w:color w:val="000000"/>
        </w:rPr>
        <w:t>c</w:t>
      </w:r>
      <w:r>
        <w:rPr>
          <w:rFonts w:asciiTheme="minorEastAsia" w:eastAsiaTheme="minorEastAsia" w:hAnsiTheme="minorEastAsia" w:cstheme="minorEastAsia" w:hint="eastAsia"/>
          <w:color w:val="000000"/>
        </w:rPr>
        <w:t>）</w:t>
      </w:r>
    </w:p>
    <w:p w14:paraId="5EA5B2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 xml:space="preserve">【答案】  ①. </w:t>
      </w:r>
      <w:r>
        <w:rPr>
          <w:rFonts w:asciiTheme="minorEastAsia" w:eastAsiaTheme="minorEastAsia" w:hAnsiTheme="minorEastAsia" w:cstheme="minorEastAsia" w:hint="eastAsia"/>
          <w:color w:val="FF0000"/>
        </w:rPr>
        <w:object>
          <v:shape id="_x0000_i1142" type="#_x0000_t75" alt="学科网(www.zxxk.com)--教育资源门户，提供试卷、教案、课件、论文、素材以及各类教学资源下载，还有大量而丰富的教学相关资讯！" style="width:17pt;height:31pt" o:ole="" coordsize="21600,21600" o:preferrelative="t" filled="f" stroked="f">
            <v:stroke joinstyle="miter"/>
            <v:imagedata r:id="rId215" o:title="eqIdbab8aa140a00184079c84bb3b9c514c5"/>
            <o:lock v:ext="edit" aspectratio="t"/>
            <w10:anchorlock/>
          </v:shape>
          <o:OLEObject Type="Embed" ProgID="Equation.DSMT4" ShapeID="_x0000_i1142" DrawAspect="Content" ObjectID="_1468075842" r:id="rId216"/>
        </w:object>
      </w:r>
      <w:r>
        <w:rPr>
          <w:rFonts w:asciiTheme="minorEastAsia" w:eastAsiaTheme="minorEastAsia" w:hAnsiTheme="minorEastAsia" w:cstheme="minorEastAsia" w:hint="eastAsia"/>
          <w:color w:val="FF0000"/>
        </w:rPr>
        <w:t xml:space="preserve">    ②. </w:t>
      </w:r>
      <w:r>
        <w:rPr>
          <w:rFonts w:asciiTheme="minorEastAsia" w:eastAsiaTheme="minorEastAsia" w:hAnsiTheme="minorEastAsia" w:cstheme="minorEastAsia" w:hint="eastAsia"/>
          <w:color w:val="FF0000"/>
        </w:rPr>
        <w:object>
          <v:shape id="_x0000_i1143" type="#_x0000_t75" alt="学科网(www.zxxk.com)--教育资源门户，提供试卷、教案、课件、论文、素材以及各类教学资源下载，还有大量而丰富的教学相关资讯！" style="width:42.45pt;height:30.8pt" o:ole="" coordsize="21600,21600" o:preferrelative="t" filled="f" stroked="f">
            <v:stroke joinstyle="miter"/>
            <v:imagedata r:id="rId217" o:title="eqId4d3e035f6778883ab1779b95fe8834e0"/>
            <o:lock v:ext="edit" aspectratio="t"/>
            <w10:anchorlock/>
          </v:shape>
          <o:OLEObject Type="Embed" ProgID="Equation.DSMT4" ShapeID="_x0000_i1143" DrawAspect="Content" ObjectID="_1468075843" r:id="rId218"/>
        </w:object>
      </w:r>
    </w:p>
    <w:p w14:paraId="303447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【解析】[1]单个光子频率为</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44" type="#_x0000_t75" alt="学科网(www.zxxk.com)--教育资源门户，提供试卷、教案、课件、论文、素材以及各类教学资源下载，还有大量而丰富的教学相关资讯！" style="width:32.25pt;height:32.25pt" o:ole="" coordsize="21600,21600" o:preferrelative="t" filled="f" stroked="f">
            <v:stroke joinstyle="miter"/>
            <v:imagedata r:id="rId219" o:title="eqId913fb1f010ee70076de3f4eba05a7063"/>
            <o:lock v:ext="edit" aspectratio="t"/>
            <w10:anchorlock/>
          </v:shape>
          <o:OLEObject Type="Embed" ProgID="Equation.DSMT4" ShapeID="_x0000_i1144" DrawAspect="Content" ObjectID="_1468075844" r:id="rId220"/>
        </w:object>
      </w:r>
    </w:p>
    <w:p w14:paraId="236A6EC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根据普朗克量子化思想，单个光子能量</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45" type="#_x0000_t75" alt="学科网(www.zxxk.com)--教育资源门户，提供试卷、教案、课件、论文、素材以及各类教学资源下载，还有大量而丰富的教学相关资讯！" style="width:70.2pt;height:31.2pt" o:ole="" coordsize="21600,21600" o:preferrelative="t" filled="f" stroked="f">
            <v:stroke joinstyle="miter"/>
            <v:imagedata r:id="rId221" o:title="eqId66b7a9bcc71cc94c587b3b288f43fe74"/>
            <o:lock v:ext="edit" aspectratio="t"/>
            <w10:anchorlock/>
          </v:shape>
          <o:OLEObject Type="Embed" ProgID="Equation.DSMT4" ShapeID="_x0000_i1145" DrawAspect="Content" ObjectID="_1468075845" r:id="rId222"/>
        </w:object>
      </w:r>
    </w:p>
    <w:p w14:paraId="56B0BBF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[2]所用光电材料的截止频率为</w:t>
      </w:r>
      <w:r>
        <w:rPr>
          <w:rFonts w:asciiTheme="minorEastAsia" w:eastAsiaTheme="minorEastAsia" w:hAnsiTheme="minorEastAsia" w:cstheme="minorEastAsia" w:hint="eastAsia"/>
          <w:color w:val="FF0000"/>
        </w:rPr>
        <w:object>
          <v:shape id="_x0000_i1146" type="#_x0000_t75" alt="学科网(www.zxxk.com)--教育资源门户，提供试卷、教案、课件、论文、素材以及各类教学资源下载，还有大量而丰富的教学相关资讯！" style="width:11.25pt;height:15.75pt" o:ole="" coordsize="21600,21600" o:preferrelative="t" filled="f" stroked="f">
            <v:stroke joinstyle="miter"/>
            <v:imagedata r:id="rId223" o:title="eqIdd61ed8045f1d1cfa1f644d5d8b62c5a5"/>
            <o:lock v:ext="edit" aspectratio="t"/>
            <w10:anchorlock/>
          </v:shape>
          <o:OLEObject Type="Embed" ProgID="Equation.DSMT4" ShapeID="_x0000_i1146" DrawAspect="Content" ObjectID="_1468075846" r:id="rId224"/>
        </w:object>
      </w:r>
      <w:r>
        <w:rPr>
          <w:rFonts w:asciiTheme="minorEastAsia" w:eastAsiaTheme="minorEastAsia" w:hAnsiTheme="minorEastAsia" w:cstheme="minorEastAsia" w:hint="eastAsia"/>
          <w:color w:val="FF0000"/>
        </w:rPr>
        <w:t>，则逸出功为</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47" type="#_x0000_t75" alt="学科网(www.zxxk.com)--教育资源门户，提供试卷、教案、课件、论文、素材以及各类教学资源下载，还有大量而丰富的教学相关资讯！" style="width:39.75pt;height:15.75pt" o:ole="" coordsize="21600,21600" o:preferrelative="t" filled="f" stroked="f">
            <v:stroke joinstyle="miter"/>
            <v:imagedata r:id="rId225" o:title="eqId8a685cb826e5614050b7bbd0844b5b7f"/>
            <o:lock v:ext="edit" aspectratio="t"/>
            <w10:anchorlock/>
          </v:shape>
          <o:OLEObject Type="Embed" ProgID="Equation.DSMT4" ShapeID="_x0000_i1147" DrawAspect="Content" ObjectID="_1468075847" r:id="rId226"/>
        </w:object>
      </w:r>
    </w:p>
    <w:p w14:paraId="46A3152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根据爱因斯坦光电效应方程可知，逸出光电子最大初动能为</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48" type="#_x0000_t75" alt="学科网(www.zxxk.com)--教育资源门户，提供试卷、教案、课件、论文、素材以及各类教学资源下载，还有大量而丰富的教学相关资讯！" style="width:117.7pt;height:31.3pt" o:ole="" coordsize="21600,21600" o:preferrelative="t" filled="f" stroked="f">
            <v:stroke joinstyle="miter"/>
            <v:imagedata r:id="rId227" o:title="eqIdfae0f46bd570014a34223947a9803d55"/>
            <o:lock v:ext="edit" aspectratio="t"/>
            <w10:anchorlock/>
          </v:shape>
          <o:OLEObject Type="Embed" ProgID="Equation.DSMT4" ShapeID="_x0000_i1148" DrawAspect="Content" ObjectID="_1468075848" r:id="rId228"/>
        </w:object>
      </w:r>
    </w:p>
    <w:p w14:paraId="218B7A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hAnsiTheme="minorEastAsia" w:cstheme="minorEastAsia" w:hint="eastAsia"/>
          <w:color w:val="auto"/>
          <w:lang w:val="en-US" w:eastAsia="zh-CN"/>
        </w:rPr>
        <w:t>15.</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b/>
          <w:bCs/>
          <w:color w:val="auto"/>
          <w:lang w:val="en-US" w:eastAsia="zh-CN"/>
        </w:rPr>
        <w:t>2024年上海卷考题</w:t>
      </w:r>
      <w:r>
        <w:rPr>
          <w:rFonts w:asciiTheme="minorEastAsia" w:eastAsiaTheme="minorEastAsia" w:hAnsiTheme="minorEastAsia" w:cstheme="minorEastAsia" w:hint="eastAsia"/>
          <w:b/>
          <w:bCs/>
          <w:color w:val="auto"/>
          <w:lang w:eastAsia="zh-CN"/>
        </w:rPr>
        <w:t>）</w:t>
      </w:r>
      <w:r>
        <w:rPr>
          <w:rFonts w:asciiTheme="minorEastAsia" w:eastAsiaTheme="minorEastAsia" w:hAnsiTheme="minorEastAsia" w:cstheme="minorEastAsia" w:hint="eastAsia"/>
          <w:color w:val="000000"/>
        </w:rPr>
        <w:t>9. 原子核之间由于相互作用会产生新核，这一过程具有多种形式。</w:t>
      </w:r>
    </w:p>
    <w:p w14:paraId="7C7E60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（1）质量较小的原子核结合成质量较大原子核的过程称为______</w:t>
      </w:r>
    </w:p>
    <w:p w14:paraId="0D6C35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A．链式反应    B．衰变    C．核聚变    D．核裂变</w:t>
      </w:r>
    </w:p>
    <w:p w14:paraId="430BBFD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rPr>
      </w:pPr>
      <w:r>
        <w:rPr>
          <w:rFonts w:asciiTheme="minorEastAsia" w:eastAsiaTheme="minorEastAsia" w:hAnsiTheme="minorEastAsia" w:cstheme="minorEastAsia" w:hint="eastAsia"/>
          <w:color w:val="000000"/>
        </w:rPr>
        <w:t>（2）</w:t>
      </w:r>
      <w:r>
        <w:rPr>
          <w:rFonts w:asciiTheme="minorEastAsia" w:eastAsiaTheme="minorEastAsia" w:hAnsiTheme="minorEastAsia" w:cstheme="minorEastAsia" w:hint="eastAsia"/>
        </w:rPr>
        <w:object>
          <v:shape id="_x0000_i1149"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229" o:title="eqIdf032586eec2b4b3a55ab6f0b860aad64"/>
            <o:lock v:ext="edit" aspectratio="t"/>
            <w10:anchorlock/>
          </v:shape>
          <o:OLEObject Type="Embed" ProgID="Equation.DSMT4" ShapeID="_x0000_i1149" DrawAspect="Content" ObjectID="_1468075849" r:id="rId230"/>
        </w:object>
      </w:r>
      <w:r>
        <w:rPr>
          <w:rFonts w:asciiTheme="minorEastAsia" w:eastAsiaTheme="minorEastAsia" w:hAnsiTheme="minorEastAsia" w:cstheme="minorEastAsia" w:hint="eastAsia"/>
          <w:color w:val="000000"/>
        </w:rPr>
        <w:t>核的质量为</w:t>
      </w:r>
      <w:r>
        <w:rPr>
          <w:rFonts w:asciiTheme="minorEastAsia" w:eastAsiaTheme="minorEastAsia" w:hAnsiTheme="minorEastAsia" w:cstheme="minorEastAsia" w:hint="eastAsia"/>
        </w:rPr>
        <w:object>
          <v:shape id="_x0000_i1150" type="#_x0000_t75" alt="学科网(www.zxxk.com)--教育资源门户，提供试卷、教案、课件、论文、素材以及各类教学资源下载，还有大量而丰富的教学相关资讯！" style="width:15pt;height:18.1pt" o:ole="" coordsize="21600,21600" o:preferrelative="t" filled="f" stroked="f">
            <v:stroke joinstyle="miter"/>
            <v:imagedata r:id="rId231" o:title="eqId77ab1256702aef4e9f1a5eb6c12ecc96"/>
            <o:lock v:ext="edit" aspectratio="t"/>
            <w10:anchorlock/>
          </v:shape>
          <o:OLEObject Type="Embed" ProgID="Equation.DSMT4" ShapeID="_x0000_i1150" DrawAspect="Content" ObjectID="_1468075850" r:id="rId232"/>
        </w:objec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rPr>
        <w:object>
          <v:shape id="_x0000_i1151" type="#_x0000_t75" alt="学科网(www.zxxk.com)--教育资源门户，提供试卷、教案、课件、论文、素材以及各类教学资源下载，还有大量而丰富的教学相关资讯！" style="width:18pt;height:18.75pt" o:ole="" coordsize="21600,21600" o:preferrelative="t" filled="f" stroked="f">
            <v:stroke joinstyle="miter"/>
            <v:imagedata r:id="rId233" o:title="eqIda471268774eb647cd7c9530161a87b80"/>
            <o:lock v:ext="edit" aspectratio="t"/>
            <w10:anchorlock/>
          </v:shape>
          <o:OLEObject Type="Embed" ProgID="Equation.DSMT4" ShapeID="_x0000_i1151" DrawAspect="Content" ObjectID="_1468075851" r:id="rId234"/>
        </w:object>
      </w:r>
      <w:r>
        <w:rPr>
          <w:rFonts w:asciiTheme="minorEastAsia" w:eastAsiaTheme="minorEastAsia" w:hAnsiTheme="minorEastAsia" w:cstheme="minorEastAsia" w:hint="eastAsia"/>
          <w:color w:val="000000"/>
        </w:rPr>
        <w:t>核的质量为</w:t>
      </w:r>
      <w:r>
        <w:rPr>
          <w:rFonts w:asciiTheme="minorEastAsia" w:eastAsiaTheme="minorEastAsia" w:hAnsiTheme="minorEastAsia" w:cstheme="minorEastAsia" w:hint="eastAsia"/>
        </w:rPr>
        <w:object>
          <v:shape id="_x0000_i1152" type="#_x0000_t75" alt="学科网(www.zxxk.com)--教育资源门户，提供试卷、教案、课件、论文、素材以及各类教学资源下载，还有大量而丰富的教学相关资讯！" style="width:16pt;height:18pt" o:ole="" coordsize="21600,21600" o:preferrelative="t" filled="f" stroked="f">
            <v:stroke joinstyle="miter"/>
            <v:imagedata r:id="rId235" o:title="eqId1fbd67f60f04c278bdd867fdb3979dfb"/>
            <o:lock v:ext="edit" aspectratio="t"/>
            <w10:anchorlock/>
          </v:shape>
          <o:OLEObject Type="Embed" ProgID="Equation.DSMT4" ShapeID="_x0000_i1152" DrawAspect="Content" ObjectID="_1468075852" r:id="rId236"/>
        </w:object>
      </w:r>
      <w:r>
        <w:rPr>
          <w:rFonts w:asciiTheme="minorEastAsia" w:eastAsiaTheme="minorEastAsia" w:hAnsiTheme="minorEastAsia" w:cstheme="minorEastAsia" w:hint="eastAsia"/>
          <w:color w:val="000000"/>
        </w:rPr>
        <w:t>，它们通过核反应形成一个质量为</w:t>
      </w:r>
      <w:r>
        <w:rPr>
          <w:rFonts w:asciiTheme="minorEastAsia" w:eastAsiaTheme="minorEastAsia" w:hAnsiTheme="minorEastAsia" w:cstheme="minorEastAsia" w:hint="eastAsia"/>
        </w:rPr>
        <w:object>
          <v:shape id="_x0000_i1153" type="#_x0000_t75" alt="学科网(www.zxxk.com)--教育资源门户，提供试卷、教案、课件、论文、素材以及各类教学资源下载，还有大量而丰富的教学相关资讯！" style="width:16.3pt;height:18.15pt" o:ole="" coordsize="21600,21600" o:preferrelative="t" filled="f" stroked="f">
            <v:stroke joinstyle="miter"/>
            <v:imagedata r:id="rId237" o:title="eqId8a34aea9f11eb0421ff2b6b576a4823d"/>
            <o:lock v:ext="edit" aspectratio="t"/>
            <w10:anchorlock/>
          </v:shape>
          <o:OLEObject Type="Embed" ProgID="Equation.DSMT4" ShapeID="_x0000_i1153" DrawAspect="Content" ObjectID="_1468075853" r:id="rId238"/>
        </w:object>
      </w:r>
      <w:r>
        <w:rPr>
          <w:rFonts w:asciiTheme="minorEastAsia" w:eastAsiaTheme="minorEastAsia" w:hAnsiTheme="minorEastAsia" w:cstheme="minorEastAsia" w:hint="eastAsia"/>
          <w:color w:val="000000"/>
        </w:rPr>
        <w:t>的氮原子核</w:t>
      </w:r>
      <w:r>
        <w:rPr>
          <w:rFonts w:asciiTheme="minorEastAsia" w:eastAsiaTheme="minorEastAsia" w:hAnsiTheme="minorEastAsia" w:cstheme="minorEastAsia" w:hint="eastAsia"/>
        </w:rPr>
        <w:object>
          <v:shape id="_x0000_i1154" type="#_x0000_t75" alt="学科网(www.zxxk.com)--教育资源门户，提供试卷、教案、课件、论文、素材以及各类教学资源下载，还有大量而丰富的教学相关资讯！" style="width:33pt;height:21.75pt" o:ole="" coordsize="21600,21600" o:preferrelative="t" filled="f" stroked="f">
            <v:stroke joinstyle="miter"/>
            <v:imagedata r:id="rId239" o:title="eqIda479e302d34570b421e896a7f8421f21"/>
            <o:lock v:ext="edit" aspectratio="t"/>
            <w10:anchorlock/>
          </v:shape>
          <o:OLEObject Type="Embed" ProgID="Equation.DSMT4" ShapeID="_x0000_i1154" DrawAspect="Content" ObjectID="_1468075854" r:id="rId240"/>
        </w:object>
      </w:r>
      <w:r>
        <w:rPr>
          <w:rFonts w:asciiTheme="minorEastAsia" w:eastAsiaTheme="minorEastAsia" w:hAnsiTheme="minorEastAsia" w:cstheme="minorEastAsia" w:hint="eastAsia"/>
          <w:color w:val="000000"/>
        </w:rPr>
        <w:t>，此过程释放的能量为______。（真空中光速为</w:t>
      </w:r>
      <w:r>
        <w:rPr>
          <w:rFonts w:asciiTheme="minorEastAsia" w:eastAsiaTheme="minorEastAsia" w:hAnsiTheme="minorEastAsia" w:cstheme="minorEastAsia" w:hint="eastAsia"/>
          <w:i/>
          <w:color w:val="000000"/>
        </w:rPr>
        <w:t>c</w:t>
      </w:r>
      <w:r>
        <w:rPr>
          <w:rFonts w:asciiTheme="minorEastAsia" w:eastAsiaTheme="minorEastAsia" w:hAnsiTheme="minorEastAsia" w:cstheme="minorEastAsia" w:hint="eastAsia"/>
          <w:color w:val="000000"/>
        </w:rPr>
        <w:t>）</w:t>
      </w:r>
    </w:p>
    <w:p w14:paraId="780AC58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 xml:space="preserve">【答案】 ①. C    ②. </w:t>
      </w:r>
      <w:r>
        <w:rPr>
          <w:rFonts w:asciiTheme="minorEastAsia" w:eastAsiaTheme="minorEastAsia" w:hAnsiTheme="minorEastAsia" w:cstheme="minorEastAsia" w:hint="eastAsia"/>
          <w:color w:val="FF0000"/>
        </w:rPr>
        <w:object>
          <v:shape id="_x0000_i1155" type="#_x0000_t75" alt="学科网(www.zxxk.com)--教育资源门户，提供试卷、教案、课件、论文、素材以及各类教学资源下载，还有大量而丰富的教学相关资讯！" style="width:83.25pt;height:20.25pt" o:ole="" coordsize="21600,21600" o:preferrelative="t" filled="f" stroked="f">
            <v:stroke joinstyle="miter"/>
            <v:imagedata r:id="rId241" o:title="eqId086f4e0c609e6b9242645c2bacabde3f"/>
            <o:lock v:ext="edit" aspectratio="t"/>
            <w10:anchorlock/>
          </v:shape>
          <o:OLEObject Type="Embed" ProgID="Equation.DSMT4" ShapeID="_x0000_i1155" DrawAspect="Content" ObjectID="_1468075855" r:id="rId242"/>
        </w:object>
      </w:r>
      <w:r>
        <w:rPr>
          <w:rFonts w:asciiTheme="minorEastAsia" w:eastAsiaTheme="minorEastAsia" w:hAnsiTheme="minorEastAsia" w:cstheme="minorEastAsia" w:hint="eastAsia"/>
          <w:color w:val="FF0000"/>
        </w:rPr>
        <w:t xml:space="preserve">    </w:t>
      </w:r>
    </w:p>
    <w:p w14:paraId="6F9A47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【解析】[1]质量较小的原子核结合成质量较大原子核的反应称为核聚变，C正确。</w:t>
      </w:r>
    </w:p>
    <w:p w14:paraId="6E1D89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故选C。</w:t>
      </w:r>
    </w:p>
    <w:p w14:paraId="37C5C9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rPr>
      </w:pPr>
      <w:r>
        <w:rPr>
          <w:rFonts w:asciiTheme="minorEastAsia" w:eastAsiaTheme="minorEastAsia" w:hAnsiTheme="minorEastAsia" w:cstheme="minorEastAsia" w:hint="eastAsia"/>
          <w:color w:val="FF0000"/>
        </w:rPr>
        <w:t>[2]根据质能方程可知，此过程释放的能量为</w:t>
      </w:r>
      <w:r>
        <w:rPr>
          <w:rFonts w:asciiTheme="minorEastAsia" w:hAnsiTheme="minorEastAsia" w:cstheme="minorEastAsia" w:hint="eastAsia"/>
          <w:color w:val="FF0000"/>
          <w:lang w:val="en-US" w:eastAsia="zh-CN"/>
        </w:rPr>
        <w:t xml:space="preserve">  </w:t>
      </w:r>
      <w:r>
        <w:rPr>
          <w:rFonts w:asciiTheme="minorEastAsia" w:eastAsiaTheme="minorEastAsia" w:hAnsiTheme="minorEastAsia" w:cstheme="minorEastAsia" w:hint="eastAsia"/>
          <w:color w:val="FF0000"/>
        </w:rPr>
        <w:object>
          <v:shape id="_x0000_i1156" type="#_x0000_t75" alt="学科网(www.zxxk.com)--教育资源门户，提供试卷、教案、课件、论文、素材以及各类教学资源下载，还有大量而丰富的教学相关资讯！" style="width:141.75pt;height:20.25pt" o:ole="" coordsize="21600,21600" o:preferrelative="t" filled="f" stroked="f">
            <v:stroke joinstyle="miter"/>
            <v:imagedata r:id="rId243" o:title="eqIdad10b40285b705aa6e8d5cc7b6bf7437"/>
            <o:lock v:ext="edit" aspectratio="t"/>
            <w10:anchorlock/>
          </v:shape>
          <o:OLEObject Type="Embed" ProgID="Equation.DSMT4" ShapeID="_x0000_i1156" DrawAspect="Content" ObjectID="_1468075856" r:id="rId244"/>
        </w:object>
      </w:r>
    </w:p>
    <w:p w14:paraId="52974E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6</w:t>
      </w:r>
      <w:r>
        <w:rPr>
          <w:rFonts w:ascii="宋体" w:eastAsia="宋体" w:hAnsi="宋体" w:cs="宋体" w:hint="eastAsia"/>
          <w:sz w:val="21"/>
          <w:szCs w:val="21"/>
        </w:rPr>
        <w:t>．</w:t>
      </w:r>
      <w:r>
        <w:rPr>
          <w:rFonts w:ascii="宋体" w:eastAsia="宋体" w:hAnsi="宋体" w:cs="宋体" w:hint="eastAsia"/>
          <w:b/>
          <w:bCs/>
          <w:sz w:val="21"/>
          <w:szCs w:val="21"/>
        </w:rPr>
        <w:t>（2024福建高考真题）</w:t>
      </w:r>
      <w:r>
        <w:rPr>
          <w:rFonts w:ascii="宋体" w:eastAsia="宋体" w:hAnsi="宋体" w:cs="宋体" w:hint="eastAsia"/>
          <w:sz w:val="21"/>
          <w:szCs w:val="21"/>
          <w:lang w:val="en-US" w:eastAsia="zh-CN"/>
        </w:rPr>
        <w:t>1.</w:t>
      </w:r>
      <w:r>
        <w:rPr>
          <w:rFonts w:ascii="宋体" w:eastAsia="宋体" w:hAnsi="宋体" w:cs="宋体" w:hint="eastAsia"/>
          <w:sz w:val="21"/>
          <w:szCs w:val="21"/>
        </w:rPr>
        <w:object>
          <v:shape id="_x0000_i1157" type="#_x0000_t75" alt="eqId7fce82b44bac0a9c6b40035f7dadcd23" style="width:70.4pt;height:16.45pt" o:ole="" coordsize="21600,21600" o:preferrelative="t" filled="f" stroked="f">
            <v:stroke joinstyle="miter"/>
            <v:imagedata r:id="rId245" o:title="eqId7fce82b44bac0a9c6b40035f7dadcd23"/>
            <o:lock v:ext="edit" aspectratio="t"/>
            <w10:anchorlock/>
          </v:shape>
          <o:OLEObject Type="Embed" ProgID="Equation.DSMT4" ShapeID="_x0000_i1157" DrawAspect="Content" ObjectID="_1468075857" r:id="rId246"/>
        </w:object>
      </w:r>
      <w:r>
        <w:rPr>
          <w:rFonts w:ascii="宋体" w:eastAsia="宋体" w:hAnsi="宋体" w:cs="宋体" w:hint="eastAsia"/>
          <w:sz w:val="21"/>
          <w:szCs w:val="21"/>
        </w:rPr>
        <w:t>，则其中的X表示（　　）</w:t>
      </w:r>
    </w:p>
    <w:p w14:paraId="1C39BF86">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158" type="#_x0000_t75" alt="eqIdd29a8dd6b3899499933823555fa3acc3" style="width:18.45pt;height:14.6pt" o:ole="" coordsize="21600,21600" o:preferrelative="t" filled="f" stroked="f">
            <v:stroke joinstyle="miter"/>
            <v:imagedata r:id="rId247" o:title="eqIdd29a8dd6b3899499933823555fa3acc3"/>
            <o:lock v:ext="edit" aspectratio="t"/>
            <w10:anchorlock/>
          </v:shape>
          <o:OLEObject Type="Embed" ProgID="Equation.DSMT4" ShapeID="_x0000_i1158" DrawAspect="Content" ObjectID="_1468075858" r:id="rId248"/>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159" type="#_x0000_t75" alt="eqId582198de251b4909dc1337fa13b7948f" style="width:14.95pt;height:16.7pt" o:ole="" coordsize="21600,21600" o:preferrelative="t" filled="f" stroked="f">
            <v:stroke joinstyle="miter"/>
            <v:imagedata r:id="rId249" o:title="eqId582198de251b4909dc1337fa13b7948f"/>
            <o:lock v:ext="edit" aspectratio="t"/>
            <w10:anchorlock/>
          </v:shape>
          <o:OLEObject Type="Embed" ProgID="Equation.DSMT4" ShapeID="_x0000_i1159" DrawAspect="Content" ObjectID="_1468075859" r:id="rId250"/>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160" type="#_x0000_t75" alt="eqId704934c1f7625a6ede398596b6017fb3" style="width:12.3pt;height:17.1pt" o:ole="" coordsize="21600,21600" o:preferrelative="t" filled="f" stroked="f">
            <v:stroke joinstyle="miter"/>
            <v:imagedata r:id="rId251" o:title="eqId704934c1f7625a6ede398596b6017fb3"/>
            <o:lock v:ext="edit" aspectratio="t"/>
            <w10:anchorlock/>
          </v:shape>
          <o:OLEObject Type="Embed" ProgID="Equation.DSMT4" ShapeID="_x0000_i1160" DrawAspect="Content" ObjectID="_1468075860" r:id="rId252"/>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161" type="#_x0000_t75" alt="eqId2149d38d98a3768e3bbac0adb98a3449" style="width:13.15pt;height:16.7pt" o:ole="" coordsize="21600,21600" o:preferrelative="t" filled="f" stroked="f">
            <v:stroke joinstyle="miter"/>
            <v:imagedata r:id="rId9" o:title="eqId2149d38d98a3768e3bbac0adb98a3449"/>
            <o:lock v:ext="edit" aspectratio="t"/>
            <w10:anchorlock/>
          </v:shape>
          <o:OLEObject Type="Embed" ProgID="Equation.DSMT4" ShapeID="_x0000_i1161" DrawAspect="Content" ObjectID="_1468075861" r:id="rId253"/>
        </w:object>
      </w:r>
    </w:p>
    <w:p w14:paraId="450EE9A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5CA0372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】根据质量数和电荷数守恒可知，X的质量数为0，电荷数</w:t>
      </w:r>
      <w:r>
        <w:rPr>
          <w:rFonts w:ascii="宋体" w:eastAsia="宋体" w:hAnsi="宋体" w:cs="宋体" w:hint="eastAsia"/>
          <w:color w:val="FF0000"/>
          <w:sz w:val="21"/>
          <w:szCs w:val="21"/>
        </w:rPr>
        <w:object>
          <v:shape id="_x0000_i1162" type="#_x0000_t75" alt="eqIdacbc6a613224461ade69362d46550474" style="width:12.25pt;height:10.75pt" o:ole="" coordsize="21600,21600" o:preferrelative="t" filled="f" stroked="f">
            <v:stroke joinstyle="miter"/>
            <v:imagedata r:id="rId254" o:title="eqIdacbc6a613224461ade69362d46550474"/>
            <o:lock v:ext="edit" aspectratio="t"/>
            <w10:anchorlock/>
          </v:shape>
          <o:OLEObject Type="Embed" ProgID="Equation.DSMT4" ShapeID="_x0000_i1162" DrawAspect="Content" ObjectID="_1468075862" r:id="rId255"/>
        </w:object>
      </w:r>
      <w:r>
        <w:rPr>
          <w:rFonts w:ascii="宋体" w:eastAsia="宋体" w:hAnsi="宋体" w:cs="宋体" w:hint="eastAsia"/>
          <w:color w:val="FF0000"/>
          <w:sz w:val="21"/>
          <w:szCs w:val="21"/>
        </w:rPr>
        <w:t>，则X为</w:t>
      </w:r>
      <w:r>
        <w:rPr>
          <w:rFonts w:ascii="宋体" w:eastAsia="宋体" w:hAnsi="宋体" w:cs="宋体" w:hint="eastAsia"/>
          <w:color w:val="FF0000"/>
          <w:sz w:val="21"/>
          <w:szCs w:val="21"/>
        </w:rPr>
        <w:object>
          <v:shape id="_x0000_i1163" type="#_x0000_t75" alt="eqId582198de251b4909dc1337fa13b7948f" style="width:14.95pt;height:16.7pt" o:ole="" coordsize="21600,21600" o:preferrelative="t" filled="f" stroked="f">
            <v:stroke joinstyle="miter"/>
            <v:imagedata r:id="rId249" o:title="eqId582198de251b4909dc1337fa13b7948f"/>
            <o:lock v:ext="edit" aspectratio="t"/>
            <w10:anchorlock/>
          </v:shape>
          <o:OLEObject Type="Embed" ProgID="Equation.DSMT4" ShapeID="_x0000_i1163" DrawAspect="Content" ObjectID="_1468075863" r:id="rId256"/>
        </w:object>
      </w:r>
      <w:r>
        <w:rPr>
          <w:rFonts w:ascii="宋体" w:eastAsia="宋体" w:hAnsi="宋体" w:cs="宋体" w:hint="eastAsia"/>
          <w:color w:val="FF0000"/>
          <w:sz w:val="21"/>
          <w:szCs w:val="21"/>
        </w:rPr>
        <w:t>。</w:t>
      </w:r>
    </w:p>
    <w:p w14:paraId="7354420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44E149A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17.</w:t>
      </w:r>
      <w:r>
        <w:rPr>
          <w:rFonts w:ascii="宋体" w:eastAsia="宋体" w:hAnsi="宋体" w:cs="宋体" w:hint="eastAsia"/>
          <w:b/>
          <w:bCs/>
          <w:sz w:val="21"/>
          <w:szCs w:val="21"/>
          <w:lang w:eastAsia="zh-CN"/>
        </w:rPr>
        <w:t>（</w:t>
      </w:r>
      <w:r>
        <w:rPr>
          <w:rFonts w:ascii="宋体" w:eastAsia="宋体" w:hAnsi="宋体" w:cs="宋体" w:hint="eastAsia"/>
          <w:b/>
          <w:bCs/>
          <w:sz w:val="21"/>
          <w:szCs w:val="21"/>
          <w:lang w:val="en-US" w:eastAsia="zh-CN"/>
        </w:rPr>
        <w:t>2024年北京卷考题</w:t>
      </w:r>
      <w:r>
        <w:rPr>
          <w:rFonts w:ascii="宋体" w:eastAsia="宋体" w:hAnsi="宋体" w:cs="宋体" w:hint="eastAsia"/>
          <w:b/>
          <w:bCs/>
          <w:sz w:val="21"/>
          <w:szCs w:val="21"/>
          <w:lang w:eastAsia="zh-CN"/>
        </w:rPr>
        <w:t>）</w:t>
      </w:r>
      <w:r>
        <w:rPr>
          <w:rFonts w:ascii="宋体" w:eastAsia="宋体" w:hAnsi="宋体" w:cs="宋体" w:hint="eastAsia"/>
          <w:sz w:val="21"/>
          <w:szCs w:val="21"/>
        </w:rPr>
        <w:t>1．已知钍234的半衰期是24天。1g钍234经过48天后，剩余钍234的质量为（</w:t>
      </w:r>
      <w:r>
        <w:rPr>
          <w:rFonts w:ascii="宋体" w:eastAsia="宋体" w:hAnsi="宋体" w:cs="宋体" w:hint="eastAsia"/>
          <w:kern w:val="0"/>
          <w:sz w:val="21"/>
          <w:szCs w:val="21"/>
        </w:rPr>
        <w:t>   </w:t>
      </w:r>
      <w:r>
        <w:rPr>
          <w:rFonts w:ascii="宋体" w:eastAsia="宋体" w:hAnsi="宋体" w:cs="宋体" w:hint="eastAsia"/>
          <w:sz w:val="21"/>
          <w:szCs w:val="21"/>
        </w:rPr>
        <w:t>）</w:t>
      </w:r>
    </w:p>
    <w:p w14:paraId="764BAC06">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A．0g</w:t>
      </w:r>
      <w:r>
        <w:rPr>
          <w:rFonts w:ascii="宋体" w:eastAsia="宋体" w:hAnsi="宋体" w:cs="宋体" w:hint="eastAsia"/>
          <w:sz w:val="21"/>
          <w:szCs w:val="21"/>
        </w:rPr>
        <w:tab/>
      </w:r>
      <w:r>
        <w:rPr>
          <w:rFonts w:ascii="宋体" w:eastAsia="宋体" w:hAnsi="宋体" w:cs="宋体" w:hint="eastAsia"/>
          <w:sz w:val="21"/>
          <w:szCs w:val="21"/>
        </w:rPr>
        <w:t>B．0.25g</w:t>
      </w:r>
      <w:r>
        <w:rPr>
          <w:rFonts w:ascii="宋体" w:eastAsia="宋体" w:hAnsi="宋体" w:cs="宋体" w:hint="eastAsia"/>
          <w:sz w:val="21"/>
          <w:szCs w:val="21"/>
        </w:rPr>
        <w:tab/>
      </w:r>
      <w:r>
        <w:rPr>
          <w:rFonts w:ascii="宋体" w:eastAsia="宋体" w:hAnsi="宋体" w:cs="宋体" w:hint="eastAsia"/>
          <w:sz w:val="21"/>
          <w:szCs w:val="21"/>
        </w:rPr>
        <w:t>C．0.5g</w:t>
      </w:r>
      <w:r>
        <w:rPr>
          <w:rFonts w:ascii="宋体" w:eastAsia="宋体" w:hAnsi="宋体" w:cs="宋体" w:hint="eastAsia"/>
          <w:sz w:val="21"/>
          <w:szCs w:val="21"/>
        </w:rPr>
        <w:tab/>
      </w:r>
      <w:r>
        <w:rPr>
          <w:rFonts w:ascii="宋体" w:eastAsia="宋体" w:hAnsi="宋体" w:cs="宋体" w:hint="eastAsia"/>
          <w:sz w:val="21"/>
          <w:szCs w:val="21"/>
        </w:rPr>
        <w:t>D．0.75g</w:t>
      </w:r>
    </w:p>
    <w:p w14:paraId="4C2567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364B814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】半衰期1g钍234经过48天后，剩余质量</w:t>
      </w:r>
    </w:p>
    <w:p w14:paraId="16564E0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64" type="#_x0000_t75" alt="eqId843590ded0c434248ab469bb96c2351e" style="width:87.1pt;height:29pt" o:ole="" coordsize="21600,21600" o:preferrelative="t" filled="f" stroked="f">
            <v:stroke joinstyle="miter"/>
            <v:imagedata r:id="rId257" o:title="eqId843590ded0c434248ab469bb96c2351e"/>
            <o:lock v:ext="edit" aspectratio="t"/>
            <w10:anchorlock/>
          </v:shape>
          <o:OLEObject Type="Embed" ProgID="Equation.DSMT4" ShapeID="_x0000_i1164" DrawAspect="Content" ObjectID="_1468075864" r:id="rId258"/>
        </w:object>
      </w:r>
    </w:p>
    <w:p w14:paraId="08A29F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2F1625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p>
    <w:p w14:paraId="6C5037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18</w:t>
      </w:r>
      <w:r>
        <w:rPr>
          <w:rFonts w:ascii="宋体" w:eastAsia="宋体" w:hAnsi="宋体" w:cs="宋体" w:hint="eastAsia"/>
          <w:b/>
          <w:bCs/>
          <w:sz w:val="21"/>
          <w:szCs w:val="21"/>
          <w:lang w:val="en-US" w:eastAsia="zh-CN"/>
        </w:rPr>
        <w:t>，</w:t>
      </w:r>
      <w:r>
        <w:rPr>
          <w:rFonts w:ascii="宋体" w:eastAsia="宋体" w:hAnsi="宋体" w:cs="宋体" w:hint="eastAsia"/>
          <w:b/>
          <w:bCs/>
          <w:sz w:val="21"/>
          <w:szCs w:val="21"/>
          <w:lang w:eastAsia="zh-CN"/>
        </w:rPr>
        <w:t>（</w:t>
      </w:r>
      <w:r>
        <w:rPr>
          <w:rFonts w:ascii="宋体" w:eastAsia="宋体" w:hAnsi="宋体" w:cs="宋体" w:hint="eastAsia"/>
          <w:b/>
          <w:bCs/>
          <w:sz w:val="21"/>
          <w:szCs w:val="21"/>
          <w:lang w:val="en-US" w:eastAsia="zh-CN"/>
        </w:rPr>
        <w:t>2024年广西卷考题</w:t>
      </w:r>
      <w:r>
        <w:rPr>
          <w:rFonts w:ascii="宋体" w:eastAsia="宋体" w:hAnsi="宋体" w:cs="宋体" w:hint="eastAsia"/>
          <w:b/>
          <w:bCs/>
          <w:sz w:val="21"/>
          <w:szCs w:val="21"/>
          <w:lang w:eastAsia="zh-CN"/>
        </w:rPr>
        <w:t>）</w:t>
      </w:r>
      <w:r>
        <w:rPr>
          <w:rFonts w:ascii="宋体" w:eastAsia="宋体" w:hAnsi="宋体" w:cs="宋体" w:hint="eastAsia"/>
          <w:sz w:val="21"/>
          <w:szCs w:val="21"/>
        </w:rPr>
        <w:t>4．近期，我国科研人员首次合成了新核素锇</w:t>
      </w:r>
      <w:r>
        <w:rPr>
          <w:rFonts w:ascii="宋体" w:eastAsia="宋体" w:hAnsi="宋体" w:cs="宋体" w:hint="eastAsia"/>
          <w:sz w:val="21"/>
          <w:szCs w:val="21"/>
        </w:rPr>
        <w:object>
          <v:shape id="_x0000_i1165" type="#_x0000_t75" alt="eqId46d2ccb23883751e600201b4b39e91c0" style="width:21.95pt;height:11.95pt" o:ole="" coordsize="21600,21600" o:preferrelative="t" filled="f" stroked="f">
            <v:stroke joinstyle="miter"/>
            <v:imagedata r:id="rId259" o:title="eqId46d2ccb23883751e600201b4b39e91c0"/>
            <o:lock v:ext="edit" aspectratio="t"/>
            <w10:anchorlock/>
          </v:shape>
          <o:OLEObject Type="Embed" ProgID="Equation.DSMT4" ShapeID="_x0000_i1165" DrawAspect="Content" ObjectID="_1468075865" r:id="rId260"/>
        </w:object>
      </w:r>
      <w:r>
        <w:rPr>
          <w:rFonts w:ascii="宋体" w:eastAsia="宋体" w:hAnsi="宋体" w:cs="宋体" w:hint="eastAsia"/>
          <w:sz w:val="21"/>
          <w:szCs w:val="21"/>
        </w:rPr>
        <w:t>（</w:t>
      </w:r>
      <w:r>
        <w:rPr>
          <w:rFonts w:ascii="宋体" w:eastAsia="宋体" w:hAnsi="宋体" w:cs="宋体" w:hint="eastAsia"/>
          <w:sz w:val="21"/>
          <w:szCs w:val="21"/>
        </w:rPr>
        <w:object>
          <v:shape id="_x0000_i1166" type="#_x0000_t75" alt="eqId0fe315ac16164372c117dfcfc0da3608" style="width:24.6pt;height:16.2pt" o:ole="" coordsize="21600,21600" o:preferrelative="t" filled="f" stroked="f">
            <v:stroke joinstyle="miter"/>
            <v:imagedata r:id="rId261" o:title="eqId0fe315ac16164372c117dfcfc0da3608"/>
            <o:lock v:ext="edit" aspectratio="t"/>
            <w10:anchorlock/>
          </v:shape>
          <o:OLEObject Type="Embed" ProgID="Equation.DSMT4" ShapeID="_x0000_i1166" DrawAspect="Content" ObjectID="_1468075866" r:id="rId262"/>
        </w:object>
      </w:r>
      <w:r>
        <w:rPr>
          <w:rFonts w:ascii="宋体" w:eastAsia="宋体" w:hAnsi="宋体" w:cs="宋体" w:hint="eastAsia"/>
          <w:sz w:val="21"/>
          <w:szCs w:val="21"/>
        </w:rPr>
        <w:t>）和钨</w:t>
      </w:r>
      <w:r>
        <w:rPr>
          <w:rFonts w:ascii="宋体" w:eastAsia="宋体" w:hAnsi="宋体" w:cs="宋体" w:hint="eastAsia"/>
          <w:sz w:val="21"/>
          <w:szCs w:val="21"/>
        </w:rPr>
        <w:object>
          <v:shape id="_x0000_i1167" type="#_x0000_t75" alt="eqIdbde574795928a78e9c323a351ab00ad7" style="width:21.95pt;height:11.95pt" o:ole="" coordsize="21600,21600" o:preferrelative="t" filled="f" stroked="f">
            <v:stroke joinstyle="miter"/>
            <v:imagedata r:id="rId263" o:title="eqIdbde574795928a78e9c323a351ab00ad7"/>
            <o:lock v:ext="edit" aspectratio="t"/>
            <w10:anchorlock/>
          </v:shape>
          <o:OLEObject Type="Embed" ProgID="Equation.DSMT4" ShapeID="_x0000_i1167" DrawAspect="Content" ObjectID="_1468075867" r:id="rId264"/>
        </w:object>
      </w:r>
      <w:r>
        <w:rPr>
          <w:rFonts w:ascii="宋体" w:eastAsia="宋体" w:hAnsi="宋体" w:cs="宋体" w:hint="eastAsia"/>
          <w:sz w:val="21"/>
          <w:szCs w:val="21"/>
        </w:rPr>
        <w:t>（</w:t>
      </w:r>
      <w:r>
        <w:rPr>
          <w:rFonts w:ascii="宋体" w:eastAsia="宋体" w:hAnsi="宋体" w:cs="宋体" w:hint="eastAsia"/>
          <w:sz w:val="21"/>
          <w:szCs w:val="21"/>
        </w:rPr>
        <w:object>
          <v:shape id="_x0000_i1168" type="#_x0000_t75" alt="eqIda31f5f151c3eace4fd1c502563d6737a" style="width:23.75pt;height:16.45pt" o:ole="" coordsize="21600,21600" o:preferrelative="t" filled="f" stroked="f">
            <v:stroke joinstyle="miter"/>
            <v:imagedata r:id="rId265" o:title="eqIda31f5f151c3eace4fd1c502563d6737a"/>
            <o:lock v:ext="edit" aspectratio="t"/>
            <w10:anchorlock/>
          </v:shape>
          <o:OLEObject Type="Embed" ProgID="Equation.DSMT4" ShapeID="_x0000_i1168" DrawAspect="Content" ObjectID="_1468075868" r:id="rId266"/>
        </w:object>
      </w:r>
      <w:r>
        <w:rPr>
          <w:rFonts w:ascii="宋体" w:eastAsia="宋体" w:hAnsi="宋体" w:cs="宋体" w:hint="eastAsia"/>
          <w:sz w:val="21"/>
          <w:szCs w:val="21"/>
        </w:rPr>
        <w:t>）。若锇</w:t>
      </w:r>
      <w:r>
        <w:rPr>
          <w:rFonts w:ascii="宋体" w:eastAsia="宋体" w:hAnsi="宋体" w:cs="宋体" w:hint="eastAsia"/>
          <w:sz w:val="21"/>
          <w:szCs w:val="21"/>
        </w:rPr>
        <w:object>
          <v:shape id="_x0000_i1169" type="#_x0000_t75" alt="eqId46d2ccb23883751e600201b4b39e91c0" style="width:21.95pt;height:11.95pt" o:ole="" coordsize="21600,21600" o:preferrelative="t" filled="f" stroked="f">
            <v:stroke joinstyle="miter"/>
            <v:imagedata r:id="rId259" o:title="eqId46d2ccb23883751e600201b4b39e91c0"/>
            <o:lock v:ext="edit" aspectratio="t"/>
            <w10:anchorlock/>
          </v:shape>
          <o:OLEObject Type="Embed" ProgID="Equation.DSMT4" ShapeID="_x0000_i1169" DrawAspect="Content" ObjectID="_1468075869" r:id="rId267"/>
        </w:object>
      </w:r>
      <w:r>
        <w:rPr>
          <w:rFonts w:ascii="宋体" w:eastAsia="宋体" w:hAnsi="宋体" w:cs="宋体" w:hint="eastAsia"/>
          <w:sz w:val="21"/>
          <w:szCs w:val="21"/>
        </w:rPr>
        <w:t>经过1次</w:t>
      </w:r>
      <w:r>
        <w:rPr>
          <w:rFonts w:ascii="宋体" w:eastAsia="宋体" w:hAnsi="宋体" w:cs="宋体" w:hint="eastAsia"/>
          <w:sz w:val="21"/>
          <w:szCs w:val="21"/>
        </w:rPr>
        <w:object>
          <v:shape id="_x0000_i1170" type="#_x0000_t75" alt="eqIde514bc1761deff47d27c1909c1906ab4" style="width:7.9pt;height:8.4pt" o:ole="" coordsize="21600,21600" o:preferrelative="t" filled="f" stroked="f">
            <v:stroke joinstyle="miter"/>
            <v:imagedata r:id="rId268" o:title="eqIde514bc1761deff47d27c1909c1906ab4"/>
            <o:lock v:ext="edit" aspectratio="t"/>
            <w10:anchorlock/>
          </v:shape>
          <o:OLEObject Type="Embed" ProgID="Equation.DSMT4" ShapeID="_x0000_i1170" DrawAspect="Content" ObjectID="_1468075870" r:id="rId269"/>
        </w:object>
      </w:r>
      <w:r>
        <w:rPr>
          <w:rFonts w:ascii="宋体" w:eastAsia="宋体" w:hAnsi="宋体" w:cs="宋体" w:hint="eastAsia"/>
          <w:sz w:val="21"/>
          <w:szCs w:val="21"/>
        </w:rPr>
        <w:t>衰变，钨</w:t>
      </w:r>
      <w:r>
        <w:rPr>
          <w:rFonts w:ascii="宋体" w:eastAsia="宋体" w:hAnsi="宋体" w:cs="宋体" w:hint="eastAsia"/>
          <w:sz w:val="21"/>
          <w:szCs w:val="21"/>
        </w:rPr>
        <w:object>
          <v:shape id="_x0000_i1171" type="#_x0000_t75" alt="eqIdbde574795928a78e9c323a351ab00ad7" style="width:21.95pt;height:11.95pt" o:ole="" coordsize="21600,21600" o:preferrelative="t" filled="f" stroked="f">
            <v:stroke joinstyle="miter"/>
            <v:imagedata r:id="rId263" o:title="eqIdbde574795928a78e9c323a351ab00ad7"/>
            <o:lock v:ext="edit" aspectratio="t"/>
            <w10:anchorlock/>
          </v:shape>
          <o:OLEObject Type="Embed" ProgID="Equation.DSMT4" ShapeID="_x0000_i1171" DrawAspect="Content" ObjectID="_1468075871" r:id="rId270"/>
        </w:object>
      </w:r>
      <w:r>
        <w:rPr>
          <w:rFonts w:ascii="宋体" w:eastAsia="宋体" w:hAnsi="宋体" w:cs="宋体" w:hint="eastAsia"/>
          <w:sz w:val="21"/>
          <w:szCs w:val="21"/>
        </w:rPr>
        <w:t>经过1次</w:t>
      </w:r>
      <w:r>
        <w:rPr>
          <w:rFonts w:ascii="宋体" w:eastAsia="宋体" w:hAnsi="宋体" w:cs="宋体" w:hint="eastAsia"/>
          <w:sz w:val="21"/>
          <w:szCs w:val="21"/>
        </w:rPr>
        <w:object>
          <v:shape id="_x0000_i1172" type="#_x0000_t75" alt="eqId38316af9b5fd0b10a4c54a54b810ed01" style="width:11.4pt;height:15.45pt" o:ole="" coordsize="21600,21600" o:preferrelative="t" filled="f" stroked="f">
            <v:stroke joinstyle="miter"/>
            <v:imagedata r:id="rId271" o:title="eqId38316af9b5fd0b10a4c54a54b810ed01"/>
            <o:lock v:ext="edit" aspectratio="t"/>
            <w10:anchorlock/>
          </v:shape>
          <o:OLEObject Type="Embed" ProgID="Equation.DSMT4" ShapeID="_x0000_i1172" DrawAspect="Content" ObjectID="_1468075872" r:id="rId272"/>
        </w:object>
      </w:r>
      <w:r>
        <w:rPr>
          <w:rFonts w:ascii="宋体" w:eastAsia="宋体" w:hAnsi="宋体" w:cs="宋体" w:hint="eastAsia"/>
          <w:sz w:val="21"/>
          <w:szCs w:val="21"/>
        </w:rPr>
        <w:t>衰变（放出一个正电子），则上述两新核素衰变后的新核有相同的（　　）</w:t>
      </w:r>
    </w:p>
    <w:p w14:paraId="394B73FD">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A．电荷数</w:t>
      </w:r>
      <w:r>
        <w:rPr>
          <w:rFonts w:ascii="宋体" w:eastAsia="宋体" w:hAnsi="宋体" w:cs="宋体" w:hint="eastAsia"/>
          <w:sz w:val="21"/>
          <w:szCs w:val="21"/>
        </w:rPr>
        <w:tab/>
      </w:r>
      <w:r>
        <w:rPr>
          <w:rFonts w:ascii="宋体" w:eastAsia="宋体" w:hAnsi="宋体" w:cs="宋体" w:hint="eastAsia"/>
          <w:sz w:val="21"/>
          <w:szCs w:val="21"/>
        </w:rPr>
        <w:t>B．中子数</w:t>
      </w:r>
      <w:r>
        <w:rPr>
          <w:rFonts w:ascii="宋体" w:eastAsia="宋体" w:hAnsi="宋体" w:cs="宋体" w:hint="eastAsia"/>
          <w:sz w:val="21"/>
          <w:szCs w:val="21"/>
        </w:rPr>
        <w:tab/>
      </w:r>
      <w:r>
        <w:rPr>
          <w:rFonts w:ascii="宋体" w:eastAsia="宋体" w:hAnsi="宋体" w:cs="宋体" w:hint="eastAsia"/>
          <w:sz w:val="21"/>
          <w:szCs w:val="21"/>
        </w:rPr>
        <w:t>C．质量数</w:t>
      </w:r>
      <w:r>
        <w:rPr>
          <w:rFonts w:ascii="宋体" w:eastAsia="宋体" w:hAnsi="宋体" w:cs="宋体" w:hint="eastAsia"/>
          <w:sz w:val="21"/>
          <w:szCs w:val="21"/>
        </w:rPr>
        <w:tab/>
      </w:r>
      <w:r>
        <w:rPr>
          <w:rFonts w:ascii="宋体" w:eastAsia="宋体" w:hAnsi="宋体" w:cs="宋体" w:hint="eastAsia"/>
          <w:sz w:val="21"/>
          <w:szCs w:val="21"/>
        </w:rPr>
        <w:t>D．质子数</w:t>
      </w:r>
    </w:p>
    <w:p w14:paraId="10FE2CF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2888A6B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】锇</w:t>
      </w:r>
      <w:r>
        <w:rPr>
          <w:rFonts w:ascii="宋体" w:eastAsia="宋体" w:hAnsi="宋体" w:cs="宋体" w:hint="eastAsia"/>
          <w:color w:val="FF0000"/>
          <w:sz w:val="21"/>
          <w:szCs w:val="21"/>
        </w:rPr>
        <w:object>
          <v:shape id="_x0000_i1173" type="#_x0000_t75" alt="eqId46d2ccb23883751e600201b4b39e91c0" style="width:21.95pt;height:11.95pt" o:ole="" coordsize="21600,21600" o:preferrelative="t" filled="f" stroked="f">
            <v:stroke joinstyle="miter"/>
            <v:imagedata r:id="rId259" o:title="eqId46d2ccb23883751e600201b4b39e91c0"/>
            <o:lock v:ext="edit" aspectratio="t"/>
            <w10:anchorlock/>
          </v:shape>
          <o:OLEObject Type="Embed" ProgID="Equation.DSMT4" ShapeID="_x0000_i1173" DrawAspect="Content" ObjectID="_1468075873" r:id="rId273"/>
        </w:object>
      </w:r>
      <w:r>
        <w:rPr>
          <w:rFonts w:ascii="宋体" w:eastAsia="宋体" w:hAnsi="宋体" w:cs="宋体" w:hint="eastAsia"/>
          <w:color w:val="FF0000"/>
          <w:sz w:val="21"/>
          <w:szCs w:val="21"/>
        </w:rPr>
        <w:t>经过1次</w:t>
      </w:r>
      <w:r>
        <w:rPr>
          <w:rFonts w:ascii="宋体" w:eastAsia="宋体" w:hAnsi="宋体" w:cs="宋体" w:hint="eastAsia"/>
          <w:color w:val="FF0000"/>
          <w:sz w:val="21"/>
          <w:szCs w:val="21"/>
        </w:rPr>
        <w:object>
          <v:shape id="_x0000_i1174" type="#_x0000_t75" alt="eqIde514bc1761deff47d27c1909c1906ab4" style="width:7.9pt;height:8.4pt" o:ole="" coordsize="21600,21600" o:preferrelative="t" filled="f" stroked="f">
            <v:stroke joinstyle="miter"/>
            <v:imagedata r:id="rId268" o:title="eqIde514bc1761deff47d27c1909c1906ab4"/>
            <o:lock v:ext="edit" aspectratio="t"/>
            <w10:anchorlock/>
          </v:shape>
          <o:OLEObject Type="Embed" ProgID="Equation.DSMT4" ShapeID="_x0000_i1174" DrawAspect="Content" ObjectID="_1468075874" r:id="rId274"/>
        </w:object>
      </w:r>
      <w:r>
        <w:rPr>
          <w:rFonts w:ascii="宋体" w:eastAsia="宋体" w:hAnsi="宋体" w:cs="宋体" w:hint="eastAsia"/>
          <w:color w:val="FF0000"/>
          <w:sz w:val="21"/>
          <w:szCs w:val="21"/>
        </w:rPr>
        <w:t>衰变后产生的新核素质量数为156，质子数为74，钨</w:t>
      </w:r>
      <w:r>
        <w:rPr>
          <w:rFonts w:ascii="宋体" w:eastAsia="宋体" w:hAnsi="宋体" w:cs="宋体" w:hint="eastAsia"/>
          <w:color w:val="FF0000"/>
          <w:sz w:val="21"/>
          <w:szCs w:val="21"/>
        </w:rPr>
        <w:object>
          <v:shape id="_x0000_i1175" type="#_x0000_t75" alt="eqIdbde574795928a78e9c323a351ab00ad7" style="width:21.95pt;height:11.95pt" o:ole="" coordsize="21600,21600" o:preferrelative="t" filled="f" stroked="f">
            <v:stroke joinstyle="miter"/>
            <v:imagedata r:id="rId263" o:title="eqIdbde574795928a78e9c323a351ab00ad7"/>
            <o:lock v:ext="edit" aspectratio="t"/>
            <w10:anchorlock/>
          </v:shape>
          <o:OLEObject Type="Embed" ProgID="Equation.DSMT4" ShapeID="_x0000_i1175" DrawAspect="Content" ObjectID="_1468075875" r:id="rId275"/>
        </w:object>
      </w:r>
      <w:r>
        <w:rPr>
          <w:rFonts w:ascii="宋体" w:eastAsia="宋体" w:hAnsi="宋体" w:cs="宋体" w:hint="eastAsia"/>
          <w:color w:val="FF0000"/>
          <w:sz w:val="21"/>
          <w:szCs w:val="21"/>
        </w:rPr>
        <w:t>经过1次</w:t>
      </w:r>
      <w:r>
        <w:rPr>
          <w:rFonts w:ascii="宋体" w:eastAsia="宋体" w:hAnsi="宋体" w:cs="宋体" w:hint="eastAsia"/>
          <w:color w:val="FF0000"/>
          <w:sz w:val="21"/>
          <w:szCs w:val="21"/>
        </w:rPr>
        <w:object>
          <v:shape id="_x0000_i1176" type="#_x0000_t75" alt="eqId38316af9b5fd0b10a4c54a54b810ed01" style="width:11.4pt;height:15.45pt" o:ole="" coordsize="21600,21600" o:preferrelative="t" filled="f" stroked="f">
            <v:stroke joinstyle="miter"/>
            <v:imagedata r:id="rId271" o:title="eqId38316af9b5fd0b10a4c54a54b810ed01"/>
            <o:lock v:ext="edit" aspectratio="t"/>
            <w10:anchorlock/>
          </v:shape>
          <o:OLEObject Type="Embed" ProgID="Equation.DSMT4" ShapeID="_x0000_i1176" DrawAspect="Content" ObjectID="_1468075876" r:id="rId276"/>
        </w:object>
      </w:r>
      <w:r>
        <w:rPr>
          <w:rFonts w:ascii="宋体" w:eastAsia="宋体" w:hAnsi="宋体" w:cs="宋体" w:hint="eastAsia"/>
          <w:color w:val="FF0000"/>
          <w:sz w:val="21"/>
          <w:szCs w:val="21"/>
        </w:rPr>
        <w:t>衰变后质量数为156，质子数为73，可知两新核素衰变后的新核有相同的质量数。</w:t>
      </w:r>
    </w:p>
    <w:p w14:paraId="5B3066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131E87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19.</w:t>
      </w:r>
      <w:r>
        <w:rPr>
          <w:rFonts w:ascii="宋体" w:eastAsia="宋体" w:hAnsi="宋体" w:cs="宋体" w:hint="eastAsia"/>
          <w:b/>
          <w:bCs/>
          <w:sz w:val="21"/>
          <w:szCs w:val="21"/>
          <w:lang w:eastAsia="zh-CN"/>
        </w:rPr>
        <w:t>（</w:t>
      </w:r>
      <w:r>
        <w:rPr>
          <w:rFonts w:ascii="宋体" w:eastAsia="宋体" w:hAnsi="宋体" w:cs="宋体" w:hint="eastAsia"/>
          <w:b/>
          <w:bCs/>
          <w:sz w:val="21"/>
          <w:szCs w:val="21"/>
          <w:lang w:val="en-US" w:eastAsia="zh-CN"/>
        </w:rPr>
        <w:t>2024年海南卷考题</w:t>
      </w:r>
      <w:r>
        <w:rPr>
          <w:rFonts w:ascii="宋体" w:eastAsia="宋体" w:hAnsi="宋体" w:cs="宋体" w:hint="eastAsia"/>
          <w:b/>
          <w:bCs/>
          <w:sz w:val="21"/>
          <w:szCs w:val="21"/>
          <w:lang w:eastAsia="zh-CN"/>
        </w:rPr>
        <w:t>）</w:t>
      </w:r>
      <w:r>
        <w:rPr>
          <w:rFonts w:ascii="宋体" w:eastAsia="宋体" w:hAnsi="宋体" w:cs="宋体" w:hint="eastAsia"/>
          <w:sz w:val="21"/>
          <w:szCs w:val="21"/>
        </w:rPr>
        <w:t>2．人工核反应</w:t>
      </w:r>
      <w:r>
        <w:rPr>
          <w:rFonts w:ascii="宋体" w:eastAsia="宋体" w:hAnsi="宋体" w:cs="宋体" w:hint="eastAsia"/>
          <w:sz w:val="21"/>
          <w:szCs w:val="21"/>
        </w:rPr>
        <w:object>
          <v:shape id="_x0000_i1177" type="#_x0000_t75" alt="eqIda7e5d2b9faf985835ddab5e00e63e37e" style="width:86.2pt;height:17.1pt" o:ole="" coordsize="21600,21600" o:preferrelative="t" filled="f" stroked="f">
            <v:stroke joinstyle="miter"/>
            <v:imagedata r:id="rId277" o:title="eqIda7e5d2b9faf985835ddab5e00e63e37e"/>
            <o:lock v:ext="edit" aspectratio="t"/>
            <w10:anchorlock/>
          </v:shape>
          <o:OLEObject Type="Embed" ProgID="Equation.DSMT4" ShapeID="_x0000_i1177" DrawAspect="Content" ObjectID="_1468075877" r:id="rId278"/>
        </w:object>
      </w:r>
      <w:r>
        <w:rPr>
          <w:rFonts w:ascii="宋体" w:eastAsia="宋体" w:hAnsi="宋体" w:cs="宋体" w:hint="eastAsia"/>
          <w:sz w:val="21"/>
          <w:szCs w:val="21"/>
        </w:rPr>
        <w:t>中的X是（　　）</w:t>
      </w:r>
    </w:p>
    <w:p w14:paraId="43E2A7E9">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A．中子</w:t>
      </w:r>
      <w:r>
        <w:rPr>
          <w:rFonts w:ascii="宋体" w:eastAsia="宋体" w:hAnsi="宋体" w:cs="宋体" w:hint="eastAsia"/>
          <w:sz w:val="21"/>
          <w:szCs w:val="21"/>
        </w:rPr>
        <w:tab/>
      </w:r>
      <w:r>
        <w:rPr>
          <w:rFonts w:ascii="宋体" w:eastAsia="宋体" w:hAnsi="宋体" w:cs="宋体" w:hint="eastAsia"/>
          <w:sz w:val="21"/>
          <w:szCs w:val="21"/>
        </w:rPr>
        <w:t>B．质子</w:t>
      </w:r>
      <w:r>
        <w:rPr>
          <w:rFonts w:ascii="宋体" w:eastAsia="宋体" w:hAnsi="宋体" w:cs="宋体" w:hint="eastAsia"/>
          <w:sz w:val="21"/>
          <w:szCs w:val="21"/>
        </w:rPr>
        <w:tab/>
      </w:r>
      <w:r>
        <w:rPr>
          <w:rFonts w:ascii="宋体" w:eastAsia="宋体" w:hAnsi="宋体" w:cs="宋体" w:hint="eastAsia"/>
          <w:sz w:val="21"/>
          <w:szCs w:val="21"/>
        </w:rPr>
        <w:t>C．电子</w:t>
      </w:r>
      <w:r>
        <w:rPr>
          <w:rFonts w:ascii="宋体" w:eastAsia="宋体" w:hAnsi="宋体" w:cs="宋体" w:hint="eastAsia"/>
          <w:sz w:val="21"/>
          <w:szCs w:val="21"/>
        </w:rPr>
        <w:tab/>
      </w:r>
      <w:r>
        <w:rPr>
          <w:rFonts w:ascii="宋体" w:eastAsia="宋体" w:hAnsi="宋体" w:cs="宋体" w:hint="eastAsia"/>
          <w:sz w:val="21"/>
          <w:szCs w:val="21"/>
        </w:rPr>
        <w:t>D．α粒子</w:t>
      </w:r>
    </w:p>
    <w:p w14:paraId="3A29C14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44FCA6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】根据质量数守恒和电荷数守恒可知X的电荷数为0，质量数为1，则X是中子。</w:t>
      </w:r>
    </w:p>
    <w:p w14:paraId="737D6D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737C20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rPr>
          <w:rFonts w:ascii="宋体" w:eastAsia="宋体" w:hAnsi="宋体" w:cs="宋体" w:hint="eastAsia"/>
          <w:sz w:val="21"/>
          <w:szCs w:val="21"/>
        </w:rPr>
      </w:pPr>
      <w:r>
        <w:rPr>
          <w:rFonts w:ascii="宋体" w:eastAsia="宋体" w:hAnsi="宋体" w:cs="宋体" w:hint="eastAsia"/>
          <w:color w:val="auto"/>
          <w:sz w:val="21"/>
          <w:szCs w:val="21"/>
          <w:lang w:val="en-US" w:eastAsia="zh-CN"/>
        </w:rPr>
        <w:t>20</w:t>
      </w:r>
      <w:r>
        <w:rPr>
          <w:rFonts w:ascii="宋体" w:eastAsia="宋体" w:hAnsi="宋体" w:cs="宋体" w:hint="eastAsia"/>
          <w:b/>
          <w:bCs/>
          <w:color w:val="auto"/>
          <w:sz w:val="21"/>
          <w:szCs w:val="21"/>
          <w:lang w:eastAsia="zh-CN"/>
        </w:rPr>
        <w:t>（</w:t>
      </w:r>
      <w:r>
        <w:rPr>
          <w:rFonts w:ascii="宋体" w:eastAsia="宋体" w:hAnsi="宋体" w:cs="宋体" w:hint="eastAsia"/>
          <w:b/>
          <w:bCs/>
          <w:color w:val="auto"/>
          <w:sz w:val="21"/>
          <w:szCs w:val="21"/>
          <w:lang w:val="en-US" w:eastAsia="zh-CN"/>
        </w:rPr>
        <w:t>2024年甘肃卷考题</w:t>
      </w:r>
      <w:r>
        <w:rPr>
          <w:rFonts w:ascii="宋体" w:eastAsia="宋体" w:hAnsi="宋体" w:cs="宋体" w:hint="eastAsia"/>
          <w:b/>
          <w:bCs/>
          <w:color w:val="auto"/>
          <w:sz w:val="21"/>
          <w:szCs w:val="21"/>
          <w:lang w:eastAsia="zh-CN"/>
        </w:rPr>
        <w:t>）</w:t>
      </w:r>
      <w:r>
        <w:rPr>
          <w:rFonts w:ascii="宋体" w:eastAsia="宋体" w:hAnsi="宋体" w:cs="宋体" w:hint="eastAsia"/>
          <w:color w:val="auto"/>
          <w:sz w:val="21"/>
          <w:szCs w:val="21"/>
        </w:rPr>
        <w:t>1. 2024年2月，我国科学家在兰州重离子加速器国家大科学装置上成功合成了新核素</w:t>
      </w:r>
      <w:r>
        <w:rPr>
          <w:rFonts w:ascii="宋体" w:eastAsia="宋体" w:hAnsi="宋体" w:cs="宋体" w:hint="eastAsia"/>
          <w:sz w:val="21"/>
          <w:szCs w:val="21"/>
        </w:rPr>
        <w:object>
          <v:shape id="_x0000_i1178" type="#_x0000_t75" alt="学科网(www.zxxk.com)--教育资源门户，提供试卷、教案、课件、论文、素材以及各类教学资源下载，还有大量而丰富的教学相关资讯！" style="width:28.15pt;height:19.4pt" o:ole="" coordsize="21600,21600" o:preferrelative="t" filled="f" stroked="f">
            <v:stroke joinstyle="miter"/>
            <v:imagedata r:id="rId279" o:title="eqIddad8f9de156a3ae2fe9c87e26a90ce44"/>
            <o:lock v:ext="edit" aspectratio="t"/>
            <w10:anchorlock/>
          </v:shape>
          <o:OLEObject Type="Embed" ProgID="Equation.DSMT4" ShapeID="_x0000_i1178" DrawAspect="Content" ObjectID="_1468075878" r:id="rId280"/>
        </w:object>
      </w:r>
      <w:r>
        <w:rPr>
          <w:rFonts w:ascii="宋体" w:eastAsia="宋体" w:hAnsi="宋体" w:cs="宋体" w:hint="eastAsia"/>
          <w:color w:val="auto"/>
          <w:sz w:val="21"/>
          <w:szCs w:val="21"/>
        </w:rPr>
        <w:t>，核反应方程如下：</w:t>
      </w:r>
      <w:r>
        <w:rPr>
          <w:rFonts w:ascii="宋体" w:eastAsia="宋体" w:hAnsi="宋体" w:cs="宋体" w:hint="eastAsia"/>
          <w:sz w:val="21"/>
          <w:szCs w:val="21"/>
        </w:rPr>
        <w:object>
          <v:shape id="_x0000_i1179" type="#_x0000_t75" alt="学科网(www.zxxk.com)--教育资源门户，提供试卷、教案、课件、论文、素材以及各类教学资源下载，还有大量而丰富的教学相关资讯！" style="width:129pt;height:18.75pt" o:ole="" coordsize="21600,21600" o:preferrelative="t" filled="f" stroked="f">
            <v:stroke joinstyle="miter"/>
            <v:imagedata r:id="rId281" o:title="eqIdf3a721098c440c5031070df423e2ff09"/>
            <o:lock v:ext="edit" aspectratio="t"/>
            <w10:anchorlock/>
          </v:shape>
          <o:OLEObject Type="Embed" ProgID="Equation.DSMT4" ShapeID="_x0000_i1179" DrawAspect="Content" ObjectID="_1468075879" r:id="rId282"/>
        </w:object>
      </w:r>
      <w:r>
        <w:rPr>
          <w:rFonts w:ascii="宋体" w:eastAsia="宋体" w:hAnsi="宋体" w:cs="宋体" w:hint="eastAsia"/>
          <w:color w:val="auto"/>
          <w:sz w:val="21"/>
          <w:szCs w:val="21"/>
        </w:rPr>
        <w:t>该方程中X是（　　）</w:t>
      </w:r>
    </w:p>
    <w:p w14:paraId="205F4139">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 xml:space="preserve">A. </w:t>
      </w:r>
      <w:r>
        <w:rPr>
          <w:rFonts w:ascii="宋体" w:eastAsia="宋体" w:hAnsi="宋体" w:cs="宋体" w:hint="eastAsia"/>
          <w:color w:val="auto"/>
          <w:sz w:val="21"/>
          <w:szCs w:val="21"/>
        </w:rPr>
        <w:t>质子</w:t>
      </w:r>
      <w:r>
        <w:rPr>
          <w:rFonts w:ascii="宋体" w:eastAsia="宋体" w:hAnsi="宋体" w:cs="宋体" w:hint="eastAsia"/>
          <w:sz w:val="21"/>
          <w:szCs w:val="21"/>
        </w:rPr>
        <w:tab/>
      </w:r>
      <w:r>
        <w:rPr>
          <w:rFonts w:ascii="宋体" w:eastAsia="宋体" w:hAnsi="宋体" w:cs="宋体" w:hint="eastAsia"/>
          <w:sz w:val="21"/>
          <w:szCs w:val="21"/>
        </w:rPr>
        <w:t xml:space="preserve">B. </w:t>
      </w:r>
      <w:r>
        <w:rPr>
          <w:rFonts w:ascii="宋体" w:eastAsia="宋体" w:hAnsi="宋体" w:cs="宋体" w:hint="eastAsia"/>
          <w:color w:val="auto"/>
          <w:sz w:val="21"/>
          <w:szCs w:val="21"/>
        </w:rPr>
        <w:t>中子</w:t>
      </w:r>
      <w:r>
        <w:rPr>
          <w:rFonts w:ascii="宋体" w:eastAsia="宋体" w:hAnsi="宋体" w:cs="宋体" w:hint="eastAsia"/>
          <w:sz w:val="21"/>
          <w:szCs w:val="21"/>
        </w:rPr>
        <w:tab/>
      </w:r>
      <w:r>
        <w:rPr>
          <w:rFonts w:ascii="宋体" w:eastAsia="宋体" w:hAnsi="宋体" w:cs="宋体" w:hint="eastAsia"/>
          <w:sz w:val="21"/>
          <w:szCs w:val="21"/>
        </w:rPr>
        <w:t xml:space="preserve">C. </w:t>
      </w:r>
      <w:r>
        <w:rPr>
          <w:rFonts w:ascii="宋体" w:eastAsia="宋体" w:hAnsi="宋体" w:cs="宋体" w:hint="eastAsia"/>
          <w:color w:val="auto"/>
          <w:sz w:val="21"/>
          <w:szCs w:val="21"/>
        </w:rPr>
        <w:t>电子</w:t>
      </w:r>
      <w:r>
        <w:rPr>
          <w:rFonts w:ascii="宋体" w:eastAsia="宋体" w:hAnsi="宋体" w:cs="宋体" w:hint="eastAsia"/>
          <w:sz w:val="21"/>
          <w:szCs w:val="21"/>
        </w:rPr>
        <w:tab/>
      </w:r>
      <w:r>
        <w:rPr>
          <w:rFonts w:ascii="宋体" w:eastAsia="宋体" w:hAnsi="宋体" w:cs="宋体" w:hint="eastAsia"/>
          <w:sz w:val="21"/>
          <w:szCs w:val="21"/>
        </w:rPr>
        <w:t xml:space="preserve">D. </w:t>
      </w:r>
      <w:r>
        <w:rPr>
          <w:rFonts w:ascii="宋体" w:eastAsia="宋体" w:hAnsi="宋体" w:cs="宋体" w:hint="eastAsia"/>
          <w:sz w:val="21"/>
          <w:szCs w:val="21"/>
        </w:rPr>
        <w:object>
          <v:shape id="_x0000_i1180" type="#_x0000_t75" alt="学科网(www.zxxk.com)--教育资源门户，提供试卷、教案、课件、论文、素材以及各类教学资源下载，还有大量而丰富的教学相关资讯！" style="width:12pt;height:10.9pt" o:ole="" coordsize="21600,21600" o:preferrelative="t" filled="f" stroked="f">
            <v:stroke joinstyle="miter"/>
            <v:imagedata r:id="rId283" o:title="eqIde170f206fdbbd834aad7580c727e2cc6"/>
            <o:lock v:ext="edit" aspectratio="t"/>
            <w10:anchorlock/>
          </v:shape>
          <o:OLEObject Type="Embed" ProgID="Equation.DSMT4" ShapeID="_x0000_i1180" DrawAspect="Content" ObjectID="_1468075880" r:id="rId284"/>
        </w:object>
      </w:r>
      <w:r>
        <w:rPr>
          <w:rFonts w:ascii="宋体" w:eastAsia="宋体" w:hAnsi="宋体" w:cs="宋体" w:hint="eastAsia"/>
          <w:color w:val="auto"/>
          <w:sz w:val="21"/>
          <w:szCs w:val="21"/>
        </w:rPr>
        <w:t>粒子</w:t>
      </w:r>
    </w:p>
    <w:p w14:paraId="260292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0A68FF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【解析】根据反应前后质量数和电荷数守恒得X是</w:t>
      </w:r>
      <w:r>
        <w:rPr>
          <w:rFonts w:ascii="宋体" w:eastAsia="宋体" w:hAnsi="宋体" w:cs="宋体" w:hint="eastAsia"/>
          <w:color w:val="FF0000"/>
          <w:sz w:val="21"/>
          <w:szCs w:val="21"/>
        </w:rPr>
        <w:object>
          <v:shape id="_x0000_i1181" type="#_x0000_t75" alt="学科网(www.zxxk.com)--教育资源门户，提供试卷、教案、课件、论文、素材以及各类教学资源下载，还有大量而丰富的教学相关资讯！" style="width:15pt;height:19pt" o:ole="" coordsize="21600,21600" o:preferrelative="t" filled="f" stroked="f">
            <v:stroke joinstyle="miter"/>
            <v:imagedata r:id="rId285" o:title="eqId3748941e7b2a31fcdbda1ee132037b72"/>
            <o:lock v:ext="edit" aspectratio="t"/>
            <w10:anchorlock/>
          </v:shape>
          <o:OLEObject Type="Embed" ProgID="Equation.DSMT4" ShapeID="_x0000_i1181" DrawAspect="Content" ObjectID="_1468075881" r:id="rId286"/>
        </w:object>
      </w:r>
      <w:r>
        <w:rPr>
          <w:rFonts w:ascii="宋体" w:eastAsia="宋体" w:hAnsi="宋体" w:cs="宋体" w:hint="eastAsia"/>
          <w:color w:val="FF0000"/>
          <w:sz w:val="21"/>
          <w:szCs w:val="21"/>
        </w:rPr>
        <w:t>。</w:t>
      </w:r>
    </w:p>
    <w:p w14:paraId="5B2A8B2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017F1F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p>
    <w:p w14:paraId="10FBD0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p>
    <w:p w14:paraId="28AC59CD">
      <w:pPr>
        <w:keepNext w:val="0"/>
        <w:keepLines w:val="0"/>
        <w:pageBreakBefore w:val="0"/>
        <w:widowControl w:val="0"/>
        <w:kinsoku/>
        <w:wordWrap/>
        <w:overflowPunct/>
        <w:topLinePunct w:val="0"/>
        <w:autoSpaceDE/>
        <w:autoSpaceDN/>
        <w:bidi w:val="0"/>
        <w:snapToGrid/>
        <w:spacing w:line="360" w:lineRule="auto"/>
        <w:jc w:val="center"/>
        <w:textAlignment w:val="center"/>
      </w:pPr>
    </w:p>
    <w:p w14:paraId="30C74D79">
      <w:pPr>
        <w:keepNext w:val="0"/>
        <w:keepLines w:val="0"/>
        <w:pageBreakBefore w:val="0"/>
        <w:widowControl w:val="0"/>
        <w:kinsoku/>
        <w:wordWrap/>
        <w:overflowPunct/>
        <w:topLinePunct w:val="0"/>
        <w:autoSpaceDE/>
        <w:autoSpaceDN/>
        <w:bidi w:val="0"/>
        <w:snapToGrid/>
        <w:spacing w:line="360" w:lineRule="auto"/>
        <w:jc w:val="center"/>
        <w:textAlignment w:val="center"/>
      </w:pPr>
      <w:r>
        <w:drawing>
          <wp:inline distT="0" distB="0" distL="114300" distR="114300">
            <wp:extent cx="1673860" cy="595630"/>
            <wp:effectExtent l="0" t="0" r="2540"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xmlns:r="http://schemas.openxmlformats.org/officeDocument/2006/relationships" r:embed="rId287"/>
                    <a:stretch>
                      <a:fillRect/>
                    </a:stretch>
                  </pic:blipFill>
                  <pic:spPr>
                    <a:xfrm>
                      <a:off x="0" y="0"/>
                      <a:ext cx="1673860" cy="595630"/>
                    </a:xfrm>
                    <a:prstGeom prst="rect">
                      <a:avLst/>
                    </a:prstGeom>
                    <a:noFill/>
                    <a:ln>
                      <a:noFill/>
                    </a:ln>
                  </pic:spPr>
                </pic:pic>
              </a:graphicData>
            </a:graphic>
          </wp:inline>
        </w:drawing>
      </w:r>
    </w:p>
    <w:p w14:paraId="13B479D4">
      <w:pPr>
        <w:jc w:val="left"/>
        <w:textAlignment w:val="center"/>
        <w:rPr>
          <w:rFonts w:ascii="宋体" w:eastAsia="宋体" w:hAnsi="宋体" w:cs="宋体"/>
          <w:b/>
          <w:i w:val="0"/>
          <w:sz w:val="21"/>
        </w:rPr>
      </w:pPr>
      <w:r>
        <w:rPr>
          <w:rFonts w:ascii="宋体" w:eastAsia="宋体" w:hAnsi="宋体" w:cs="宋体"/>
          <w:b/>
          <w:i w:val="0"/>
          <w:sz w:val="21"/>
        </w:rPr>
        <w:t>一、单选题</w:t>
      </w:r>
    </w:p>
    <w:p w14:paraId="168C5C9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1．（2024·海南·高考真题）利用如图所示的装置研究光电效应，闭合单刀双掷开关</w:t>
      </w:r>
      <w:r>
        <w:rPr>
          <w:rFonts w:asciiTheme="minorEastAsia" w:eastAsiaTheme="minorEastAsia" w:hAnsiTheme="minorEastAsia" w:cstheme="minorEastAsia" w:hint="eastAsia"/>
          <w:sz w:val="21"/>
          <w:szCs w:val="21"/>
        </w:rPr>
        <w:object>
          <v:shape id="_x0000_i1182" type="#_x0000_t75" alt="eqId9d43eb0b274e00cbbc4a210da4165042" style="width:10.55pt;height:15.8pt" o:ole="" coordsize="21600,21600" o:preferrelative="t" filled="f" stroked="f">
            <v:stroke joinstyle="miter"/>
            <v:imagedata r:id="rId288" o:title="eqId9d43eb0b274e00cbbc4a210da4165042"/>
            <o:lock v:ext="edit" aspectratio="t"/>
            <w10:anchorlock/>
          </v:shape>
          <o:OLEObject Type="Embed" ProgID="Equation.DSMT4" ShapeID="_x0000_i1182" DrawAspect="Content" ObjectID="_1468075882" r:id="rId289"/>
        </w:object>
      </w:r>
      <w:r>
        <w:rPr>
          <w:rFonts w:asciiTheme="minorEastAsia" w:eastAsiaTheme="minorEastAsia" w:hAnsiTheme="minorEastAsia" w:cstheme="minorEastAsia" w:hint="eastAsia"/>
          <w:sz w:val="21"/>
          <w:szCs w:val="21"/>
        </w:rPr>
        <w:t>，用频率为</w:t>
      </w:r>
      <w:r>
        <w:rPr>
          <w:rFonts w:asciiTheme="minorEastAsia" w:eastAsiaTheme="minorEastAsia" w:hAnsiTheme="minorEastAsia" w:cstheme="minorEastAsia" w:hint="eastAsia"/>
          <w:sz w:val="21"/>
          <w:szCs w:val="21"/>
        </w:rPr>
        <w:object>
          <v:shape id="_x0000_i1183" type="#_x0000_t75" alt="eqIdc73e8e6fc0cc92ad85bf7ef01a8cab1c" style="width:10.55pt;height:15.8pt" o:ole="" coordsize="21600,21600" o:preferrelative="t" filled="f" stroked="f">
            <v:stroke joinstyle="miter"/>
            <v:imagedata r:id="rId290" o:title="eqIdc73e8e6fc0cc92ad85bf7ef01a8cab1c"/>
            <o:lock v:ext="edit" aspectratio="t"/>
            <w10:anchorlock/>
          </v:shape>
          <o:OLEObject Type="Embed" ProgID="Equation.DSMT4" ShapeID="_x0000_i1183" DrawAspect="Content" ObjectID="_1468075883" r:id="rId291"/>
        </w:object>
      </w:r>
      <w:r>
        <w:rPr>
          <w:rFonts w:asciiTheme="minorEastAsia" w:eastAsiaTheme="minorEastAsia" w:hAnsiTheme="minorEastAsia" w:cstheme="minorEastAsia" w:hint="eastAsia"/>
          <w:sz w:val="21"/>
          <w:szCs w:val="21"/>
        </w:rPr>
        <w:t>的光照射光电管，调节滑动变阻器，使电流表的示数刚好为0，此时电压表的示数为</w:t>
      </w:r>
      <w:r>
        <w:rPr>
          <w:rFonts w:asciiTheme="minorEastAsia" w:eastAsiaTheme="minorEastAsia" w:hAnsiTheme="minorEastAsia" w:cstheme="minorEastAsia" w:hint="eastAsia"/>
          <w:sz w:val="21"/>
          <w:szCs w:val="21"/>
        </w:rPr>
        <w:object>
          <v:shape id="_x0000_i1184" type="#_x0000_t75" alt="eqId9fd5f9ecb870fedb5b9a608d9ca2f911" style="width:13.2pt;height:15.8pt" o:ole="" coordsize="21600,21600" o:preferrelative="t" filled="f" stroked="f">
            <v:stroke joinstyle="miter"/>
            <v:imagedata r:id="rId292" o:title="eqId9fd5f9ecb870fedb5b9a608d9ca2f911"/>
            <o:lock v:ext="edit" aspectratio="t"/>
            <w10:anchorlock/>
          </v:shape>
          <o:OLEObject Type="Embed" ProgID="Equation.DSMT4" ShapeID="_x0000_i1184" DrawAspect="Content" ObjectID="_1468075884" r:id="rId293"/>
        </w:object>
      </w:r>
      <w:r>
        <w:rPr>
          <w:rFonts w:asciiTheme="minorEastAsia" w:eastAsiaTheme="minorEastAsia" w:hAnsiTheme="minorEastAsia" w:cstheme="minorEastAsia" w:hint="eastAsia"/>
          <w:sz w:val="21"/>
          <w:szCs w:val="21"/>
        </w:rPr>
        <w:t>，已知电子电荷量为</w:t>
      </w:r>
      <w:r>
        <w:rPr>
          <w:rFonts w:asciiTheme="minorEastAsia" w:eastAsiaTheme="minorEastAsia" w:hAnsiTheme="minorEastAsia" w:cstheme="minorEastAsia" w:hint="eastAsia"/>
          <w:i/>
          <w:sz w:val="21"/>
          <w:szCs w:val="21"/>
        </w:rPr>
        <w:t>e</w:t>
      </w:r>
      <w:r>
        <w:rPr>
          <w:rFonts w:asciiTheme="minorEastAsia" w:eastAsiaTheme="minorEastAsia" w:hAnsiTheme="minorEastAsia" w:cstheme="minorEastAsia" w:hint="eastAsia"/>
          <w:sz w:val="21"/>
          <w:szCs w:val="21"/>
        </w:rPr>
        <w:t>，普朗克常量为</w:t>
      </w:r>
      <w:r>
        <w:rPr>
          <w:rFonts w:asciiTheme="minorEastAsia" w:eastAsiaTheme="minorEastAsia" w:hAnsiTheme="minorEastAsia" w:cstheme="minorEastAsia" w:hint="eastAsia"/>
          <w:i/>
          <w:sz w:val="21"/>
          <w:szCs w:val="21"/>
        </w:rPr>
        <w:t>h</w:t>
      </w:r>
      <w:r>
        <w:rPr>
          <w:rFonts w:asciiTheme="minorEastAsia" w:eastAsiaTheme="minorEastAsia" w:hAnsiTheme="minorEastAsia" w:cstheme="minorEastAsia" w:hint="eastAsia"/>
          <w:sz w:val="21"/>
          <w:szCs w:val="21"/>
        </w:rPr>
        <w:t>，下列说法正确的是（　　）</w:t>
      </w:r>
    </w:p>
    <w:p w14:paraId="52FBCF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1752600" cy="1819275"/>
            <wp:effectExtent l="0" t="0" r="0" b="9525"/>
            <wp:docPr id="2" name="图片 2" descr="@@@285e431e-491b-4f78-9e28-f37a85415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5e431e-491b-4f78-9e28-f37a85415ad5"/>
                    <pic:cNvPicPr>
                      <a:picLocks noChangeAspect="1"/>
                    </pic:cNvPicPr>
                  </pic:nvPicPr>
                  <pic:blipFill>
                    <a:blip xmlns:r="http://schemas.openxmlformats.org/officeDocument/2006/relationships" r:embed="rId294"/>
                    <a:stretch>
                      <a:fillRect/>
                    </a:stretch>
                  </pic:blipFill>
                  <pic:spPr>
                    <a:xfrm>
                      <a:off x="0" y="0"/>
                      <a:ext cx="1752600" cy="1819275"/>
                    </a:xfrm>
                    <a:prstGeom prst="rect">
                      <a:avLst/>
                    </a:prstGeom>
                  </pic:spPr>
                </pic:pic>
              </a:graphicData>
            </a:graphic>
          </wp:inline>
        </w:drawing>
      </w:r>
    </w:p>
    <w:p w14:paraId="3DA3A28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A．其他条件不变，增大光强，电压表示数增大</w:t>
      </w:r>
    </w:p>
    <w:p w14:paraId="6751B6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i/>
          <w:sz w:val="21"/>
          <w:szCs w:val="21"/>
        </w:rPr>
      </w:pPr>
      <w:r>
        <w:rPr>
          <w:rFonts w:asciiTheme="minorEastAsia" w:eastAsiaTheme="minorEastAsia" w:hAnsiTheme="minorEastAsia" w:cstheme="minorEastAsia" w:hint="eastAsia"/>
          <w:sz w:val="21"/>
          <w:szCs w:val="21"/>
        </w:rPr>
        <w:t>B．改用比</w:t>
      </w:r>
      <w:r>
        <w:rPr>
          <w:rFonts w:asciiTheme="minorEastAsia" w:eastAsiaTheme="minorEastAsia" w:hAnsiTheme="minorEastAsia" w:cstheme="minorEastAsia" w:hint="eastAsia"/>
          <w:sz w:val="21"/>
          <w:szCs w:val="21"/>
        </w:rPr>
        <w:object>
          <v:shape id="_x0000_i1185" type="#_x0000_t75" alt="eqIdc73e8e6fc0cc92ad85bf7ef01a8cab1c" style="width:10.55pt;height:15.8pt" o:ole="" coordsize="21600,21600" o:preferrelative="t" filled="f" stroked="f">
            <v:stroke joinstyle="miter"/>
            <v:imagedata r:id="rId290" o:title="eqIdc73e8e6fc0cc92ad85bf7ef01a8cab1c"/>
            <o:lock v:ext="edit" aspectratio="t"/>
            <w10:anchorlock/>
          </v:shape>
          <o:OLEObject Type="Embed" ProgID="Equation.DSMT4" ShapeID="_x0000_i1185" DrawAspect="Content" ObjectID="_1468075885" r:id="rId295"/>
        </w:object>
      </w:r>
      <w:r>
        <w:rPr>
          <w:rFonts w:asciiTheme="minorEastAsia" w:eastAsiaTheme="minorEastAsia" w:hAnsiTheme="minorEastAsia" w:cstheme="minorEastAsia" w:hint="eastAsia"/>
          <w:sz w:val="21"/>
          <w:szCs w:val="21"/>
        </w:rPr>
        <w:t>更大频率的光照射，调整电流表的示数为零，此时电压表示数仍为</w:t>
      </w:r>
      <w:r>
        <w:rPr>
          <w:rFonts w:asciiTheme="minorEastAsia" w:eastAsiaTheme="minorEastAsia" w:hAnsiTheme="minorEastAsia" w:cstheme="minorEastAsia" w:hint="eastAsia"/>
          <w:i/>
          <w:sz w:val="21"/>
          <w:szCs w:val="21"/>
        </w:rPr>
        <w:t>U</w:t>
      </w:r>
    </w:p>
    <w:p w14:paraId="4DB52EE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C．其他条件不变，使开关接</w:t>
      </w:r>
      <w:r>
        <w:rPr>
          <w:rFonts w:asciiTheme="minorEastAsia" w:eastAsiaTheme="minorEastAsia" w:hAnsiTheme="minorEastAsia" w:cstheme="minorEastAsia" w:hint="eastAsia"/>
          <w:sz w:val="21"/>
          <w:szCs w:val="21"/>
        </w:rPr>
        <w:object>
          <v:shape id="_x0000_i1186" type="#_x0000_t75" alt="eqId530f5b63e797195906285c0c03eb9276" style="width:12.3pt;height:15.9pt" o:ole="" coordsize="21600,21600" o:preferrelative="t" filled="f" stroked="f">
            <v:stroke joinstyle="miter"/>
            <v:imagedata r:id="rId296" o:title="eqId530f5b63e797195906285c0c03eb9276"/>
            <o:lock v:ext="edit" aspectratio="t"/>
            <w10:anchorlock/>
          </v:shape>
          <o:OLEObject Type="Embed" ProgID="Equation.DSMT4" ShapeID="_x0000_i1186" DrawAspect="Content" ObjectID="_1468075886" r:id="rId297"/>
        </w:object>
      </w:r>
      <w:r>
        <w:rPr>
          <w:rFonts w:asciiTheme="minorEastAsia" w:eastAsiaTheme="minorEastAsia" w:hAnsiTheme="minorEastAsia" w:cstheme="minorEastAsia" w:hint="eastAsia"/>
          <w:sz w:val="21"/>
          <w:szCs w:val="21"/>
        </w:rPr>
        <w:t>，电流表示数仍为零</w:t>
      </w:r>
    </w:p>
    <w:p w14:paraId="0C84776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D．光电管阴极材料的截止频率</w:t>
      </w:r>
      <w:r>
        <w:rPr>
          <w:rFonts w:asciiTheme="minorEastAsia" w:eastAsiaTheme="minorEastAsia" w:hAnsiTheme="minorEastAsia" w:cstheme="minorEastAsia" w:hint="eastAsia"/>
          <w:sz w:val="21"/>
          <w:szCs w:val="21"/>
        </w:rPr>
        <w:object>
          <v:shape id="_x0000_i1187" type="#_x0000_t75" alt="eqId3b7e4acf400b9df8b7626f7d005ebc28" style="width:58.05pt;height:27.4pt" o:ole="" coordsize="21600,21600" o:preferrelative="t" filled="f" stroked="f">
            <v:stroke joinstyle="miter"/>
            <v:imagedata r:id="rId298" o:title="eqId3b7e4acf400b9df8b7626f7d005ebc28"/>
            <o:lock v:ext="edit" aspectratio="t"/>
            <w10:anchorlock/>
          </v:shape>
          <o:OLEObject Type="Embed" ProgID="Equation.DSMT4" ShapeID="_x0000_i1187" DrawAspect="Content" ObjectID="_1468075887" r:id="rId299"/>
        </w:object>
      </w:r>
    </w:p>
    <w:p w14:paraId="53AA2C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【答案】D</w:t>
      </w:r>
    </w:p>
    <w:p w14:paraId="74435F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】A．当开关S接1时，由爱因斯坦光电效应方程</w:t>
      </w:r>
    </w:p>
    <w:p w14:paraId="2DCF6A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188" type="#_x0000_t75" alt="eqIdade7549e2181e94641309bc3e5940eb4" style="width:63.35pt;height:16.15pt" o:ole="" coordsize="21600,21600" o:preferrelative="t" filled="f" stroked="f">
            <v:stroke joinstyle="miter"/>
            <v:imagedata r:id="rId300" o:title="eqIdade7549e2181e94641309bc3e5940eb4"/>
            <o:lock v:ext="edit" aspectratio="t"/>
            <w10:anchorlock/>
          </v:shape>
          <o:OLEObject Type="Embed" ProgID="Equation.DSMT4" ShapeID="_x0000_i1188" DrawAspect="Content" ObjectID="_1468075888" r:id="rId301"/>
        </w:object>
      </w:r>
    </w:p>
    <w:p w14:paraId="59C150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故其他条件不变时，增大光强，电压表的示数不变，故A错误；</w:t>
      </w:r>
    </w:p>
    <w:p w14:paraId="222ED6F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B．若改用比</w:t>
      </w:r>
      <w:r>
        <w:rPr>
          <w:rFonts w:asciiTheme="minorEastAsia" w:eastAsiaTheme="minorEastAsia" w:hAnsiTheme="minorEastAsia" w:cstheme="minorEastAsia" w:hint="eastAsia"/>
          <w:color w:val="FF0000"/>
          <w:sz w:val="21"/>
          <w:szCs w:val="21"/>
        </w:rPr>
        <w:object>
          <v:shape id="_x0000_i1189" type="#_x0000_t75" alt="eqIdc73e8e6fc0cc92ad85bf7ef01a8cab1c" style="width:10.55pt;height:15.8pt" o:ole="" coordsize="21600,21600" o:preferrelative="t" filled="f" stroked="f">
            <v:stroke joinstyle="miter"/>
            <v:imagedata r:id="rId290" o:title="eqIdc73e8e6fc0cc92ad85bf7ef01a8cab1c"/>
            <o:lock v:ext="edit" aspectratio="t"/>
            <w10:anchorlock/>
          </v:shape>
          <o:OLEObject Type="Embed" ProgID="Equation.DSMT4" ShapeID="_x0000_i1189" DrawAspect="Content" ObjectID="_1468075889" r:id="rId302"/>
        </w:object>
      </w:r>
      <w:r>
        <w:rPr>
          <w:rFonts w:asciiTheme="minorEastAsia" w:eastAsiaTheme="minorEastAsia" w:hAnsiTheme="minorEastAsia" w:cstheme="minorEastAsia" w:hint="eastAsia"/>
          <w:color w:val="FF0000"/>
          <w:sz w:val="21"/>
          <w:szCs w:val="21"/>
        </w:rPr>
        <w:t>更大频率的光照射时，调整电流表的示数为零，而金属的逸出功不变，故遏止电压变大，即此时电压表示数大于</w:t>
      </w:r>
      <w:r>
        <w:rPr>
          <w:rFonts w:asciiTheme="minorEastAsia" w:eastAsiaTheme="minorEastAsia" w:hAnsiTheme="minorEastAsia" w:cstheme="minorEastAsia" w:hint="eastAsia"/>
          <w:i/>
          <w:color w:val="FF0000"/>
          <w:sz w:val="21"/>
          <w:szCs w:val="21"/>
        </w:rPr>
        <w:t>U</w:t>
      </w:r>
      <w:r>
        <w:rPr>
          <w:rFonts w:asciiTheme="minorEastAsia" w:eastAsiaTheme="minorEastAsia" w:hAnsiTheme="minorEastAsia" w:cstheme="minorEastAsia" w:hint="eastAsia"/>
          <w:color w:val="FF0000"/>
          <w:sz w:val="21"/>
          <w:szCs w:val="21"/>
        </w:rPr>
        <w:t>，故B错误；</w:t>
      </w:r>
    </w:p>
    <w:p w14:paraId="6A9391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C．其他条件不变时，使开关S接2，此时</w:t>
      </w:r>
    </w:p>
    <w:p w14:paraId="519AA7D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190" type="#_x0000_t75" alt="eqIdb82409b47d2e83f57b770603cb695b94" style="width:36.9pt;height:15.8pt" o:ole="" coordsize="21600,21600" o:preferrelative="t" filled="f" stroked="f">
            <v:stroke joinstyle="miter"/>
            <v:imagedata r:id="rId303" o:title="eqIdb82409b47d2e83f57b770603cb695b94"/>
            <o:lock v:ext="edit" aspectratio="t"/>
            <w10:anchorlock/>
          </v:shape>
          <o:OLEObject Type="Embed" ProgID="Equation.DSMT4" ShapeID="_x0000_i1190" DrawAspect="Content" ObjectID="_1468075890" r:id="rId304"/>
        </w:object>
      </w:r>
    </w:p>
    <w:p w14:paraId="628699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可发生光电效应，故电流表示数不为零，故C错误；</w:t>
      </w:r>
    </w:p>
    <w:p w14:paraId="610385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D．根据爱因斯坦光电效应方程</w:t>
      </w:r>
    </w:p>
    <w:p w14:paraId="0DABE1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191" type="#_x0000_t75" alt="eqIdade7549e2181e94641309bc3e5940eb4" style="width:63.35pt;height:16.15pt" o:ole="" coordsize="21600,21600" o:preferrelative="t" filled="f" stroked="f">
            <v:stroke joinstyle="miter"/>
            <v:imagedata r:id="rId300" o:title="eqIdade7549e2181e94641309bc3e5940eb4"/>
            <o:lock v:ext="edit" aspectratio="t"/>
            <w10:anchorlock/>
          </v:shape>
          <o:OLEObject Type="Embed" ProgID="Equation.DSMT4" ShapeID="_x0000_i1191" DrawAspect="Content" ObjectID="_1468075891" r:id="rId305"/>
        </w:object>
      </w:r>
    </w:p>
    <w:p w14:paraId="6EC9D0F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其中</w:t>
      </w:r>
    </w:p>
    <w:p w14:paraId="4100B1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192" type="#_x0000_t75" alt="eqId09d34f4eccaf8de28106b6018d0a99fd" style="width:38.7pt;height:16.1pt" o:ole="" coordsize="21600,21600" o:preferrelative="t" filled="f" stroked="f">
            <v:stroke joinstyle="miter"/>
            <v:imagedata r:id="rId306" o:title="eqId09d34f4eccaf8de28106b6018d0a99fd"/>
            <o:lock v:ext="edit" aspectratio="t"/>
            <w10:anchorlock/>
          </v:shape>
          <o:OLEObject Type="Embed" ProgID="Equation.DSMT4" ShapeID="_x0000_i1192" DrawAspect="Content" ObjectID="_1468075892" r:id="rId307"/>
        </w:object>
      </w:r>
    </w:p>
    <w:p w14:paraId="730AF3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联立解得，光电管阴极材料的截止频率为</w:t>
      </w:r>
    </w:p>
    <w:p w14:paraId="12A626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193" type="#_x0000_t75" alt="eqIdc41757f6aec898b85bf6b89fad939dbd" style="width:58.05pt;height:27.1pt" o:ole="" coordsize="21600,21600" o:preferrelative="t" filled="f" stroked="f">
            <v:stroke joinstyle="miter"/>
            <v:imagedata r:id="rId308" o:title="eqIdc41757f6aec898b85bf6b89fad939dbd"/>
            <o:lock v:ext="edit" aspectratio="t"/>
            <w10:anchorlock/>
          </v:shape>
          <o:OLEObject Type="Embed" ProgID="Equation.DSMT4" ShapeID="_x0000_i1193" DrawAspect="Content" ObjectID="_1468075893" r:id="rId309"/>
        </w:object>
      </w:r>
    </w:p>
    <w:p w14:paraId="6F023D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故D正确。</w:t>
      </w:r>
    </w:p>
    <w:p w14:paraId="4A9CE2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故选D。</w:t>
      </w:r>
    </w:p>
    <w:p w14:paraId="02FDF3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 xml:space="preserve">2．（2024·北京·高考真题）产生阿秒光脉冲的研究工作获得2023年的诺贝尔物理学奖，阿秒（as）是时间单位，1as </w:t>
      </w:r>
      <w:r>
        <w:rPr>
          <w:rFonts w:asciiTheme="minorEastAsia" w:eastAsiaTheme="minorEastAsia" w:hAnsiTheme="minorEastAsia" w:cstheme="minorEastAsia" w:hint="eastAsia"/>
          <w:i/>
          <w:sz w:val="21"/>
          <w:szCs w:val="21"/>
        </w:rPr>
        <w:t>=</w:t>
      </w:r>
      <w:r>
        <w:rPr>
          <w:rFonts w:asciiTheme="minorEastAsia" w:eastAsiaTheme="minorEastAsia" w:hAnsiTheme="minorEastAsia" w:cstheme="minorEastAsia" w:hint="eastAsia"/>
          <w:sz w:val="21"/>
          <w:szCs w:val="21"/>
        </w:rPr>
        <w:t xml:space="preserve"> 1 × 10</w:t>
      </w:r>
      <w:r>
        <w:rPr>
          <w:rFonts w:asciiTheme="minorEastAsia" w:eastAsiaTheme="minorEastAsia" w:hAnsiTheme="minorEastAsia" w:cstheme="minorEastAsia" w:hint="eastAsia"/>
          <w:sz w:val="21"/>
          <w:szCs w:val="21"/>
          <w:vertAlign w:val="superscript"/>
        </w:rPr>
        <w:t>−18</w:t>
      </w:r>
      <w:r>
        <w:rPr>
          <w:rFonts w:asciiTheme="minorEastAsia" w:eastAsiaTheme="minorEastAsia" w:hAnsiTheme="minorEastAsia" w:cstheme="minorEastAsia" w:hint="eastAsia"/>
          <w:sz w:val="21"/>
          <w:szCs w:val="21"/>
        </w:rPr>
        <w:t>s，阿秒光脉冲是发光持续时间在阿秒量级的极短闪光，提供了阿秒量级的超快“光快门”，使探测原子内电子的动态过程成为可能。设有一个持续时间为100as的阿秒光脉冲，持续时间内至少包含一个完整的光波周期。取真空中光速</w:t>
      </w:r>
      <w:r>
        <w:rPr>
          <w:rFonts w:asciiTheme="minorEastAsia" w:eastAsiaTheme="minorEastAsia" w:hAnsiTheme="minorEastAsia" w:cstheme="minorEastAsia" w:hint="eastAsia"/>
          <w:i/>
          <w:sz w:val="21"/>
          <w:szCs w:val="21"/>
        </w:rPr>
        <w:t>c</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i/>
          <w:sz w:val="21"/>
          <w:szCs w:val="21"/>
        </w:rPr>
        <w:t>=</w:t>
      </w:r>
      <w:r>
        <w:rPr>
          <w:rFonts w:asciiTheme="minorEastAsia" w:eastAsiaTheme="minorEastAsia" w:hAnsiTheme="minorEastAsia" w:cstheme="minorEastAsia" w:hint="eastAsia"/>
          <w:sz w:val="21"/>
          <w:szCs w:val="21"/>
        </w:rPr>
        <w:t xml:space="preserve"> 3.0 × 10</w:t>
      </w:r>
      <w:r>
        <w:rPr>
          <w:rFonts w:asciiTheme="minorEastAsia" w:eastAsiaTheme="minorEastAsia" w:hAnsiTheme="minorEastAsia" w:cstheme="minorEastAsia" w:hint="eastAsia"/>
          <w:sz w:val="21"/>
          <w:szCs w:val="21"/>
          <w:vertAlign w:val="superscript"/>
        </w:rPr>
        <w:t>8</w:t>
      </w:r>
      <w:r>
        <w:rPr>
          <w:rFonts w:asciiTheme="minorEastAsia" w:eastAsiaTheme="minorEastAsia" w:hAnsiTheme="minorEastAsia" w:cstheme="minorEastAsia" w:hint="eastAsia"/>
          <w:sz w:val="21"/>
          <w:szCs w:val="21"/>
        </w:rPr>
        <w:t>m/s，普朗克常量</w:t>
      </w:r>
      <w:r>
        <w:rPr>
          <w:rFonts w:asciiTheme="minorEastAsia" w:eastAsiaTheme="minorEastAsia" w:hAnsiTheme="minorEastAsia" w:cstheme="minorEastAsia" w:hint="eastAsia"/>
          <w:i/>
          <w:sz w:val="21"/>
          <w:szCs w:val="21"/>
        </w:rPr>
        <w:t>h</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i/>
          <w:sz w:val="21"/>
          <w:szCs w:val="21"/>
        </w:rPr>
        <w:t>=</w:t>
      </w:r>
      <w:r>
        <w:rPr>
          <w:rFonts w:asciiTheme="minorEastAsia" w:eastAsiaTheme="minorEastAsia" w:hAnsiTheme="minorEastAsia" w:cstheme="minorEastAsia" w:hint="eastAsia"/>
          <w:sz w:val="21"/>
          <w:szCs w:val="21"/>
        </w:rPr>
        <w:t xml:space="preserve"> 6.6 × 10</w:t>
      </w:r>
      <w:r>
        <w:rPr>
          <w:rFonts w:asciiTheme="minorEastAsia" w:eastAsiaTheme="minorEastAsia" w:hAnsiTheme="minorEastAsia" w:cstheme="minorEastAsia" w:hint="eastAsia"/>
          <w:sz w:val="21"/>
          <w:szCs w:val="21"/>
          <w:vertAlign w:val="superscript"/>
        </w:rPr>
        <w:t>−34</w:t>
      </w:r>
      <w:r>
        <w:rPr>
          <w:rFonts w:asciiTheme="minorEastAsia" w:eastAsiaTheme="minorEastAsia" w:hAnsiTheme="minorEastAsia" w:cstheme="minorEastAsia" w:hint="eastAsia"/>
          <w:sz w:val="21"/>
          <w:szCs w:val="21"/>
        </w:rPr>
        <w:t>J⋅s，下列说法正确的是（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794D7A6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A．对于0.1mm宽的单缝，此阿秒光脉冲比波长为550nm的可见光的衍射现象更明显</w:t>
      </w:r>
    </w:p>
    <w:p w14:paraId="3A01D0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B．此阿秒光脉冲和波长为550nm的可见光束总能量相等时，阿秒光脉冲的光子数更多</w:t>
      </w:r>
    </w:p>
    <w:p w14:paraId="0C7FFB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C．此阿秒光脉冲可以使能量为−13.6eV（−2.2 × 10</w:t>
      </w:r>
      <w:r>
        <w:rPr>
          <w:rFonts w:asciiTheme="minorEastAsia" w:eastAsiaTheme="minorEastAsia" w:hAnsiTheme="minorEastAsia" w:cstheme="minorEastAsia" w:hint="eastAsia"/>
          <w:sz w:val="21"/>
          <w:szCs w:val="21"/>
          <w:vertAlign w:val="superscript"/>
        </w:rPr>
        <w:t>−18</w:t>
      </w:r>
      <w:r>
        <w:rPr>
          <w:rFonts w:asciiTheme="minorEastAsia" w:eastAsiaTheme="minorEastAsia" w:hAnsiTheme="minorEastAsia" w:cstheme="minorEastAsia" w:hint="eastAsia"/>
          <w:sz w:val="21"/>
          <w:szCs w:val="21"/>
        </w:rPr>
        <w:t>J）的基态氢原子电离</w:t>
      </w:r>
    </w:p>
    <w:p w14:paraId="7F20053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D．为了探测原子内电子的动态过程，阿秒光脉冲的持续时间应大于电子的运动周期</w:t>
      </w:r>
    </w:p>
    <w:p w14:paraId="3A314A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6F5640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】A．此阿秒光脉冲的波长为</w:t>
      </w:r>
    </w:p>
    <w:p w14:paraId="493987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i/>
          <w:color w:val="FF0000"/>
          <w:sz w:val="21"/>
          <w:szCs w:val="21"/>
        </w:rPr>
        <w:t>λ</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cT</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30nm &lt; 550nm</w:t>
      </w:r>
    </w:p>
    <w:p w14:paraId="576700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由障碍物尺寸与波长相差不多或比波长小时，衍射现象越明显知，波长为550nm的可见光比此阿秒光脉冲的衍射现象更明显，故A错误；</w:t>
      </w:r>
    </w:p>
    <w:p w14:paraId="06727E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B．由</w:t>
      </w:r>
      <w:r>
        <w:rPr>
          <w:rFonts w:asciiTheme="minorEastAsia" w:eastAsiaTheme="minorEastAsia" w:hAnsiTheme="minorEastAsia" w:cstheme="minorEastAsia" w:hint="eastAsia"/>
          <w:color w:val="FF0000"/>
          <w:sz w:val="21"/>
          <w:szCs w:val="21"/>
        </w:rPr>
        <w:object>
          <v:shape id="_x0000_i1194" type="#_x0000_t75" alt="eqId4de2f51738ba3c31edeb412bed83343d" style="width:34.3pt;height:27.35pt" o:ole="" coordsize="21600,21600" o:preferrelative="t" filled="f" stroked="f">
            <v:stroke joinstyle="miter"/>
            <v:imagedata r:id="rId310" o:title="eqId4de2f51738ba3c31edeb412bed83343d"/>
            <o:lock v:ext="edit" aspectratio="t"/>
            <w10:anchorlock/>
          </v:shape>
          <o:OLEObject Type="Embed" ProgID="Equation.DSMT4" ShapeID="_x0000_i1194" DrawAspect="Content" ObjectID="_1468075894" r:id="rId311"/>
        </w:object>
      </w:r>
      <w:r>
        <w:rPr>
          <w:rFonts w:asciiTheme="minorEastAsia" w:eastAsiaTheme="minorEastAsia" w:hAnsiTheme="minorEastAsia" w:cstheme="minorEastAsia" w:hint="eastAsia"/>
          <w:color w:val="FF0000"/>
          <w:sz w:val="21"/>
          <w:szCs w:val="21"/>
        </w:rPr>
        <w:t>知，阿秒光脉冲的光子能量大，故总能量相等时，阿秒光脉冲的光子数更少，故B错误；</w:t>
      </w:r>
    </w:p>
    <w:p w14:paraId="12D7E5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C．阿秒光脉冲的光子能量最小值</w:t>
      </w:r>
    </w:p>
    <w:p w14:paraId="0A881F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195" type="#_x0000_t75" alt="eqIdea3d91fb448334bb85c2b04dd3160e84" style="width:163.65pt;height:27.7pt" o:ole="" coordsize="21600,21600" o:preferrelative="t" filled="f" stroked="f">
            <v:stroke joinstyle="miter"/>
            <v:imagedata r:id="rId312" o:title="eqIdea3d91fb448334bb85c2b04dd3160e84"/>
            <o:lock v:ext="edit" aspectratio="t"/>
            <w10:anchorlock/>
          </v:shape>
          <o:OLEObject Type="Embed" ProgID="Equation.DSMT4" ShapeID="_x0000_i1195" DrawAspect="Content" ObjectID="_1468075895" r:id="rId313"/>
        </w:object>
      </w:r>
    </w:p>
    <w:p w14:paraId="48A4A4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故此阿秒光脉冲可以使能量为−13.6eV（−2.2 × 10</w:t>
      </w:r>
      <w:r>
        <w:rPr>
          <w:rFonts w:asciiTheme="minorEastAsia" w:eastAsiaTheme="minorEastAsia" w:hAnsiTheme="minorEastAsia" w:cstheme="minorEastAsia" w:hint="eastAsia"/>
          <w:color w:val="FF0000"/>
          <w:sz w:val="21"/>
          <w:szCs w:val="21"/>
          <w:vertAlign w:val="superscript"/>
        </w:rPr>
        <w:t>−18</w:t>
      </w:r>
      <w:r>
        <w:rPr>
          <w:rFonts w:asciiTheme="minorEastAsia" w:eastAsiaTheme="minorEastAsia" w:hAnsiTheme="minorEastAsia" w:cstheme="minorEastAsia" w:hint="eastAsia"/>
          <w:color w:val="FF0000"/>
          <w:sz w:val="21"/>
          <w:szCs w:val="21"/>
        </w:rPr>
        <w:t>J）的基态氢原子电离，故C正确；</w:t>
      </w:r>
    </w:p>
    <w:p w14:paraId="3405E5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D．为了探测原子内电子的动态过程，阿秒光脉冲的持续时间应小于电子的运动周期，故D错误。</w:t>
      </w:r>
    </w:p>
    <w:p w14:paraId="1972CD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0A59F6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3．（2024·湖北武汉·二模）研究表明，某些元素的原子核有可能从靠它很近的核外电子中“俘获”一个电子而形成一个新原子，人们把这种现象叫做“K俘获”。例如：一个铍原子核（</w:t>
      </w:r>
      <w:r>
        <w:rPr>
          <w:rFonts w:asciiTheme="minorEastAsia" w:eastAsiaTheme="minorEastAsia" w:hAnsiTheme="minorEastAsia" w:cstheme="minorEastAsia" w:hint="eastAsia"/>
          <w:sz w:val="21"/>
          <w:szCs w:val="21"/>
        </w:rPr>
        <w:object>
          <v:shape id="_x0000_i1196" type="#_x0000_t75" alt="eqIded65fbb0908ca1fdf53ad9442253102a" style="width:19.35pt;height:16.7pt" o:ole="" coordsize="21600,21600" o:preferrelative="t" filled="f" stroked="f">
            <v:stroke joinstyle="miter"/>
            <v:imagedata r:id="rId314" o:title="eqIded65fbb0908ca1fdf53ad9442253102a"/>
            <o:lock v:ext="edit" aspectratio="t"/>
            <w10:anchorlock/>
          </v:shape>
          <o:OLEObject Type="Embed" ProgID="Equation.DSMT4" ShapeID="_x0000_i1196" DrawAspect="Content" ObjectID="_1468075896" r:id="rId315"/>
        </w:object>
      </w:r>
      <w:r>
        <w:rPr>
          <w:rFonts w:asciiTheme="minorEastAsia" w:eastAsiaTheme="minorEastAsia" w:hAnsiTheme="minorEastAsia" w:cstheme="minorEastAsia" w:hint="eastAsia"/>
          <w:sz w:val="21"/>
          <w:szCs w:val="21"/>
        </w:rPr>
        <w:t>）会从K层电子轨道上俘获一个电子后生成一个处于激发态的锂核，和一个具有能量且不带电的质量数为零的中微子</w:t>
      </w:r>
      <w:r>
        <w:rPr>
          <w:rFonts w:asciiTheme="minorEastAsia" w:eastAsiaTheme="minorEastAsia" w:hAnsiTheme="minorEastAsia" w:cstheme="minorEastAsia" w:hint="eastAsia"/>
          <w:i/>
          <w:sz w:val="21"/>
          <w:szCs w:val="21"/>
        </w:rPr>
        <w:t>v</w:t>
      </w:r>
      <w:r>
        <w:rPr>
          <w:rFonts w:asciiTheme="minorEastAsia" w:eastAsiaTheme="minorEastAsia" w:hAnsiTheme="minorEastAsia" w:cstheme="minorEastAsia" w:hint="eastAsia"/>
          <w:sz w:val="21"/>
          <w:szCs w:val="21"/>
        </w:rPr>
        <w:t>。处于激发态的锂核（</w:t>
      </w:r>
      <w:r>
        <w:rPr>
          <w:rFonts w:asciiTheme="minorEastAsia" w:eastAsiaTheme="minorEastAsia" w:hAnsiTheme="minorEastAsia" w:cstheme="minorEastAsia" w:hint="eastAsia"/>
          <w:sz w:val="21"/>
          <w:szCs w:val="21"/>
        </w:rPr>
        <w:object>
          <v:shape id="_x0000_i1197" type="#_x0000_t75" alt="eqId12c1242c8caca6d8262eb92727d44fc1" style="width:17.55pt;height:16.25pt" o:ole="" coordsize="21600,21600" o:preferrelative="t" filled="f" stroked="f">
            <v:stroke joinstyle="miter"/>
            <v:imagedata r:id="rId316" o:title="eqId12c1242c8caca6d8262eb92727d44fc1"/>
            <o:lock v:ext="edit" aspectratio="t"/>
            <w10:anchorlock/>
          </v:shape>
          <o:OLEObject Type="Embed" ProgID="Equation.DSMT4" ShapeID="_x0000_i1197" DrawAspect="Content" ObjectID="_1468075897" r:id="rId317"/>
        </w:object>
      </w:r>
      <w:r>
        <w:rPr>
          <w:rFonts w:asciiTheme="minorEastAsia" w:eastAsiaTheme="minorEastAsia" w:hAnsiTheme="minorEastAsia" w:cstheme="minorEastAsia" w:hint="eastAsia"/>
          <w:sz w:val="21"/>
          <w:szCs w:val="21"/>
        </w:rPr>
        <w:t>）又自发地放出γ光子而回到基态。下列说法正确的是（　　）</w:t>
      </w:r>
    </w:p>
    <w:p w14:paraId="0174AF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A．该反应属于β衰变</w:t>
      </w:r>
    </w:p>
    <w:p w14:paraId="53434D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B．该反应前后没有质量亏损</w:t>
      </w:r>
    </w:p>
    <w:p w14:paraId="38717C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C．铍原子核内有4个中子，3个质子</w:t>
      </w:r>
    </w:p>
    <w:p w14:paraId="2CA960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D．该反应的本质是一个质子俘获一个电子后生成一个中子</w:t>
      </w:r>
    </w:p>
    <w:p w14:paraId="590EC2B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【答案】D</w:t>
      </w:r>
    </w:p>
    <w:p w14:paraId="29A3DF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】AD．该反应的本质是一个质子俘获一个电子后生成一个中子；不是放出一个电子，所以不属于β衰变，故A错误，D正确；</w:t>
      </w:r>
    </w:p>
    <w:p w14:paraId="386848A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B．该反应释放能量，反应前后有质量亏损，故B错误；</w:t>
      </w:r>
    </w:p>
    <w:p w14:paraId="61F2D78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C．铍原子核（</w:t>
      </w:r>
      <w:r>
        <w:rPr>
          <w:rFonts w:asciiTheme="minorEastAsia" w:eastAsiaTheme="minorEastAsia" w:hAnsiTheme="minorEastAsia" w:cstheme="minorEastAsia" w:hint="eastAsia"/>
          <w:color w:val="FF0000"/>
          <w:sz w:val="21"/>
          <w:szCs w:val="21"/>
        </w:rPr>
        <w:object>
          <v:shape id="_x0000_i1198" type="#_x0000_t75" alt="eqIded65fbb0908ca1fdf53ad9442253102a" style="width:19.35pt;height:16.7pt" o:ole="" coordsize="21600,21600" o:preferrelative="t" filled="f" stroked="f">
            <v:stroke joinstyle="miter"/>
            <v:imagedata r:id="rId314" o:title="eqIded65fbb0908ca1fdf53ad9442253102a"/>
            <o:lock v:ext="edit" aspectratio="t"/>
            <w10:anchorlock/>
          </v:shape>
          <o:OLEObject Type="Embed" ProgID="Equation.DSMT4" ShapeID="_x0000_i1198" DrawAspect="Content" ObjectID="_1468075898" r:id="rId318"/>
        </w:object>
      </w:r>
      <w:r>
        <w:rPr>
          <w:rFonts w:asciiTheme="minorEastAsia" w:eastAsiaTheme="minorEastAsia" w:hAnsiTheme="minorEastAsia" w:cstheme="minorEastAsia" w:hint="eastAsia"/>
          <w:color w:val="FF0000"/>
          <w:sz w:val="21"/>
          <w:szCs w:val="21"/>
        </w:rPr>
        <w:t>）内有3个中子，4个质子，故C错误。</w:t>
      </w:r>
    </w:p>
    <w:p w14:paraId="44210EB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故选D。</w:t>
      </w:r>
    </w:p>
    <w:p w14:paraId="072D6A2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4．（2024·江西上饶·模拟预测）当太阳内部的氢元素消耗殆尽后，内部高温高压使三个氨核发生短暂的热核反应，被称为氦闪，核反应方程为</w:t>
      </w:r>
      <w:r>
        <w:rPr>
          <w:rFonts w:asciiTheme="minorEastAsia" w:eastAsiaTheme="minorEastAsia" w:hAnsiTheme="minorEastAsia" w:cstheme="minorEastAsia" w:hint="eastAsia"/>
          <w:sz w:val="21"/>
          <w:szCs w:val="21"/>
        </w:rPr>
        <w:object>
          <v:shape id="_x0000_i1199" type="#_x0000_t75" alt="eqId1cb825e81007630fbc2edebf2d630e69" style="width:48.4pt;height:17pt" o:ole="" coordsize="21600,21600" o:preferrelative="t" filled="f" stroked="f">
            <v:stroke joinstyle="miter"/>
            <v:imagedata r:id="rId319" o:title="eqId1cb825e81007630fbc2edebf2d630e69"/>
            <o:lock v:ext="edit" aspectratio="t"/>
            <w10:anchorlock/>
          </v:shape>
          <o:OLEObject Type="Embed" ProgID="Equation.DSMT4" ShapeID="_x0000_i1199" DrawAspect="Content" ObjectID="_1468075899" r:id="rId320"/>
        </w:object>
      </w:r>
      <w:r>
        <w:rPr>
          <w:rFonts w:asciiTheme="minorEastAsia" w:eastAsiaTheme="minorEastAsia" w:hAnsiTheme="minorEastAsia" w:cstheme="minorEastAsia" w:hint="eastAsia"/>
          <w:sz w:val="21"/>
          <w:szCs w:val="21"/>
        </w:rPr>
        <w:t>，已知</w:t>
      </w:r>
      <w:r>
        <w:rPr>
          <w:rFonts w:asciiTheme="minorEastAsia" w:eastAsiaTheme="minorEastAsia" w:hAnsiTheme="minorEastAsia" w:cstheme="minorEastAsia" w:hint="eastAsia"/>
          <w:sz w:val="21"/>
          <w:szCs w:val="21"/>
        </w:rPr>
        <w:object>
          <v:shape id="_x0000_i1200" type="#_x0000_t75" alt="eqId4a52e1dc02ac505286f39c3d5efcec5b" style="width:20.2pt;height:16.3pt" o:ole="" coordsize="21600,21600" o:preferrelative="t" filled="f" stroked="f">
            <v:stroke joinstyle="miter"/>
            <v:imagedata r:id="rId15" o:title="eqId4a52e1dc02ac505286f39c3d5efcec5b"/>
            <o:lock v:ext="edit" aspectratio="t"/>
            <w10:anchorlock/>
          </v:shape>
          <o:OLEObject Type="Embed" ProgID="Equation.DSMT4" ShapeID="_x0000_i1200" DrawAspect="Content" ObjectID="_1468075900" r:id="rId321"/>
        </w:object>
      </w:r>
      <w:r>
        <w:rPr>
          <w:rFonts w:asciiTheme="minorEastAsia" w:eastAsiaTheme="minorEastAsia" w:hAnsiTheme="minorEastAsia" w:cstheme="minorEastAsia" w:hint="eastAsia"/>
          <w:sz w:val="21"/>
          <w:szCs w:val="21"/>
        </w:rPr>
        <w:t>的结合能为</w:t>
      </w:r>
      <w:r>
        <w:rPr>
          <w:rFonts w:asciiTheme="minorEastAsia" w:eastAsiaTheme="minorEastAsia" w:hAnsiTheme="minorEastAsia" w:cstheme="minorEastAsia" w:hint="eastAsia"/>
          <w:sz w:val="21"/>
          <w:szCs w:val="21"/>
        </w:rPr>
        <w:object>
          <v:shape id="_x0000_i1201" type="#_x0000_t75" alt="eqId522230546d4b802094e86ceb48c2ba38" style="width:12.3pt;height:15.55pt" o:ole="" coordsize="21600,21600" o:preferrelative="t" filled="f" stroked="f">
            <v:stroke joinstyle="miter"/>
            <v:imagedata r:id="rId322" o:title="eqId522230546d4b802094e86ceb48c2ba38"/>
            <o:lock v:ext="edit" aspectratio="t"/>
            <w10:anchorlock/>
          </v:shape>
          <o:OLEObject Type="Embed" ProgID="Equation.DSMT4" ShapeID="_x0000_i1201" DrawAspect="Content" ObjectID="_1468075901" r:id="rId323"/>
        </w:object>
      </w:r>
      <w:r>
        <w:rPr>
          <w:rFonts w:asciiTheme="minorEastAsia" w:eastAsiaTheme="minorEastAsia" w:hAnsiTheme="minorEastAsia" w:cstheme="minorEastAsia" w:hint="eastAsia"/>
          <w:sz w:val="21"/>
          <w:szCs w:val="21"/>
        </w:rPr>
        <w:t>，X的结合能为</w:t>
      </w:r>
      <w:r>
        <w:rPr>
          <w:rFonts w:asciiTheme="minorEastAsia" w:eastAsiaTheme="minorEastAsia" w:hAnsiTheme="minorEastAsia" w:cstheme="minorEastAsia" w:hint="eastAsia"/>
          <w:sz w:val="21"/>
          <w:szCs w:val="21"/>
        </w:rPr>
        <w:object>
          <v:shape id="_x0000_i1202" type="#_x0000_t75" alt="eqId0b4f150ab98bde511e0f65d9bafab031" style="width:14.05pt;height:16.05pt" o:ole="" coordsize="21600,21600" o:preferrelative="t" filled="f" stroked="f">
            <v:stroke joinstyle="miter"/>
            <v:imagedata r:id="rId324" o:title="eqId0b4f150ab98bde511e0f65d9bafab031"/>
            <o:lock v:ext="edit" aspectratio="t"/>
            <w10:anchorlock/>
          </v:shape>
          <o:OLEObject Type="Embed" ProgID="Equation.DSMT4" ShapeID="_x0000_i1202" DrawAspect="Content" ObjectID="_1468075902" r:id="rId325"/>
        </w:object>
      </w:r>
      <w:r>
        <w:rPr>
          <w:rFonts w:asciiTheme="minorEastAsia" w:eastAsiaTheme="minorEastAsia" w:hAnsiTheme="minorEastAsia" w:cstheme="minorEastAsia" w:hint="eastAsia"/>
          <w:sz w:val="21"/>
          <w:szCs w:val="21"/>
        </w:rPr>
        <w:t>，则下列判断正确的是（　　）</w:t>
      </w:r>
    </w:p>
    <w:p w14:paraId="61DAF1FB">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A．该核反应是</w:t>
      </w:r>
      <w:r>
        <w:rPr>
          <w:rFonts w:asciiTheme="minorEastAsia" w:eastAsiaTheme="minorEastAsia" w:hAnsiTheme="minorEastAsia" w:cstheme="minorEastAsia" w:hint="eastAsia"/>
          <w:sz w:val="21"/>
          <w:szCs w:val="21"/>
        </w:rPr>
        <w:object>
          <v:shape id="_x0000_i1203" type="#_x0000_t75" alt="eqIde170f206fdbbd834aad7580c727e2cc6" style="width:10.55pt;height:9.55pt" o:ole="" coordsize="21600,21600" o:preferrelative="t" filled="f" stroked="f">
            <v:stroke joinstyle="miter"/>
            <v:imagedata r:id="rId326" o:title="eqIde170f206fdbbd834aad7580c727e2cc6"/>
            <o:lock v:ext="edit" aspectratio="t"/>
            <w10:anchorlock/>
          </v:shape>
          <o:OLEObject Type="Embed" ProgID="Equation.DSMT4" ShapeID="_x0000_i1203" DrawAspect="Content" ObjectID="_1468075903" r:id="rId327"/>
        </w:object>
      </w:r>
      <w:r>
        <w:rPr>
          <w:rFonts w:asciiTheme="minorEastAsia" w:eastAsiaTheme="minorEastAsia" w:hAnsiTheme="minorEastAsia" w:cstheme="minorEastAsia" w:hint="eastAsia"/>
          <w:sz w:val="21"/>
          <w:szCs w:val="21"/>
        </w:rPr>
        <w:t>衰变</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B．X的中子数比质子数多</w:t>
      </w:r>
    </w:p>
    <w:p w14:paraId="28D52D60">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04" type="#_x0000_t75" alt="eqId7119d656adca732764ad16614918ec86" style="width:38.7pt;height:15.75pt" o:ole="" coordsize="21600,21600" o:preferrelative="t" filled="f" stroked="f">
            <v:stroke joinstyle="miter"/>
            <v:imagedata r:id="rId328" o:title="eqId7119d656adca732764ad16614918ec86"/>
            <o:lock v:ext="edit" aspectratio="t"/>
            <w10:anchorlock/>
          </v:shape>
          <o:OLEObject Type="Embed" ProgID="Equation.DSMT4" ShapeID="_x0000_i1204" DrawAspect="Content" ObjectID="_1468075904" r:id="rId329"/>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D．核反应放出的热量为</w:t>
      </w:r>
      <w:r>
        <w:rPr>
          <w:rFonts w:asciiTheme="minorEastAsia" w:eastAsiaTheme="minorEastAsia" w:hAnsiTheme="minorEastAsia" w:cstheme="minorEastAsia" w:hint="eastAsia"/>
          <w:sz w:val="21"/>
          <w:szCs w:val="21"/>
        </w:rPr>
        <w:object>
          <v:shape id="_x0000_i1205" type="#_x0000_t75" alt="eqIda52a0605d9153113b8f93f23d21b6bec" style="width:37.8pt;height:15.75pt" o:ole="" coordsize="21600,21600" o:preferrelative="t" filled="f" stroked="f">
            <v:stroke joinstyle="miter"/>
            <v:imagedata r:id="rId330" o:title="eqIda52a0605d9153113b8f93f23d21b6bec"/>
            <o:lock v:ext="edit" aspectratio="t"/>
            <w10:anchorlock/>
          </v:shape>
          <o:OLEObject Type="Embed" ProgID="Equation.DSMT4" ShapeID="_x0000_i1205" DrawAspect="Content" ObjectID="_1468075905" r:id="rId331"/>
        </w:object>
      </w:r>
    </w:p>
    <w:p w14:paraId="763CD6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【答案】D</w:t>
      </w:r>
    </w:p>
    <w:p w14:paraId="0D1016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】A．根据质量数和核电荷数守恒，可知核反应方程为</w:t>
      </w:r>
    </w:p>
    <w:p w14:paraId="0D63D1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06" type="#_x0000_t75" alt="eqId9f736b05479351128317dba21d6123da" style="width:55.4pt;height:16.4pt" o:ole="" coordsize="21600,21600" o:preferrelative="t" filled="f" stroked="f">
            <v:stroke joinstyle="miter"/>
            <v:imagedata r:id="rId332" o:title="eqId9f736b05479351128317dba21d6123da"/>
            <o:lock v:ext="edit" aspectratio="t"/>
            <w10:anchorlock/>
          </v:shape>
          <o:OLEObject Type="Embed" ProgID="Equation.DSMT4" ShapeID="_x0000_i1206" DrawAspect="Content" ObjectID="_1468075906" r:id="rId333"/>
        </w:object>
      </w:r>
    </w:p>
    <w:p w14:paraId="77ECBF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属于轻原子核结合成较重原子核反应，所以该反应属于核聚变，不属于衰变，A错误；</w:t>
      </w:r>
    </w:p>
    <w:p w14:paraId="3C2A7B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B．中子数等于质量数减去质子数，因此X核中有6个中子，有6个质子，B错误；</w:t>
      </w:r>
    </w:p>
    <w:p w14:paraId="650638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CD．该反应存在质量亏损，会释放大量热量，由能量守恒定律知，释放的热量为</w:t>
      </w:r>
    </w:p>
    <w:p w14:paraId="6FA473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07" type="#_x0000_t75" alt="eqId5d7dbcdcb362a92243283bbeee4c91ac" style="width:55.4pt;height:15.8pt" o:ole="" coordsize="21600,21600" o:preferrelative="t" filled="f" stroked="f">
            <v:stroke joinstyle="miter"/>
            <v:imagedata r:id="rId334" o:title="eqId5d7dbcdcb362a92243283bbeee4c91ac"/>
            <o:lock v:ext="edit" aspectratio="t"/>
            <w10:anchorlock/>
          </v:shape>
          <o:OLEObject Type="Embed" ProgID="Equation.DSMT4" ShapeID="_x0000_i1207" DrawAspect="Content" ObjectID="_1468075907" r:id="rId335"/>
        </w:object>
      </w:r>
    </w:p>
    <w:p w14:paraId="700727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即</w:t>
      </w:r>
      <w:r>
        <w:rPr>
          <w:rFonts w:asciiTheme="minorEastAsia" w:eastAsiaTheme="minorEastAsia" w:hAnsiTheme="minorEastAsia" w:cstheme="minorEastAsia" w:hint="eastAsia"/>
          <w:color w:val="FF0000"/>
          <w:sz w:val="21"/>
          <w:szCs w:val="21"/>
        </w:rPr>
        <w:object>
          <v:shape id="_x0000_i1208" type="#_x0000_t75" alt="eqId5055222ff0e8b0431fcf293c37d8d8e2" style="width:38.7pt;height:15.8pt" o:ole="" coordsize="21600,21600" o:preferrelative="t" filled="f" stroked="f">
            <v:stroke joinstyle="miter"/>
            <v:imagedata r:id="rId336" o:title="eqId5055222ff0e8b0431fcf293c37d8d8e2"/>
            <o:lock v:ext="edit" aspectratio="t"/>
            <w10:anchorlock/>
          </v:shape>
          <o:OLEObject Type="Embed" ProgID="Equation.DSMT4" ShapeID="_x0000_i1208" DrawAspect="Content" ObjectID="_1468075908" r:id="rId337"/>
        </w:object>
      </w:r>
      <w:r>
        <w:rPr>
          <w:rFonts w:asciiTheme="minorEastAsia" w:eastAsiaTheme="minorEastAsia" w:hAnsiTheme="minorEastAsia" w:cstheme="minorEastAsia" w:hint="eastAsia"/>
          <w:color w:val="FF0000"/>
          <w:sz w:val="21"/>
          <w:szCs w:val="21"/>
        </w:rPr>
        <w:t>，C错误，D正确；</w:t>
      </w:r>
    </w:p>
    <w:p w14:paraId="3A8603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故选D。</w:t>
      </w:r>
    </w:p>
    <w:p w14:paraId="72BFAC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5．（2024·甘肃张掖·高台县第一中学校考模拟预测）氘核可以发生一系列聚变反应释放核能，其总效果可以用反应式</w:t>
      </w:r>
      <w:r>
        <w:rPr>
          <w:rFonts w:asciiTheme="minorEastAsia" w:eastAsiaTheme="minorEastAsia" w:hAnsiTheme="minorEastAsia" w:cstheme="minorEastAsia" w:hint="eastAsia"/>
          <w:sz w:val="21"/>
          <w:szCs w:val="21"/>
        </w:rPr>
        <w:object>
          <v:shape id="_x0000_i1209" type="#_x0000_t75" alt="eqIdc72972386a7cba9585fe11949bab0580" style="width:161.9pt;height:16.45pt" o:ole="" coordsize="21600,21600" o:preferrelative="t" filled="f" stroked="f">
            <v:stroke joinstyle="miter"/>
            <v:imagedata r:id="rId338" o:title="eqIdc72972386a7cba9585fe11949bab0580"/>
            <o:lock v:ext="edit" aspectratio="t"/>
            <w10:anchorlock/>
          </v:shape>
          <o:OLEObject Type="Embed" ProgID="Equation.DSMT4" ShapeID="_x0000_i1209" DrawAspect="Content" ObjectID="_1468075909" r:id="rId339"/>
        </w:object>
      </w:r>
      <w:r>
        <w:rPr>
          <w:rFonts w:asciiTheme="minorEastAsia" w:eastAsiaTheme="minorEastAsia" w:hAnsiTheme="minorEastAsia" w:cstheme="minorEastAsia" w:hint="eastAsia"/>
          <w:sz w:val="21"/>
          <w:szCs w:val="21"/>
        </w:rPr>
        <w:t>表示。铀核的某种裂变反应为</w:t>
      </w:r>
      <w:r>
        <w:rPr>
          <w:rFonts w:asciiTheme="minorEastAsia" w:eastAsiaTheme="minorEastAsia" w:hAnsiTheme="minorEastAsia" w:cstheme="minorEastAsia" w:hint="eastAsia"/>
          <w:sz w:val="21"/>
          <w:szCs w:val="21"/>
        </w:rPr>
        <w:object>
          <v:shape id="_x0000_i1210" type="#_x0000_t75" alt="eqIdbcc4f6dc46a2ec941d84eb66d740b329" style="width:190.95pt;height:16.5pt" o:ole="" coordsize="21600,21600" o:preferrelative="t" filled="f" stroked="f">
            <v:stroke joinstyle="miter"/>
            <v:imagedata r:id="rId340" o:title="eqIdbcc4f6dc46a2ec941d84eb66d740b329"/>
            <o:lock v:ext="edit" aspectratio="t"/>
            <w10:anchorlock/>
          </v:shape>
          <o:OLEObject Type="Embed" ProgID="Equation.DSMT4" ShapeID="_x0000_i1210" DrawAspect="Content" ObjectID="_1468075910" r:id="rId341"/>
        </w:object>
      </w:r>
      <w:r>
        <w:rPr>
          <w:rFonts w:asciiTheme="minorEastAsia" w:eastAsiaTheme="minorEastAsia" w:hAnsiTheme="minorEastAsia" w:cstheme="minorEastAsia" w:hint="eastAsia"/>
          <w:sz w:val="21"/>
          <w:szCs w:val="21"/>
        </w:rPr>
        <w:t>，下列说法正确的是（　　）</w:t>
      </w:r>
    </w:p>
    <w:p w14:paraId="31DA06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A．X是正电子</w:t>
      </w:r>
    </w:p>
    <w:p w14:paraId="4F60994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211" type="#_x0000_t75" alt="eqId72916582509bf78da3156f1c67bf4281" style="width:21.95pt;height:16.85pt" o:ole="" coordsize="21600,21600" o:preferrelative="t" filled="f" stroked="f">
            <v:stroke joinstyle="miter"/>
            <v:imagedata r:id="rId342" o:title="eqId72916582509bf78da3156f1c67bf4281"/>
            <o:lock v:ext="edit" aspectratio="t"/>
            <w10:anchorlock/>
          </v:shape>
          <o:OLEObject Type="Embed" ProgID="Equation.DSMT4" ShapeID="_x0000_i1211" DrawAspect="Content" ObjectID="_1468075911" r:id="rId343"/>
        </w:object>
      </w:r>
      <w:r>
        <w:rPr>
          <w:rFonts w:asciiTheme="minorEastAsia" w:eastAsiaTheme="minorEastAsia" w:hAnsiTheme="minorEastAsia" w:cstheme="minorEastAsia" w:hint="eastAsia"/>
          <w:sz w:val="21"/>
          <w:szCs w:val="21"/>
        </w:rPr>
        <w:t>核内有57个中子</w:t>
      </w:r>
    </w:p>
    <w:p w14:paraId="2D0DBE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C．上述核聚变反应中平均每个核子释放的核能约为</w:t>
      </w:r>
      <w:r>
        <w:rPr>
          <w:rFonts w:asciiTheme="minorEastAsia" w:eastAsiaTheme="minorEastAsia" w:hAnsiTheme="minorEastAsia" w:cstheme="minorEastAsia" w:hint="eastAsia"/>
          <w:sz w:val="21"/>
          <w:szCs w:val="21"/>
        </w:rPr>
        <w:object>
          <v:shape id="_x0000_i1212" type="#_x0000_t75" alt="eqId69498d2184e6eda995af752aec361fa2" style="width:43.05pt;height:12.85pt" o:ole="" coordsize="21600,21600" o:preferrelative="t" filled="f" stroked="f">
            <v:stroke joinstyle="miter"/>
            <v:imagedata r:id="rId344" o:title="eqId69498d2184e6eda995af752aec361fa2"/>
            <o:lock v:ext="edit" aspectratio="t"/>
            <w10:anchorlock/>
          </v:shape>
          <o:OLEObject Type="Embed" ProgID="Equation.DSMT4" ShapeID="_x0000_i1212" DrawAspect="Content" ObjectID="_1468075912" r:id="rId345"/>
        </w:object>
      </w:r>
    </w:p>
    <w:p w14:paraId="1B6EE7A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D．上述两反应中，聚变比裂变平均每个核子多释放核能</w:t>
      </w:r>
      <w:r>
        <w:rPr>
          <w:rFonts w:asciiTheme="minorEastAsia" w:eastAsiaTheme="minorEastAsia" w:hAnsiTheme="minorEastAsia" w:cstheme="minorEastAsia" w:hint="eastAsia"/>
          <w:sz w:val="21"/>
          <w:szCs w:val="21"/>
        </w:rPr>
        <w:object>
          <v:shape id="_x0000_i1213" type="#_x0000_t75" alt="eqId866e88b20938747b47ac91d870c2cb96" style="width:43.95pt;height:12.55pt" o:ole="" coordsize="21600,21600" o:preferrelative="t" filled="f" stroked="f">
            <v:stroke joinstyle="miter"/>
            <v:imagedata r:id="rId346" o:title="eqId866e88b20938747b47ac91d870c2cb96"/>
            <o:lock v:ext="edit" aspectratio="t"/>
            <w10:anchorlock/>
          </v:shape>
          <o:OLEObject Type="Embed" ProgID="Equation.DSMT4" ShapeID="_x0000_i1213" DrawAspect="Content" ObjectID="_1468075913" r:id="rId347"/>
        </w:object>
      </w:r>
    </w:p>
    <w:p w14:paraId="10C8E8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581AF9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】A.根据核反应质量数和电荷数守恒可知，X的质量数为1，电荷数为0，是中子，A错误；</w:t>
      </w:r>
    </w:p>
    <w:p w14:paraId="215EDE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B．同理</w:t>
      </w:r>
      <w:r>
        <w:rPr>
          <w:rFonts w:asciiTheme="minorEastAsia" w:eastAsiaTheme="minorEastAsia" w:hAnsiTheme="minorEastAsia" w:cstheme="minorEastAsia" w:hint="eastAsia"/>
          <w:color w:val="FF0000"/>
          <w:sz w:val="21"/>
          <w:szCs w:val="21"/>
        </w:rPr>
        <w:object>
          <v:shape id="_x0000_i1214" type="#_x0000_t75" alt="eqId4a515ea7293e381cbbf514e3c728713f" style="width:30.75pt;height:12.5pt" o:ole="" coordsize="21600,21600" o:preferrelative="t" filled="f" stroked="f">
            <v:stroke joinstyle="miter"/>
            <v:imagedata r:id="rId348" o:title="eqId4a515ea7293e381cbbf514e3c728713f"/>
            <o:lock v:ext="edit" aspectratio="t"/>
            <w10:anchorlock/>
          </v:shape>
          <o:OLEObject Type="Embed" ProgID="Equation.DSMT4" ShapeID="_x0000_i1214" DrawAspect="Content" ObjectID="_1468075914" r:id="rId349"/>
        </w:objec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object>
          <v:shape id="_x0000_i1215" type="#_x0000_t75" alt="eqId72916582509bf78da3156f1c67bf4281" style="width:21.95pt;height:16.85pt" o:ole="" coordsize="21600,21600" o:preferrelative="t" filled="f" stroked="f">
            <v:stroke joinstyle="miter"/>
            <v:imagedata r:id="rId342" o:title="eqId72916582509bf78da3156f1c67bf4281"/>
            <o:lock v:ext="edit" aspectratio="t"/>
            <w10:anchorlock/>
          </v:shape>
          <o:OLEObject Type="Embed" ProgID="Equation.DSMT4" ShapeID="_x0000_i1215" DrawAspect="Content" ObjectID="_1468075915" r:id="rId350"/>
        </w:object>
      </w:r>
      <w:r>
        <w:rPr>
          <w:rFonts w:asciiTheme="minorEastAsia" w:eastAsiaTheme="minorEastAsia" w:hAnsiTheme="minorEastAsia" w:cstheme="minorEastAsia" w:hint="eastAsia"/>
          <w:color w:val="FF0000"/>
          <w:sz w:val="21"/>
          <w:szCs w:val="21"/>
        </w:rPr>
        <w:t>有56个中子，B错误；</w:t>
      </w:r>
    </w:p>
    <w:p w14:paraId="39EE60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C．上述核聚变反应平均每个核子释放的核能为</w:t>
      </w:r>
    </w:p>
    <w:p w14:paraId="4682C2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16" type="#_x0000_t75" alt="eqId9a7670455f2d836b5b11ce6d593274e2" style="width:122.3pt;height:26.95pt" o:ole="" coordsize="21600,21600" o:preferrelative="t" filled="f" stroked="f">
            <v:stroke joinstyle="miter"/>
            <v:imagedata r:id="rId351" o:title="eqId9a7670455f2d836b5b11ce6d593274e2"/>
            <o:lock v:ext="edit" aspectratio="t"/>
            <w10:anchorlock/>
          </v:shape>
          <o:OLEObject Type="Embed" ProgID="Equation.DSMT4" ShapeID="_x0000_i1216" DrawAspect="Content" ObjectID="_1468075916" r:id="rId352"/>
        </w:object>
      </w:r>
    </w:p>
    <w:p w14:paraId="0736E4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C正确；</w:t>
      </w:r>
    </w:p>
    <w:p w14:paraId="777FDF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D．上述核裂变反应平均每个核子释放的核能为</w:t>
      </w:r>
    </w:p>
    <w:p w14:paraId="24DC528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17" type="#_x0000_t75" alt="eqId2e206bc1a76c89f82ad0de08e494f898" style="width:128.45pt;height:27.3pt" o:ole="" coordsize="21600,21600" o:preferrelative="t" filled="f" stroked="f">
            <v:stroke joinstyle="miter"/>
            <v:imagedata r:id="rId353" o:title="eqId2e206bc1a76c89f82ad0de08e494f898"/>
            <o:lock v:ext="edit" aspectratio="t"/>
            <w10:anchorlock/>
          </v:shape>
          <o:OLEObject Type="Embed" ProgID="Equation.DSMT4" ShapeID="_x0000_i1217" DrawAspect="Content" ObjectID="_1468075917" r:id="rId354"/>
        </w:object>
      </w:r>
    </w:p>
    <w:p w14:paraId="148FCE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18" type="#_x0000_t75" alt="eqIdf6af1d9f52e8086740ed1fe0c00f7f8c" style="width:108.2pt;height:15.8pt" o:ole="" coordsize="21600,21600" o:preferrelative="t" filled="f" stroked="f">
            <v:stroke joinstyle="miter"/>
            <v:imagedata r:id="rId355" o:title="eqIdf6af1d9f52e8086740ed1fe0c00f7f8c"/>
            <o:lock v:ext="edit" aspectratio="t"/>
            <w10:anchorlock/>
          </v:shape>
          <o:OLEObject Type="Embed" ProgID="Equation.DSMT4" ShapeID="_x0000_i1218" DrawAspect="Content" ObjectID="_1468075918" r:id="rId356"/>
        </w:object>
      </w:r>
    </w:p>
    <w:p w14:paraId="0FAD9E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D错误。</w:t>
      </w:r>
    </w:p>
    <w:p w14:paraId="30389A0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1ABDE4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6．（2024·江西·校联考二模）1919年，卢瑟福首创用原子核人工转变的方法，用粒子轰击氮核从原子核中打出了质子，实验装置如图所示。当装置的容器内通入氮气时，荧光屏上观察到闪光。该实验的核反应方程式正确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300DE1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1647825" cy="1143000"/>
            <wp:effectExtent l="0" t="0" r="3175" b="0"/>
            <wp:docPr id="4" name="图片 4" descr="@@@8cfdb986-7a02-4170-a453-d2eac0a2c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cfdb986-7a02-4170-a453-d2eac0a2c949"/>
                    <pic:cNvPicPr>
                      <a:picLocks noChangeAspect="1"/>
                    </pic:cNvPicPr>
                  </pic:nvPicPr>
                  <pic:blipFill>
                    <a:blip xmlns:r="http://schemas.openxmlformats.org/officeDocument/2006/relationships" r:embed="rId357"/>
                    <a:stretch>
                      <a:fillRect/>
                    </a:stretch>
                  </pic:blipFill>
                  <pic:spPr>
                    <a:xfrm>
                      <a:off x="0" y="0"/>
                      <a:ext cx="1647825" cy="1143000"/>
                    </a:xfrm>
                    <a:prstGeom prst="rect">
                      <a:avLst/>
                    </a:prstGeom>
                  </pic:spPr>
                </pic:pic>
              </a:graphicData>
            </a:graphic>
          </wp:inline>
        </w:drawing>
      </w:r>
    </w:p>
    <w:p w14:paraId="52CC4EDF">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219" type="#_x0000_t75" alt="eqIdc0319b55d2941e7ddd43f1aff1d98166" style="width:89.75pt;height:19.4pt" o:ole="" coordsize="21600,21600" o:preferrelative="t" filled="f" stroked="f">
            <v:stroke joinstyle="miter"/>
            <v:imagedata r:id="rId358" o:title="eqIdc0319b55d2941e7ddd43f1aff1d98166"/>
            <o:lock v:ext="edit" aspectratio="t"/>
            <w10:anchorlock/>
          </v:shape>
          <o:OLEObject Type="Embed" ProgID="Equation.DSMT4" ShapeID="_x0000_i1219" DrawAspect="Content" ObjectID="_1468075919" r:id="rId359"/>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220" type="#_x0000_t75" alt="eqIdfb18363f2417a9d956db5b806e603f0b" style="width:96.8pt;height:19.45pt" o:ole="" coordsize="21600,21600" o:preferrelative="t" filled="f" stroked="f">
            <v:stroke joinstyle="miter"/>
            <v:imagedata r:id="rId360" o:title="eqIdfb18363f2417a9d956db5b806e603f0b"/>
            <o:lock v:ext="edit" aspectratio="t"/>
            <w10:anchorlock/>
          </v:shape>
          <o:OLEObject Type="Embed" ProgID="Equation.DSMT4" ShapeID="_x0000_i1220" DrawAspect="Content" ObjectID="_1468075920" r:id="rId361"/>
        </w:object>
      </w:r>
    </w:p>
    <w:p w14:paraId="3570E1F6">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21" type="#_x0000_t75" alt="eqId048efbb0004087ab99168ee06f011cb0" style="width:95.9pt;height:16.8pt" o:ole="" coordsize="21600,21600" o:preferrelative="t" filled="f" stroked="f">
            <v:stroke joinstyle="miter"/>
            <v:imagedata r:id="rId362" o:title="eqId048efbb0004087ab99168ee06f011cb0"/>
            <o:lock v:ext="edit" aspectratio="t"/>
            <w10:anchorlock/>
          </v:shape>
          <o:OLEObject Type="Embed" ProgID="Equation.DSMT4" ShapeID="_x0000_i1221" DrawAspect="Content" ObjectID="_1468075921" r:id="rId363"/>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222" type="#_x0000_t75" alt="eqId40689dc2a02f93effe9075f059fab739" style="width:95pt;height:19.1pt" o:ole="" coordsize="21600,21600" o:preferrelative="t" filled="f" stroked="f">
            <v:stroke joinstyle="miter"/>
            <v:imagedata r:id="rId364" o:title="eqId40689dc2a02f93effe9075f059fab739"/>
            <o:lock v:ext="edit" aspectratio="t"/>
            <w10:anchorlock/>
          </v:shape>
          <o:OLEObject Type="Embed" ProgID="Equation.DSMT4" ShapeID="_x0000_i1222" DrawAspect="Content" ObjectID="_1468075922" r:id="rId365"/>
        </w:object>
      </w:r>
    </w:p>
    <w:p w14:paraId="55DEB9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5A418A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】A．因该反应打出的是质子，A错误；</w:t>
      </w:r>
    </w:p>
    <w:p w14:paraId="58229C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BCD．方程中质量数和核电荷数应守恒，故实验使用</w:t>
      </w:r>
      <w:r>
        <w:rPr>
          <w:rFonts w:asciiTheme="minorEastAsia" w:eastAsiaTheme="minorEastAsia" w:hAnsiTheme="minorEastAsia" w:cstheme="minorEastAsia" w:hint="eastAsia"/>
          <w:color w:val="FF0000"/>
          <w:sz w:val="21"/>
          <w:szCs w:val="21"/>
        </w:rPr>
        <w:object>
          <v:shape id="_x0000_i1223" type="#_x0000_t75" alt="eqIde170f206fdbbd834aad7580c727e2cc6" style="width:10.55pt;height:9.55pt" o:ole="" coordsize="21600,21600" o:preferrelative="t" filled="f" stroked="f">
            <v:stroke joinstyle="miter"/>
            <v:imagedata r:id="rId326" o:title="eqIde170f206fdbbd834aad7580c727e2cc6"/>
            <o:lock v:ext="edit" aspectratio="t"/>
            <w10:anchorlock/>
          </v:shape>
          <o:OLEObject Type="Embed" ProgID="Equation.DSMT4" ShapeID="_x0000_i1223" DrawAspect="Content" ObjectID="_1468075923" r:id="rId366"/>
        </w:object>
      </w:r>
      <w:r>
        <w:rPr>
          <w:rFonts w:asciiTheme="minorEastAsia" w:eastAsiaTheme="minorEastAsia" w:hAnsiTheme="minorEastAsia" w:cstheme="minorEastAsia" w:hint="eastAsia"/>
          <w:color w:val="FF0000"/>
          <w:sz w:val="21"/>
          <w:szCs w:val="21"/>
        </w:rPr>
        <w:t>粒子轰击氮核从原子核中打出了质子，BD错误，C正确。</w:t>
      </w:r>
    </w:p>
    <w:p w14:paraId="06D166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3A88C5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7．（2023·河北保定·统考三模）中国实验快堆工程（CEFR）已经成功并网发电，这标志着国家“863”计划重大项目目标的全面实现，中国实验快堆采用钚（</w:t>
      </w:r>
      <w:r>
        <w:rPr>
          <w:rFonts w:asciiTheme="minorEastAsia" w:eastAsiaTheme="minorEastAsia" w:hAnsiTheme="minorEastAsia" w:cstheme="minorEastAsia" w:hint="eastAsia"/>
          <w:sz w:val="21"/>
          <w:szCs w:val="21"/>
        </w:rPr>
        <w:object>
          <v:shape id="_x0000_i1224" type="#_x0000_t75" alt="eqId7ffd6f146cbfe3a63c4834aa743e1f9d" style="width:25.5pt;height:16.35pt" o:ole="" coordsize="21600,21600" o:preferrelative="t" filled="f" stroked="f">
            <v:stroke joinstyle="miter"/>
            <v:imagedata r:id="rId367" o:title="eqId7ffd6f146cbfe3a63c4834aa743e1f9d"/>
            <o:lock v:ext="edit" aspectratio="t"/>
            <w10:anchorlock/>
          </v:shape>
          <o:OLEObject Type="Embed" ProgID="Equation.DSMT4" ShapeID="_x0000_i1224" DrawAspect="Content" ObjectID="_1468075924" r:id="rId368"/>
        </w:object>
      </w:r>
      <w:r>
        <w:rPr>
          <w:rFonts w:asciiTheme="minorEastAsia" w:eastAsiaTheme="minorEastAsia" w:hAnsiTheme="minorEastAsia" w:cstheme="minorEastAsia" w:hint="eastAsia"/>
          <w:sz w:val="21"/>
          <w:szCs w:val="21"/>
        </w:rPr>
        <w:t>）作燃料，在堆心燃料钚的外围再生区里放置不易发生裂变的铀（</w:t>
      </w:r>
      <w:r>
        <w:rPr>
          <w:rFonts w:asciiTheme="minorEastAsia" w:eastAsiaTheme="minorEastAsia" w:hAnsiTheme="minorEastAsia" w:cstheme="minorEastAsia" w:hint="eastAsia"/>
          <w:sz w:val="21"/>
          <w:szCs w:val="21"/>
        </w:rPr>
        <w:object>
          <v:shape id="_x0000_i1225" type="#_x0000_t75" alt="eqId495bf107b1d2c2a453f755d82f49d8ea" style="width:25.5pt;height:16.85pt" o:ole="" coordsize="21600,21600" o:preferrelative="t" filled="f" stroked="f">
            <v:stroke joinstyle="miter"/>
            <v:imagedata r:id="rId369" o:title="eqId495bf107b1d2c2a453f755d82f49d8ea"/>
            <o:lock v:ext="edit" aspectratio="t"/>
            <w10:anchorlock/>
          </v:shape>
          <o:OLEObject Type="Embed" ProgID="Equation.DSMT4" ShapeID="_x0000_i1225" DrawAspect="Content" ObjectID="_1468075925" r:id="rId370"/>
        </w:object>
      </w:r>
      <w:r>
        <w:rPr>
          <w:rFonts w:asciiTheme="minorEastAsia" w:eastAsiaTheme="minorEastAsia" w:hAnsiTheme="minorEastAsia" w:cstheme="minorEastAsia" w:hint="eastAsia"/>
          <w:sz w:val="21"/>
          <w:szCs w:val="21"/>
        </w:rPr>
        <w:t>），钚239裂变释放出的快中子，被再生区内的铀238吸收，铀238转变为铀239，铀239极不稳定，经过衰变，进一步转变为易裂变的钚239，从而实现核燃料的“增殖”，关于中国实验快堆，下列说法正确的是（　　）</w:t>
      </w:r>
    </w:p>
    <w:p w14:paraId="009FBA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A．铀239发生衰变转变为钚239，核反应方程为：</w:t>
      </w:r>
      <w:r>
        <w:rPr>
          <w:rFonts w:asciiTheme="minorEastAsia" w:eastAsiaTheme="minorEastAsia" w:hAnsiTheme="minorEastAsia" w:cstheme="minorEastAsia" w:hint="eastAsia"/>
          <w:sz w:val="21"/>
          <w:szCs w:val="21"/>
        </w:rPr>
        <w:object>
          <v:shape id="_x0000_i1226" type="#_x0000_t75" alt="eqId214cfdbb24d1360d17f141856c2898e2" style="width:80.05pt;height:17.15pt" o:ole="" coordsize="21600,21600" o:preferrelative="t" filled="f" stroked="f">
            <v:stroke joinstyle="miter"/>
            <v:imagedata r:id="rId371" o:title="eqId214cfdbb24d1360d17f141856c2898e2"/>
            <o:lock v:ext="edit" aspectratio="t"/>
            <w10:anchorlock/>
          </v:shape>
          <o:OLEObject Type="Embed" ProgID="Equation.DSMT4" ShapeID="_x0000_i1226" DrawAspect="Content" ObjectID="_1468075926" r:id="rId372"/>
        </w:object>
      </w:r>
    </w:p>
    <w:p w14:paraId="5E224F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B．铀239经过衰变转变为钚239，质量不变</w:t>
      </w:r>
    </w:p>
    <w:p w14:paraId="74ED9B7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C．铀238转变为铀239的核反应方程为：</w:t>
      </w:r>
      <w:r>
        <w:rPr>
          <w:rFonts w:asciiTheme="minorEastAsia" w:eastAsiaTheme="minorEastAsia" w:hAnsiTheme="minorEastAsia" w:cstheme="minorEastAsia" w:hint="eastAsia"/>
          <w:sz w:val="21"/>
          <w:szCs w:val="21"/>
        </w:rPr>
        <w:object>
          <v:shape id="_x0000_i1227" type="#_x0000_t75" alt="eqId5f6834abb53233c55802fcf372d1ff15" style="width:74.75pt;height:16.5pt" o:ole="" coordsize="21600,21600" o:preferrelative="t" filled="f" stroked="f">
            <v:stroke joinstyle="miter"/>
            <v:imagedata r:id="rId373" o:title="eqId5f6834abb53233c55802fcf372d1ff15"/>
            <o:lock v:ext="edit" aspectratio="t"/>
            <w10:anchorlock/>
          </v:shape>
          <o:OLEObject Type="Embed" ProgID="Equation.DSMT4" ShapeID="_x0000_i1227" DrawAspect="Content" ObjectID="_1468075927" r:id="rId374"/>
        </w:object>
      </w:r>
    </w:p>
    <w:p w14:paraId="4C9538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D．铀238吸收快中子转变为铀239是核聚变</w:t>
      </w:r>
    </w:p>
    <w:p w14:paraId="3A1093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3CA39F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】A．铀239发生衰变转变为钚239，核反应方程为</w:t>
      </w:r>
    </w:p>
    <w:p w14:paraId="2B6AF7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28" type="#_x0000_t75" alt="eqId03e6afc0110b115b35bde61afab692f1" style="width:87.1pt;height:16.95pt" o:ole="" coordsize="21600,21600" o:preferrelative="t" filled="f" stroked="f">
            <v:stroke joinstyle="miter"/>
            <v:imagedata r:id="rId375" o:title="eqId03e6afc0110b115b35bde61afab692f1"/>
            <o:lock v:ext="edit" aspectratio="t"/>
            <w10:anchorlock/>
          </v:shape>
          <o:OLEObject Type="Embed" ProgID="Equation.DSMT4" ShapeID="_x0000_i1228" DrawAspect="Content" ObjectID="_1468075928" r:id="rId376"/>
        </w:object>
      </w:r>
    </w:p>
    <w:p w14:paraId="465678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故A错误；</w:t>
      </w:r>
    </w:p>
    <w:p w14:paraId="05F0863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B．铀239经过衰变转变为钚239，释放能量，质量亏损，故B错误；</w:t>
      </w:r>
    </w:p>
    <w:p w14:paraId="348177E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CD．铀238转变为铀239的核反应方程为</w:t>
      </w:r>
    </w:p>
    <w:p w14:paraId="2F095DC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29" type="#_x0000_t75" alt="eqId5f6834abb53233c55802fcf372d1ff15" style="width:74.75pt;height:16.5pt" o:ole="" coordsize="21600,21600" o:preferrelative="t" filled="f" stroked="f">
            <v:stroke joinstyle="miter"/>
            <v:imagedata r:id="rId373" o:title="eqId5f6834abb53233c55802fcf372d1ff15"/>
            <o:lock v:ext="edit" aspectratio="t"/>
            <w10:anchorlock/>
          </v:shape>
          <o:OLEObject Type="Embed" ProgID="Equation.DSMT4" ShapeID="_x0000_i1229" DrawAspect="Content" ObjectID="_1468075929" r:id="rId377"/>
        </w:object>
      </w:r>
    </w:p>
    <w:p w14:paraId="5068A0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该核反应方程不是核聚变，故C正确，D错误。</w:t>
      </w:r>
    </w:p>
    <w:p w14:paraId="7488FE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65A1CD3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8．（2024上·甘肃武威·高三统考期末）质子在加速器中加速到接近光速后，常被用来与其他粒子碰撞。下列核反应方程中，X代表电子的是（　　）</w:t>
      </w:r>
    </w:p>
    <w:p w14:paraId="133794BB">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230" type="#_x0000_t75" alt="eqId900a8e3e839702631b9d07243556dee3" style="width:86.2pt;height:16.45pt" o:ole="" coordsize="21600,21600" o:preferrelative="t" filled="f" stroked="f">
            <v:stroke joinstyle="miter"/>
            <v:imagedata r:id="rId378" o:title="eqId900a8e3e839702631b9d07243556dee3"/>
            <o:lock v:ext="edit" aspectratio="t"/>
            <w10:anchorlock/>
          </v:shape>
          <o:OLEObject Type="Embed" ProgID="Equation.DSMT4" ShapeID="_x0000_i1230" DrawAspect="Content" ObjectID="_1468075930" r:id="rId379"/>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231" type="#_x0000_t75" alt="eqIdf84a287fc00345ed0661f496b1c0a048" style="width:80.05pt;height:16.55pt" o:ole="" coordsize="21600,21600" o:preferrelative="t" filled="f" stroked="f">
            <v:stroke joinstyle="miter"/>
            <v:imagedata r:id="rId380" o:title="eqIdf84a287fc00345ed0661f496b1c0a048"/>
            <o:lock v:ext="edit" aspectratio="t"/>
            <w10:anchorlock/>
          </v:shape>
          <o:OLEObject Type="Embed" ProgID="Equation.DSMT4" ShapeID="_x0000_i1231" DrawAspect="Content" ObjectID="_1468075931" r:id="rId381"/>
        </w:object>
      </w:r>
    </w:p>
    <w:p w14:paraId="53902C67">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32" type="#_x0000_t75" alt="eqId47357acf71af43d42a59ed48bd3cddfb" style="width:91.45pt;height:16.9pt" o:ole="" coordsize="21600,21600" o:preferrelative="t" filled="f" stroked="f">
            <v:stroke joinstyle="miter"/>
            <v:imagedata r:id="rId382" o:title="eqId47357acf71af43d42a59ed48bd3cddfb"/>
            <o:lock v:ext="edit" aspectratio="t"/>
            <w10:anchorlock/>
          </v:shape>
          <o:OLEObject Type="Embed" ProgID="Equation.DSMT4" ShapeID="_x0000_i1232" DrawAspect="Content" ObjectID="_1468075932" r:id="rId383"/>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233" type="#_x0000_t75" alt="eqIda8b2215244785d5cb6dee4e4d0ffe63e" style="width:93.25pt;height:16.5pt" o:ole="" coordsize="21600,21600" o:preferrelative="t" filled="f" stroked="f">
            <v:stroke joinstyle="miter"/>
            <v:imagedata r:id="rId384" o:title="eqIda8b2215244785d5cb6dee4e4d0ffe63e"/>
            <o:lock v:ext="edit" aspectratio="t"/>
            <w10:anchorlock/>
          </v:shape>
          <o:OLEObject Type="Embed" ProgID="Equation.DSMT4" ShapeID="_x0000_i1233" DrawAspect="Content" ObjectID="_1468075933" r:id="rId385"/>
        </w:object>
      </w:r>
    </w:p>
    <w:p w14:paraId="3580F1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00C6E77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】A．根据电荷数守恒，质量数守恒，X代表</w:t>
      </w:r>
      <w:r>
        <w:rPr>
          <w:rFonts w:asciiTheme="minorEastAsia" w:eastAsiaTheme="minorEastAsia" w:hAnsiTheme="minorEastAsia" w:cstheme="minorEastAsia" w:hint="eastAsia"/>
          <w:color w:val="FF0000"/>
          <w:sz w:val="21"/>
          <w:szCs w:val="21"/>
        </w:rPr>
        <w:object>
          <v:shape id="_x0000_i1234" type="#_x0000_t75" alt="eqId5a177e586e2c4e14a7647513efbdc6d3" style="width:13.2pt;height:16.5pt" o:ole="" coordsize="21600,21600" o:preferrelative="t" filled="f" stroked="f">
            <v:stroke joinstyle="miter"/>
            <v:imagedata r:id="rId386" o:title="eqId5a177e586e2c4e14a7647513efbdc6d3"/>
            <o:lock v:ext="edit" aspectratio="t"/>
            <w10:anchorlock/>
          </v:shape>
          <o:OLEObject Type="Embed" ProgID="Equation.DSMT4" ShapeID="_x0000_i1234" DrawAspect="Content" ObjectID="_1468075934" r:id="rId387"/>
        </w:object>
      </w:r>
      <w:r>
        <w:rPr>
          <w:rFonts w:asciiTheme="minorEastAsia" w:eastAsiaTheme="minorEastAsia" w:hAnsiTheme="minorEastAsia" w:cstheme="minorEastAsia" w:hint="eastAsia"/>
          <w:color w:val="FF0000"/>
          <w:sz w:val="21"/>
          <w:szCs w:val="21"/>
        </w:rPr>
        <w:t>，故A错误；</w:t>
      </w:r>
    </w:p>
    <w:p w14:paraId="2294AFC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B．根据电荷数守恒，质量数守恒，X代表</w:t>
      </w:r>
      <w:r>
        <w:rPr>
          <w:rFonts w:asciiTheme="minorEastAsia" w:eastAsiaTheme="minorEastAsia" w:hAnsiTheme="minorEastAsia" w:cstheme="minorEastAsia" w:hint="eastAsia"/>
          <w:color w:val="FF0000"/>
          <w:sz w:val="21"/>
          <w:szCs w:val="21"/>
        </w:rPr>
        <w:object>
          <v:shape id="_x0000_i1235" type="#_x0000_t75" alt="eqIda3bc82bbe879a24c831be980c085e897" style="width:14.95pt;height:16.25pt" o:ole="" coordsize="21600,21600" o:preferrelative="t" filled="f" stroked="f">
            <v:stroke joinstyle="miter"/>
            <v:imagedata r:id="rId11" o:title="eqIda3bc82bbe879a24c831be980c085e897"/>
            <o:lock v:ext="edit" aspectratio="t"/>
            <w10:anchorlock/>
          </v:shape>
          <o:OLEObject Type="Embed" ProgID="Equation.DSMT4" ShapeID="_x0000_i1235" DrawAspect="Content" ObjectID="_1468075935" r:id="rId388"/>
        </w:object>
      </w:r>
      <w:r>
        <w:rPr>
          <w:rFonts w:asciiTheme="minorEastAsia" w:eastAsiaTheme="minorEastAsia" w:hAnsiTheme="minorEastAsia" w:cstheme="minorEastAsia" w:hint="eastAsia"/>
          <w:color w:val="FF0000"/>
          <w:sz w:val="21"/>
          <w:szCs w:val="21"/>
        </w:rPr>
        <w:t>，故B正确；</w:t>
      </w:r>
    </w:p>
    <w:p w14:paraId="596D1D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C．根据电荷数守恒，质量数守恒，X代表</w:t>
      </w:r>
      <w:r>
        <w:rPr>
          <w:rFonts w:asciiTheme="minorEastAsia" w:eastAsiaTheme="minorEastAsia" w:hAnsiTheme="minorEastAsia" w:cstheme="minorEastAsia" w:hint="eastAsia"/>
          <w:color w:val="FF0000"/>
          <w:sz w:val="21"/>
          <w:szCs w:val="21"/>
        </w:rPr>
        <w:object>
          <v:shape id="_x0000_i1236" type="#_x0000_t75" alt="eqIdf032586eec2b4b3a55ab6f0b860aad64" style="width:13.15pt;height:15.15pt" o:ole="" coordsize="21600,21600" o:preferrelative="t" filled="f" stroked="f">
            <v:stroke joinstyle="miter"/>
            <v:imagedata r:id="rId229" o:title="eqIdf032586eec2b4b3a55ab6f0b860aad64"/>
            <o:lock v:ext="edit" aspectratio="t"/>
            <w10:anchorlock/>
          </v:shape>
          <o:OLEObject Type="Embed" ProgID="Equation.DSMT4" ShapeID="_x0000_i1236" DrawAspect="Content" ObjectID="_1468075936" r:id="rId389"/>
        </w:object>
      </w:r>
      <w:r>
        <w:rPr>
          <w:rFonts w:asciiTheme="minorEastAsia" w:eastAsiaTheme="minorEastAsia" w:hAnsiTheme="minorEastAsia" w:cstheme="minorEastAsia" w:hint="eastAsia"/>
          <w:color w:val="FF0000"/>
          <w:sz w:val="21"/>
          <w:szCs w:val="21"/>
        </w:rPr>
        <w:t>，故C错误；</w:t>
      </w:r>
    </w:p>
    <w:p w14:paraId="53A3DC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D．根据电荷数守恒，质量数守恒，X代表</w:t>
      </w:r>
      <w:r>
        <w:rPr>
          <w:rFonts w:asciiTheme="minorEastAsia" w:eastAsiaTheme="minorEastAsia" w:hAnsiTheme="minorEastAsia" w:cstheme="minorEastAsia" w:hint="eastAsia"/>
          <w:color w:val="FF0000"/>
          <w:sz w:val="21"/>
          <w:szCs w:val="21"/>
        </w:rPr>
        <w:object>
          <v:shape id="_x0000_i1237" type="#_x0000_t75" alt="eqId5a177e586e2c4e14a7647513efbdc6d3" style="width:13.2pt;height:16.5pt" o:ole="" coordsize="21600,21600" o:preferrelative="t" filled="f" stroked="f">
            <v:stroke joinstyle="miter"/>
            <v:imagedata r:id="rId386" o:title="eqId5a177e586e2c4e14a7647513efbdc6d3"/>
            <o:lock v:ext="edit" aspectratio="t"/>
            <w10:anchorlock/>
          </v:shape>
          <o:OLEObject Type="Embed" ProgID="Equation.DSMT4" ShapeID="_x0000_i1237" DrawAspect="Content" ObjectID="_1468075937" r:id="rId390"/>
        </w:object>
      </w:r>
      <w:r>
        <w:rPr>
          <w:rFonts w:asciiTheme="minorEastAsia" w:eastAsiaTheme="minorEastAsia" w:hAnsiTheme="minorEastAsia" w:cstheme="minorEastAsia" w:hint="eastAsia"/>
          <w:color w:val="FF0000"/>
          <w:sz w:val="21"/>
          <w:szCs w:val="21"/>
        </w:rPr>
        <w:t>，故D错误；</w:t>
      </w:r>
    </w:p>
    <w:p w14:paraId="5209F1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7B0E6A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9．（2024·山东济南·统考三模）2024年4月20日，我国首次利用核电商用堆批量生产碳14同位素，这标志着将彻底破解国内碳14同位素依赖进口的难题，实现碳14供应全面国产化。碳14发生β衰变时的反应方程为</w:t>
      </w:r>
      <w:r>
        <w:rPr>
          <w:rFonts w:asciiTheme="minorEastAsia" w:eastAsiaTheme="minorEastAsia" w:hAnsiTheme="minorEastAsia" w:cstheme="minorEastAsia" w:hint="eastAsia"/>
          <w:sz w:val="21"/>
          <w:szCs w:val="21"/>
        </w:rPr>
        <w:object>
          <v:shape id="_x0000_i1238" type="#_x0000_t75" alt="eqId1a2bd4b950f7fe4932b472c162dc5157" style="width:66.85pt;height:16.85pt" o:ole="" coordsize="21600,21600" o:preferrelative="t" filled="f" stroked="f">
            <v:stroke joinstyle="miter"/>
            <v:imagedata r:id="rId391" o:title="eqId1a2bd4b950f7fe4932b472c162dc5157"/>
            <o:lock v:ext="edit" aspectratio="t"/>
            <w10:anchorlock/>
          </v:shape>
          <o:OLEObject Type="Embed" ProgID="Equation.DSMT4" ShapeID="_x0000_i1238" DrawAspect="Content" ObjectID="_1468075938" r:id="rId392"/>
        </w:object>
      </w:r>
      <w:r>
        <w:rPr>
          <w:rFonts w:asciiTheme="minorEastAsia" w:eastAsiaTheme="minorEastAsia" w:hAnsiTheme="minorEastAsia" w:cstheme="minorEastAsia" w:hint="eastAsia"/>
          <w:sz w:val="21"/>
          <w:szCs w:val="21"/>
        </w:rPr>
        <w:t>，则</w:t>
      </w:r>
      <w:r>
        <w:rPr>
          <w:rFonts w:asciiTheme="minorEastAsia" w:eastAsiaTheme="minorEastAsia" w:hAnsiTheme="minorEastAsia" w:cstheme="minorEastAsia" w:hint="eastAsia"/>
          <w:sz w:val="21"/>
          <w:szCs w:val="21"/>
        </w:rPr>
        <w:object>
          <v:shape id="_x0000_i1239" type="#_x0000_t75" alt="eqId260d3fbf82111a5f3fb59495bdf31fac" style="width:16.7pt;height:16.7pt" o:ole="" coordsize="21600,21600" o:preferrelative="t" filled="f" stroked="f">
            <v:stroke joinstyle="miter"/>
            <v:imagedata r:id="rId393" o:title="eqId260d3fbf82111a5f3fb59495bdf31fac"/>
            <o:lock v:ext="edit" aspectratio="t"/>
            <w10:anchorlock/>
          </v:shape>
          <o:OLEObject Type="Embed" ProgID="Equation.DSMT4" ShapeID="_x0000_i1239" DrawAspect="Content" ObjectID="_1468075939" r:id="rId394"/>
        </w:object>
      </w:r>
      <w:r>
        <w:rPr>
          <w:rFonts w:asciiTheme="minorEastAsia" w:eastAsiaTheme="minorEastAsia" w:hAnsiTheme="minorEastAsia" w:cstheme="minorEastAsia" w:hint="eastAsia"/>
          <w:sz w:val="21"/>
          <w:szCs w:val="21"/>
        </w:rPr>
        <w:t>是（　　）</w:t>
      </w:r>
    </w:p>
    <w:p w14:paraId="5A03E290">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240" type="#_x0000_t75" alt="eqId4bbc28192b99e25eab33355160090035" style="width:17.55pt;height:16.65pt" o:ole="" coordsize="21600,21600" o:preferrelative="t" filled="f" stroked="f">
            <v:stroke joinstyle="miter"/>
            <v:imagedata r:id="rId395" o:title="eqId4bbc28192b99e25eab33355160090035"/>
            <o:lock v:ext="edit" aspectratio="t"/>
            <w10:anchorlock/>
          </v:shape>
          <o:OLEObject Type="Embed" ProgID="Equation.DSMT4" ShapeID="_x0000_i1240" DrawAspect="Content" ObjectID="_1468075940" r:id="rId396"/>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241" type="#_x0000_t75" alt="eqIdba8296b6644f1d0f1ebe94d74d06901b" style="width:18.45pt;height:16.95pt" o:ole="" coordsize="21600,21600" o:preferrelative="t" filled="f" stroked="f">
            <v:stroke joinstyle="miter"/>
            <v:imagedata r:id="rId397" o:title="eqIdba8296b6644f1d0f1ebe94d74d06901b"/>
            <o:lock v:ext="edit" aspectratio="t"/>
            <w10:anchorlock/>
          </v:shape>
          <o:OLEObject Type="Embed" ProgID="Equation.DSMT4" ShapeID="_x0000_i1241" DrawAspect="Content" ObjectID="_1468075941" r:id="rId398"/>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42" type="#_x0000_t75" alt="eqId308c4bded7fe8c06bec581e149bfb2c9" style="width:17.55pt;height:16.65pt" o:ole="" coordsize="21600,21600" o:preferrelative="t" filled="f" stroked="f">
            <v:stroke joinstyle="miter"/>
            <v:imagedata r:id="rId399" o:title="eqId308c4bded7fe8c06bec581e149bfb2c9"/>
            <o:lock v:ext="edit" aspectratio="t"/>
            <w10:anchorlock/>
          </v:shape>
          <o:OLEObject Type="Embed" ProgID="Equation.DSMT4" ShapeID="_x0000_i1242" DrawAspect="Content" ObjectID="_1468075942" r:id="rId400"/>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243" type="#_x0000_t75" alt="eqIdf405dcdc10bf1f2a7ae29893e0ab5319" style="width:18.45pt;height:16.55pt" o:ole="" coordsize="21600,21600" o:preferrelative="t" filled="f" stroked="f">
            <v:stroke joinstyle="miter"/>
            <v:imagedata r:id="rId401" o:title="eqIdf405dcdc10bf1f2a7ae29893e0ab5319"/>
            <o:lock v:ext="edit" aspectratio="t"/>
            <w10:anchorlock/>
          </v:shape>
          <o:OLEObject Type="Embed" ProgID="Equation.DSMT4" ShapeID="_x0000_i1243" DrawAspect="Content" ObjectID="_1468075943" r:id="rId402"/>
        </w:object>
      </w:r>
    </w:p>
    <w:p w14:paraId="75B48E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26CBAF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】由质量数守恒有</w:t>
      </w:r>
    </w:p>
    <w:p w14:paraId="685F3B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44" type="#_x0000_t75" alt="eqId9c3affbbd0323b7760f7892c81fe4a71" style="width:44.85pt;height:12.5pt" o:ole="" coordsize="21600,21600" o:preferrelative="t" filled="f" stroked="f">
            <v:stroke joinstyle="miter"/>
            <v:imagedata r:id="rId403" o:title="eqId9c3affbbd0323b7760f7892c81fe4a71"/>
            <o:lock v:ext="edit" aspectratio="t"/>
            <w10:anchorlock/>
          </v:shape>
          <o:OLEObject Type="Embed" ProgID="Equation.DSMT4" ShapeID="_x0000_i1244" DrawAspect="Content" ObjectID="_1468075944" r:id="rId404"/>
        </w:object>
      </w:r>
    </w:p>
    <w:p w14:paraId="3AF6CEA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解得</w:t>
      </w:r>
    </w:p>
    <w:p w14:paraId="4E8F03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45" type="#_x0000_t75" alt="eqId3d8f2623a22b03097ef76bf1f820ec30" style="width:29.9pt;height:11.3pt" o:ole="" coordsize="21600,21600" o:preferrelative="t" filled="f" stroked="f">
            <v:stroke joinstyle="miter"/>
            <v:imagedata r:id="rId405" o:title="eqId3d8f2623a22b03097ef76bf1f820ec30"/>
            <o:lock v:ext="edit" aspectratio="t"/>
            <w10:anchorlock/>
          </v:shape>
          <o:OLEObject Type="Embed" ProgID="Equation.DSMT4" ShapeID="_x0000_i1245" DrawAspect="Content" ObjectID="_1468075945" r:id="rId406"/>
        </w:object>
      </w:r>
    </w:p>
    <w:p w14:paraId="6F8C075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由电荷数守恒有</w:t>
      </w:r>
    </w:p>
    <w:p w14:paraId="21DD38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46" type="#_x0000_t75" alt="eqId2f5af218a2c0bb530426ef8d5f067114" style="width:38.7pt;height:12.45pt" o:ole="" coordsize="21600,21600" o:preferrelative="t" filled="f" stroked="f">
            <v:stroke joinstyle="miter"/>
            <v:imagedata r:id="rId407" o:title="eqId2f5af218a2c0bb530426ef8d5f067114"/>
            <o:lock v:ext="edit" aspectratio="t"/>
            <w10:anchorlock/>
          </v:shape>
          <o:OLEObject Type="Embed" ProgID="Equation.DSMT4" ShapeID="_x0000_i1246" DrawAspect="Content" ObjectID="_1468075946" r:id="rId408"/>
        </w:object>
      </w:r>
    </w:p>
    <w:p w14:paraId="6D7C6A5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解得</w:t>
      </w:r>
    </w:p>
    <w:p w14:paraId="39678C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47" type="#_x0000_t75" alt="eqIdd5d25392d065ae65d0af7164485be33b" style="width:26.35pt;height:12.5pt" o:ole="" coordsize="21600,21600" o:preferrelative="t" filled="f" stroked="f">
            <v:stroke joinstyle="miter"/>
            <v:imagedata r:id="rId409" o:title="eqIdd5d25392d065ae65d0af7164485be33b"/>
            <o:lock v:ext="edit" aspectratio="t"/>
            <w10:anchorlock/>
          </v:shape>
          <o:OLEObject Type="Embed" ProgID="Equation.DSMT4" ShapeID="_x0000_i1247" DrawAspect="Content" ObjectID="_1468075947" r:id="rId410"/>
        </w:object>
      </w:r>
    </w:p>
    <w:p w14:paraId="633208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综上所述，其</w:t>
      </w:r>
      <w:r>
        <w:rPr>
          <w:rFonts w:asciiTheme="minorEastAsia" w:eastAsiaTheme="minorEastAsia" w:hAnsiTheme="minorEastAsia" w:cstheme="minorEastAsia" w:hint="eastAsia"/>
          <w:color w:val="FF0000"/>
          <w:sz w:val="21"/>
          <w:szCs w:val="21"/>
        </w:rPr>
        <w:object>
          <v:shape id="_x0000_i1248" type="#_x0000_t75" alt="eqId260d3fbf82111a5f3fb59495bdf31fac" style="width:16.7pt;height:16.7pt" o:ole="" coordsize="21600,21600" o:preferrelative="t" filled="f" stroked="f">
            <v:stroke joinstyle="miter"/>
            <v:imagedata r:id="rId393" o:title="eqId260d3fbf82111a5f3fb59495bdf31fac"/>
            <o:lock v:ext="edit" aspectratio="t"/>
            <w10:anchorlock/>
          </v:shape>
          <o:OLEObject Type="Embed" ProgID="Equation.DSMT4" ShapeID="_x0000_i1248" DrawAspect="Content" ObjectID="_1468075948" r:id="rId411"/>
        </w:object>
      </w:r>
      <w:r>
        <w:rPr>
          <w:rFonts w:asciiTheme="minorEastAsia" w:eastAsiaTheme="minorEastAsia" w:hAnsiTheme="minorEastAsia" w:cstheme="minorEastAsia" w:hint="eastAsia"/>
          <w:color w:val="FF0000"/>
          <w:sz w:val="21"/>
          <w:szCs w:val="21"/>
        </w:rPr>
        <w:t>为</w:t>
      </w:r>
      <w:r>
        <w:rPr>
          <w:rFonts w:asciiTheme="minorEastAsia" w:eastAsiaTheme="minorEastAsia" w:hAnsiTheme="minorEastAsia" w:cstheme="minorEastAsia" w:hint="eastAsia"/>
          <w:color w:val="FF0000"/>
          <w:sz w:val="21"/>
          <w:szCs w:val="21"/>
        </w:rPr>
        <w:object>
          <v:shape id="_x0000_i1249" type="#_x0000_t75" alt="eqIdba8296b6644f1d0f1ebe94d74d06901b" style="width:18.45pt;height:16.95pt" o:ole="" coordsize="21600,21600" o:preferrelative="t" filled="f" stroked="f">
            <v:stroke joinstyle="miter"/>
            <v:imagedata r:id="rId397" o:title="eqIdba8296b6644f1d0f1ebe94d74d06901b"/>
            <o:lock v:ext="edit" aspectratio="t"/>
            <w10:anchorlock/>
          </v:shape>
          <o:OLEObject Type="Embed" ProgID="Equation.DSMT4" ShapeID="_x0000_i1249" DrawAspect="Content" ObjectID="_1468075949" r:id="rId412"/>
        </w:object>
      </w:r>
      <w:r>
        <w:rPr>
          <w:rFonts w:asciiTheme="minorEastAsia" w:eastAsiaTheme="minorEastAsia" w:hAnsiTheme="minorEastAsia" w:cstheme="minorEastAsia" w:hint="eastAsia"/>
          <w:color w:val="FF0000"/>
          <w:sz w:val="21"/>
          <w:szCs w:val="21"/>
        </w:rPr>
        <w:t>。</w:t>
      </w:r>
    </w:p>
    <w:p w14:paraId="474722E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3389EF4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10．（2021·重庆·统考模拟预测）下列核反应方程正确的是（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24AF091D">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250" type="#_x0000_t75" alt="eqIdcef654031b3c515a07aaae610dd71455" style="width:132pt;height:16.7pt" o:ole="" coordsize="21600,21600" o:preferrelative="t" filled="f" stroked="f">
            <v:stroke joinstyle="miter"/>
            <v:imagedata r:id="rId413" o:title="eqIdcef654031b3c515a07aaae610dd71455"/>
            <o:lock v:ext="edit" aspectratio="t"/>
            <w10:anchorlock/>
          </v:shape>
          <o:OLEObject Type="Embed" ProgID="Equation.DSMT4" ShapeID="_x0000_i1250" DrawAspect="Content" ObjectID="_1468075950" r:id="rId414"/>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251" type="#_x0000_t75" alt="eqIdb4b466af4cd87453c858f4ba068b7d9f" style="width:131.1pt;height:16.75pt" o:ole="" coordsize="21600,21600" o:preferrelative="t" filled="f" stroked="f">
            <v:stroke joinstyle="miter"/>
            <v:imagedata r:id="rId415" o:title="eqIdb4b466af4cd87453c858f4ba068b7d9f"/>
            <o:lock v:ext="edit" aspectratio="t"/>
            <w10:anchorlock/>
          </v:shape>
          <o:OLEObject Type="Embed" ProgID="Equation.DSMT4" ShapeID="_x0000_i1251" DrawAspect="Content" ObjectID="_1468075951" r:id="rId416"/>
        </w:object>
      </w:r>
    </w:p>
    <w:p w14:paraId="6785BCFA">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52" type="#_x0000_t75" alt="eqId5db43f7cf51ad64519e433444c2a3f08" style="width:131.1pt;height:16.75pt" o:ole="" coordsize="21600,21600" o:preferrelative="t" filled="f" stroked="f">
            <v:stroke joinstyle="miter"/>
            <v:imagedata r:id="rId417" o:title="eqId5db43f7cf51ad64519e433444c2a3f08"/>
            <o:lock v:ext="edit" aspectratio="t"/>
            <w10:anchorlock/>
          </v:shape>
          <o:OLEObject Type="Embed" ProgID="Equation.DSMT4" ShapeID="_x0000_i1252" DrawAspect="Content" ObjectID="_1468075952" r:id="rId418"/>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253" type="#_x0000_t75" alt="eqIdf30af650923fe3dbb29530fee449365a" style="width:129.35pt;height:16.7pt" o:ole="" coordsize="21600,21600" o:preferrelative="t" filled="f" stroked="f">
            <v:stroke joinstyle="miter"/>
            <v:imagedata r:id="rId419" o:title="eqIdf30af650923fe3dbb29530fee449365a"/>
            <o:lock v:ext="edit" aspectratio="t"/>
            <w10:anchorlock/>
          </v:shape>
          <o:OLEObject Type="Embed" ProgID="Equation.DSMT4" ShapeID="_x0000_i1253" DrawAspect="Content" ObjectID="_1468075953" r:id="rId420"/>
        </w:object>
      </w:r>
    </w:p>
    <w:p w14:paraId="5B968B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03968CF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】正确的核反应方程应质子数守恒，质量数守恒。</w:t>
      </w:r>
    </w:p>
    <w:p w14:paraId="0AEA286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A．该核反应方程质子数守恒、质量数守恒，故A正确；</w:t>
      </w:r>
    </w:p>
    <w:p w14:paraId="38DF53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B．该核反应方程质子数守恒、质量数不守恒，故B错误；</w:t>
      </w:r>
    </w:p>
    <w:p w14:paraId="1CF6E0C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C．该核反应方程质子数不守恒、质量数守恒，故C错误；</w:t>
      </w:r>
    </w:p>
    <w:p w14:paraId="05D8CB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D．该核反应方程质子数守恒、质量数不守恒，故D错误。</w:t>
      </w:r>
    </w:p>
    <w:p w14:paraId="4AD3337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3669F2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11．（2024·河北·高三学业考试）大气层中碳14不断产生又不断衰变，达到了动态平衡，在大气中的含量保持稳定。这种机制的核反应方程为</w:t>
      </w:r>
      <w:r>
        <w:rPr>
          <w:rFonts w:asciiTheme="minorEastAsia" w:eastAsiaTheme="minorEastAsia" w:hAnsiTheme="minorEastAsia" w:cstheme="minorEastAsia" w:hint="eastAsia"/>
          <w:sz w:val="21"/>
          <w:szCs w:val="21"/>
        </w:rPr>
        <w:object>
          <v:shape id="_x0000_i1254" type="#_x0000_t75" alt="eqIdbb346b4988c08f17cdf326b5a33bfc37" style="width:81.8pt;height:16.35pt" o:ole="" coordsize="21600,21600" o:preferrelative="t" filled="f" stroked="f">
            <v:stroke joinstyle="miter"/>
            <v:imagedata r:id="rId421" o:title="eqIdbb346b4988c08f17cdf326b5a33bfc37"/>
            <o:lock v:ext="edit" aspectratio="t"/>
            <w10:anchorlock/>
          </v:shape>
          <o:OLEObject Type="Embed" ProgID="Equation.DSMT4" ShapeID="_x0000_i1254" DrawAspect="Content" ObjectID="_1468075954" r:id="rId422"/>
        </w:objec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object>
          <v:shape id="_x0000_i1255" type="#_x0000_t75" alt="eqIdbb303724af51d51c1765e08094c28c12" style="width:63.35pt;height:16.5pt" o:ole="" coordsize="21600,21600" o:preferrelative="t" filled="f" stroked="f">
            <v:stroke joinstyle="miter"/>
            <v:imagedata r:id="rId423" o:title="eqIdbb303724af51d51c1765e08094c28c12"/>
            <o:lock v:ext="edit" aspectratio="t"/>
            <w10:anchorlock/>
          </v:shape>
          <o:OLEObject Type="Embed" ProgID="Equation.DSMT4" ShapeID="_x0000_i1255" DrawAspect="Content" ObjectID="_1468075955" r:id="rId424"/>
        </w:object>
      </w:r>
      <w:r>
        <w:rPr>
          <w:rFonts w:asciiTheme="minorEastAsia" w:eastAsiaTheme="minorEastAsia" w:hAnsiTheme="minorEastAsia" w:cstheme="minorEastAsia" w:hint="eastAsia"/>
          <w:sz w:val="21"/>
          <w:szCs w:val="21"/>
        </w:rPr>
        <w:t>，其中X、Y、Z所代表的粒子分别为（　　）</w:t>
      </w:r>
    </w:p>
    <w:p w14:paraId="1CF2CABE">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A．质子、中子、电子</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B．中子、质子、电子</w:t>
      </w:r>
    </w:p>
    <w:p w14:paraId="6AA9D9E1">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C．中子、电子、质子</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D．电子、中子、质子</w:t>
      </w:r>
    </w:p>
    <w:p w14:paraId="67099F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196B725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】核反应过程质量数和电荷数守恒。由</w:t>
      </w:r>
      <w:r>
        <w:rPr>
          <w:rFonts w:asciiTheme="minorEastAsia" w:eastAsiaTheme="minorEastAsia" w:hAnsiTheme="minorEastAsia" w:cstheme="minorEastAsia" w:hint="eastAsia"/>
          <w:color w:val="FF0000"/>
          <w:sz w:val="21"/>
          <w:szCs w:val="21"/>
        </w:rPr>
        <w:object>
          <v:shape id="_x0000_i1256" type="#_x0000_t75" alt="eqIdbb303724af51d51c1765e08094c28c12" style="width:63.35pt;height:16.5pt" o:ole="" coordsize="21600,21600" o:preferrelative="t" filled="f" stroked="f">
            <v:stroke joinstyle="miter"/>
            <v:imagedata r:id="rId423" o:title="eqIdbb303724af51d51c1765e08094c28c12"/>
            <o:lock v:ext="edit" aspectratio="t"/>
            <w10:anchorlock/>
          </v:shape>
          <o:OLEObject Type="Embed" ProgID="Equation.DSMT4" ShapeID="_x0000_i1256" DrawAspect="Content" ObjectID="_1468075956" r:id="rId425"/>
        </w:object>
      </w:r>
      <w:r>
        <w:rPr>
          <w:rFonts w:asciiTheme="minorEastAsia" w:eastAsiaTheme="minorEastAsia" w:hAnsiTheme="minorEastAsia" w:cstheme="minorEastAsia" w:hint="eastAsia"/>
          <w:color w:val="FF0000"/>
          <w:sz w:val="21"/>
          <w:szCs w:val="21"/>
        </w:rPr>
        <w:t>可知，Z为电子。由</w:t>
      </w:r>
      <w:r>
        <w:rPr>
          <w:rFonts w:asciiTheme="minorEastAsia" w:eastAsiaTheme="minorEastAsia" w:hAnsiTheme="minorEastAsia" w:cstheme="minorEastAsia" w:hint="eastAsia"/>
          <w:color w:val="FF0000"/>
          <w:sz w:val="21"/>
          <w:szCs w:val="21"/>
        </w:rPr>
        <w:object>
          <v:shape id="_x0000_i1257" type="#_x0000_t75" alt="eqIdbb346b4988c08f17cdf326b5a33bfc37" style="width:81.8pt;height:16.35pt" o:ole="" coordsize="21600,21600" o:preferrelative="t" filled="f" stroked="f">
            <v:stroke joinstyle="miter"/>
            <v:imagedata r:id="rId421" o:title="eqIdbb346b4988c08f17cdf326b5a33bfc37"/>
            <o:lock v:ext="edit" aspectratio="t"/>
            <w10:anchorlock/>
          </v:shape>
          <o:OLEObject Type="Embed" ProgID="Equation.DSMT4" ShapeID="_x0000_i1257" DrawAspect="Content" ObjectID="_1468075957" r:id="rId426"/>
        </w:object>
      </w:r>
      <w:r>
        <w:rPr>
          <w:rFonts w:asciiTheme="minorEastAsia" w:eastAsiaTheme="minorEastAsia" w:hAnsiTheme="minorEastAsia" w:cstheme="minorEastAsia" w:hint="eastAsia"/>
          <w:color w:val="FF0000"/>
          <w:sz w:val="21"/>
          <w:szCs w:val="21"/>
        </w:rPr>
        <w:t>可知，若X为质子，则Y的电荷数为2，质量数为1，不符合实际；可知X为中子，Y为质子，故ACD错误，B正确。</w:t>
      </w:r>
    </w:p>
    <w:p w14:paraId="6710B2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222EE7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12．（2023·河北沧州·河北省吴桥中学校考模拟预测）新疆发现的铍矿，价值超过了稀土矿，将来会成为一种新的航天材料。铍（Be）的原子核在被X射线、γ等照射时，会产生中子，因此它是核工业中的重要中子源。一个铍9的原子核吸收一个中子后变成2个氦原子核，同时放出2个中子，这种1变2，2变4，4变8的链式反应可以很平稳地进行，并产生大量中子给反应堆使用。下列有关铍的核反应方程中正确的是（　　）</w:t>
      </w:r>
    </w:p>
    <w:p w14:paraId="43CC3A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258" type="#_x0000_t75" alt="eqId2b4e7be3900914164b034af79b0ec9d6" style="width:89.75pt;height:16.75pt" o:ole="" coordsize="21600,21600" o:preferrelative="t" filled="f" stroked="f">
            <v:stroke joinstyle="miter"/>
            <v:imagedata r:id="rId427" o:title="eqId2b4e7be3900914164b034af79b0ec9d6"/>
            <o:lock v:ext="edit" aspectratio="t"/>
            <w10:anchorlock/>
          </v:shape>
          <o:OLEObject Type="Embed" ProgID="Equation.DSMT4" ShapeID="_x0000_i1258" DrawAspect="Content" ObjectID="_1468075958" r:id="rId428"/>
        </w:object>
      </w:r>
    </w:p>
    <w:p w14:paraId="33B409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259" type="#_x0000_t75" alt="eqId3fb4f60e46d0646b0d30774477f032c8" style="width:102.05pt;height:16.8pt" o:ole="" coordsize="21600,21600" o:preferrelative="t" filled="f" stroked="f">
            <v:stroke joinstyle="miter"/>
            <v:imagedata r:id="rId429" o:title="eqId3fb4f60e46d0646b0d30774477f032c8"/>
            <o:lock v:ext="edit" aspectratio="t"/>
            <w10:anchorlock/>
          </v:shape>
          <o:OLEObject Type="Embed" ProgID="Equation.DSMT4" ShapeID="_x0000_i1259" DrawAspect="Content" ObjectID="_1468075959" r:id="rId430"/>
        </w:object>
      </w:r>
    </w:p>
    <w:p w14:paraId="17B4C3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60" type="#_x0000_t75" alt="eqIdf528e9030a21d4fb81591928bd56090c" style="width:92.4pt;height:16.75pt" o:ole="" coordsize="21600,21600" o:preferrelative="t" filled="f" stroked="f">
            <v:stroke joinstyle="miter"/>
            <v:imagedata r:id="rId431" o:title="eqIdf528e9030a21d4fb81591928bd56090c"/>
            <o:lock v:ext="edit" aspectratio="t"/>
            <w10:anchorlock/>
          </v:shape>
          <o:OLEObject Type="Embed" ProgID="Equation.DSMT4" ShapeID="_x0000_i1260" DrawAspect="Content" ObjectID="_1468075960" r:id="rId432"/>
        </w:object>
      </w:r>
    </w:p>
    <w:p w14:paraId="06AFBF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261" type="#_x0000_t75" alt="eqId2e42e65d1650d5fc51aa9a5d365dcca0" style="width:89.75pt;height:16.75pt" o:ole="" coordsize="21600,21600" o:preferrelative="t" filled="f" stroked="f">
            <v:stroke joinstyle="miter"/>
            <v:imagedata r:id="rId433" o:title="eqId2e42e65d1650d5fc51aa9a5d365dcca0"/>
            <o:lock v:ext="edit" aspectratio="t"/>
            <w10:anchorlock/>
          </v:shape>
          <o:OLEObject Type="Embed" ProgID="Equation.DSMT4" ShapeID="_x0000_i1261" DrawAspect="Content" ObjectID="_1468075961" r:id="rId434"/>
        </w:object>
      </w:r>
    </w:p>
    <w:p w14:paraId="7CF659E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5A0AB44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】根据题意可知，一个铍9的原子核吸收一个中子后变成2个氦原子核，同时放出2个中子，由核反应方程中，质量数守恒和质子数守恒可得，核反应方程为</w:t>
      </w:r>
    </w:p>
    <w:p w14:paraId="1BD384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62" type="#_x0000_t75" alt="eqId3fb4f60e46d0646b0d30774477f032c8" style="width:102.05pt;height:16.8pt" o:ole="" coordsize="21600,21600" o:preferrelative="t" filled="f" stroked="f">
            <v:stroke joinstyle="miter"/>
            <v:imagedata r:id="rId429" o:title="eqId3fb4f60e46d0646b0d30774477f032c8"/>
            <o:lock v:ext="edit" aspectratio="t"/>
            <w10:anchorlock/>
          </v:shape>
          <o:OLEObject Type="Embed" ProgID="Equation.DSMT4" ShapeID="_x0000_i1262" DrawAspect="Content" ObjectID="_1468075962" r:id="rId435"/>
        </w:object>
      </w:r>
    </w:p>
    <w:p w14:paraId="55F697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5DEE0D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13．（2024·广西河池·统考一模）人工核转变是指人类通过特定的实验手段，将原子核中的质子、中子和其他粒子进行增加、减少、替换等改变，从而使原子核的性质发生变化的过程。在核反应方程</w:t>
      </w:r>
      <w:r>
        <w:rPr>
          <w:rFonts w:asciiTheme="minorEastAsia" w:eastAsiaTheme="minorEastAsia" w:hAnsiTheme="minorEastAsia" w:cstheme="minorEastAsia" w:hint="eastAsia"/>
          <w:sz w:val="21"/>
          <w:szCs w:val="21"/>
        </w:rPr>
        <w:object>
          <v:shape id="_x0000_i1263" type="#_x0000_t75" alt="eqId47357acf71af43d42a59ed48bd3cddfb" style="width:91.45pt;height:16.9pt" o:ole="" coordsize="21600,21600" o:preferrelative="t" filled="f" stroked="f">
            <v:stroke joinstyle="miter"/>
            <v:imagedata r:id="rId382" o:title="eqId47357acf71af43d42a59ed48bd3cddfb"/>
            <o:lock v:ext="edit" aspectratio="t"/>
            <w10:anchorlock/>
          </v:shape>
          <o:OLEObject Type="Embed" ProgID="Equation.DSMT4" ShapeID="_x0000_i1263" DrawAspect="Content" ObjectID="_1468075963" r:id="rId436"/>
        </w:object>
      </w:r>
      <w:r>
        <w:rPr>
          <w:rFonts w:asciiTheme="minorEastAsia" w:eastAsiaTheme="minorEastAsia" w:hAnsiTheme="minorEastAsia" w:cstheme="minorEastAsia" w:hint="eastAsia"/>
          <w:sz w:val="21"/>
          <w:szCs w:val="21"/>
        </w:rPr>
        <w:t>中，X表示的是（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6143C6AC">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A．电子</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B．质子</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C．中子</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D．α粒子</w:t>
      </w:r>
    </w:p>
    <w:p w14:paraId="1A7B57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29FEB5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】根据质量数守恒和电荷数守恒可得，X的质量数为1，电荷数为1，则X表示的是质子。</w:t>
      </w:r>
    </w:p>
    <w:p w14:paraId="744AA0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1A57DF2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14．（2023上·广西柳州·高三柳州高级中学校考阶段练习）一质子束入射到静止靶核</w:t>
      </w:r>
      <w:r>
        <w:rPr>
          <w:rFonts w:asciiTheme="minorEastAsia" w:eastAsiaTheme="minorEastAsia" w:hAnsiTheme="minorEastAsia" w:cstheme="minorEastAsia" w:hint="eastAsia"/>
          <w:sz w:val="21"/>
          <w:szCs w:val="21"/>
        </w:rPr>
        <w:object>
          <v:shape id="_x0000_i1264" type="#_x0000_t75" alt="eqIdb6dfe88cf0c82c083f28d9a37f76c229" style="width:21.1pt;height:16.45pt" o:ole="" coordsize="21600,21600" o:preferrelative="t" filled="f" stroked="f">
            <v:stroke joinstyle="miter"/>
            <v:imagedata r:id="rId437" o:title="eqIdb6dfe88cf0c82c083f28d9a37f76c229"/>
            <o:lock v:ext="edit" aspectratio="t"/>
            <w10:anchorlock/>
          </v:shape>
          <o:OLEObject Type="Embed" ProgID="Equation.DSMT4" ShapeID="_x0000_i1264" DrawAspect="Content" ObjectID="_1468075964" r:id="rId438"/>
        </w:object>
      </w:r>
      <w:r>
        <w:rPr>
          <w:rFonts w:asciiTheme="minorEastAsia" w:eastAsiaTheme="minorEastAsia" w:hAnsiTheme="minorEastAsia" w:cstheme="minorEastAsia" w:hint="eastAsia"/>
          <w:sz w:val="21"/>
          <w:szCs w:val="21"/>
        </w:rPr>
        <w:t>上，产生如下核反应：</w:t>
      </w:r>
      <w:r>
        <w:rPr>
          <w:rFonts w:asciiTheme="minorEastAsia" w:eastAsiaTheme="minorEastAsia" w:hAnsiTheme="minorEastAsia" w:cstheme="minorEastAsia" w:hint="eastAsia"/>
          <w:sz w:val="21"/>
          <w:szCs w:val="21"/>
        </w:rPr>
        <w:object>
          <v:shape id="_x0000_i1265" type="#_x0000_t75" alt="eqId35a63f341776d7b1974b3edbf2ecc2d0" style="width:84.4pt;height:16.7pt" o:ole="" coordsize="21600,21600" o:preferrelative="t" filled="f" stroked="f">
            <v:stroke joinstyle="miter"/>
            <v:imagedata r:id="rId439" o:title="eqId35a63f341776d7b1974b3edbf2ecc2d0"/>
            <o:lock v:ext="edit" aspectratio="t"/>
            <w10:anchorlock/>
          </v:shape>
          <o:OLEObject Type="Embed" ProgID="Equation.DSMT4" ShapeID="_x0000_i1265" DrawAspect="Content" ObjectID="_1468075965" r:id="rId440"/>
        </w:object>
      </w:r>
      <w:r>
        <w:rPr>
          <w:rFonts w:asciiTheme="minorEastAsia" w:eastAsiaTheme="minorEastAsia" w:hAnsiTheme="minorEastAsia" w:cstheme="minorEastAsia" w:hint="eastAsia"/>
          <w:sz w:val="21"/>
          <w:szCs w:val="21"/>
        </w:rPr>
        <w:t>，则产生的新核含有质子和中子的数目分别为（　　）</w:t>
      </w:r>
    </w:p>
    <w:p w14:paraId="147BF65F">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A．28和15</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B．14和13</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C．15和13</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D．27和14</w:t>
      </w:r>
    </w:p>
    <w:p w14:paraId="61A442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0CDA1A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】根据电荷数和质量数守恒可得，新核质量数为27，电荷数为14，电荷数等于质子数，质量数等于质子数加中子数，因此可得新核含有质子数为14，中子数为13，B正确。</w:t>
      </w:r>
    </w:p>
    <w:p w14:paraId="2A86161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023B3A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15．（2024·广西·统考高考真题）近期，我国科研人员首次合成了新核素锇</w:t>
      </w:r>
      <w:r>
        <w:rPr>
          <w:rFonts w:asciiTheme="minorEastAsia" w:eastAsiaTheme="minorEastAsia" w:hAnsiTheme="minorEastAsia" w:cstheme="minorEastAsia" w:hint="eastAsia"/>
          <w:sz w:val="21"/>
          <w:szCs w:val="21"/>
        </w:rPr>
        <w:object>
          <v:shape id="_x0000_i1266" type="#_x0000_t75" alt="eqId46d2ccb23883751e600201b4b39e91c0" style="width:21.95pt;height:11.95pt" o:ole="" coordsize="21600,21600" o:preferrelative="t" filled="f" stroked="f">
            <v:stroke joinstyle="miter"/>
            <v:imagedata r:id="rId259" o:title="eqId46d2ccb23883751e600201b4b39e91c0"/>
            <o:lock v:ext="edit" aspectratio="t"/>
            <w10:anchorlock/>
          </v:shape>
          <o:OLEObject Type="Embed" ProgID="Equation.DSMT4" ShapeID="_x0000_i1266" DrawAspect="Content" ObjectID="_1468075966" r:id="rId441"/>
        </w:objec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object>
          <v:shape id="_x0000_i1267" type="#_x0000_t75" alt="eqId0fe315ac16164372c117dfcfc0da3608" style="width:24.6pt;height:16.2pt" o:ole="" coordsize="21600,21600" o:preferrelative="t" filled="f" stroked="f">
            <v:stroke joinstyle="miter"/>
            <v:imagedata r:id="rId442" o:title="eqId0fe315ac16164372c117dfcfc0da3608"/>
            <o:lock v:ext="edit" aspectratio="t"/>
            <w10:anchorlock/>
          </v:shape>
          <o:OLEObject Type="Embed" ProgID="Equation.DSMT4" ShapeID="_x0000_i1267" DrawAspect="Content" ObjectID="_1468075967" r:id="rId443"/>
        </w:object>
      </w:r>
      <w:r>
        <w:rPr>
          <w:rFonts w:asciiTheme="minorEastAsia" w:eastAsiaTheme="minorEastAsia" w:hAnsiTheme="minorEastAsia" w:cstheme="minorEastAsia" w:hint="eastAsia"/>
          <w:sz w:val="21"/>
          <w:szCs w:val="21"/>
        </w:rPr>
        <w:t>）和钨</w:t>
      </w:r>
      <w:r>
        <w:rPr>
          <w:rFonts w:asciiTheme="minorEastAsia" w:eastAsiaTheme="minorEastAsia" w:hAnsiTheme="minorEastAsia" w:cstheme="minorEastAsia" w:hint="eastAsia"/>
          <w:sz w:val="21"/>
          <w:szCs w:val="21"/>
        </w:rPr>
        <w:object>
          <v:shape id="_x0000_i1268" type="#_x0000_t75" alt="eqIdbde574795928a78e9c323a351ab00ad7" style="width:21.95pt;height:11.95pt" o:ole="" coordsize="21600,21600" o:preferrelative="t" filled="f" stroked="f">
            <v:stroke joinstyle="miter"/>
            <v:imagedata r:id="rId263" o:title="eqIdbde574795928a78e9c323a351ab00ad7"/>
            <o:lock v:ext="edit" aspectratio="t"/>
            <w10:anchorlock/>
          </v:shape>
          <o:OLEObject Type="Embed" ProgID="Equation.DSMT4" ShapeID="_x0000_i1268" DrawAspect="Content" ObjectID="_1468075968" r:id="rId444"/>
        </w:objec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object>
          <v:shape id="_x0000_i1269" type="#_x0000_t75" alt="eqIda31f5f151c3eace4fd1c502563d6737a" style="width:23.75pt;height:16.45pt" o:ole="" coordsize="21600,21600" o:preferrelative="t" filled="f" stroked="f">
            <v:stroke joinstyle="miter"/>
            <v:imagedata r:id="rId265" o:title="eqIda31f5f151c3eace4fd1c502563d6737a"/>
            <o:lock v:ext="edit" aspectratio="t"/>
            <w10:anchorlock/>
          </v:shape>
          <o:OLEObject Type="Embed" ProgID="Equation.DSMT4" ShapeID="_x0000_i1269" DrawAspect="Content" ObjectID="_1468075969" r:id="rId445"/>
        </w:object>
      </w:r>
      <w:r>
        <w:rPr>
          <w:rFonts w:asciiTheme="minorEastAsia" w:eastAsiaTheme="minorEastAsia" w:hAnsiTheme="minorEastAsia" w:cstheme="minorEastAsia" w:hint="eastAsia"/>
          <w:sz w:val="21"/>
          <w:szCs w:val="21"/>
        </w:rPr>
        <w:t>）。若锇</w:t>
      </w:r>
      <w:r>
        <w:rPr>
          <w:rFonts w:asciiTheme="minorEastAsia" w:eastAsiaTheme="minorEastAsia" w:hAnsiTheme="minorEastAsia" w:cstheme="minorEastAsia" w:hint="eastAsia"/>
          <w:sz w:val="21"/>
          <w:szCs w:val="21"/>
        </w:rPr>
        <w:object>
          <v:shape id="_x0000_i1270" type="#_x0000_t75" alt="eqId46d2ccb23883751e600201b4b39e91c0" style="width:21.95pt;height:11.95pt" o:ole="" coordsize="21600,21600" o:preferrelative="t" filled="f" stroked="f">
            <v:stroke joinstyle="miter"/>
            <v:imagedata r:id="rId259" o:title="eqId46d2ccb23883751e600201b4b39e91c0"/>
            <o:lock v:ext="edit" aspectratio="t"/>
            <w10:anchorlock/>
          </v:shape>
          <o:OLEObject Type="Embed" ProgID="Equation.DSMT4" ShapeID="_x0000_i1270" DrawAspect="Content" ObjectID="_1468075970" r:id="rId446"/>
        </w:object>
      </w:r>
      <w:r>
        <w:rPr>
          <w:rFonts w:asciiTheme="minorEastAsia" w:eastAsiaTheme="minorEastAsia" w:hAnsiTheme="minorEastAsia" w:cstheme="minorEastAsia" w:hint="eastAsia"/>
          <w:sz w:val="21"/>
          <w:szCs w:val="21"/>
        </w:rPr>
        <w:t>经过1次</w:t>
      </w:r>
      <w:r>
        <w:rPr>
          <w:rFonts w:asciiTheme="minorEastAsia" w:eastAsiaTheme="minorEastAsia" w:hAnsiTheme="minorEastAsia" w:cstheme="minorEastAsia" w:hint="eastAsia"/>
          <w:sz w:val="21"/>
          <w:szCs w:val="21"/>
        </w:rPr>
        <w:object>
          <v:shape id="_x0000_i1271" type="#_x0000_t75" alt="eqIde514bc1761deff47d27c1909c1906ab4" style="width:7.9pt;height:8.4pt" o:ole="" coordsize="21600,21600" o:preferrelative="t" filled="f" stroked="f">
            <v:stroke joinstyle="miter"/>
            <v:imagedata r:id="rId447" o:title="eqIde514bc1761deff47d27c1909c1906ab4"/>
            <o:lock v:ext="edit" aspectratio="t"/>
            <w10:anchorlock/>
          </v:shape>
          <o:OLEObject Type="Embed" ProgID="Equation.DSMT4" ShapeID="_x0000_i1271" DrawAspect="Content" ObjectID="_1468075971" r:id="rId448"/>
        </w:object>
      </w:r>
      <w:r>
        <w:rPr>
          <w:rFonts w:asciiTheme="minorEastAsia" w:eastAsiaTheme="minorEastAsia" w:hAnsiTheme="minorEastAsia" w:cstheme="minorEastAsia" w:hint="eastAsia"/>
          <w:sz w:val="21"/>
          <w:szCs w:val="21"/>
        </w:rPr>
        <w:t>衰变，钨</w:t>
      </w:r>
      <w:r>
        <w:rPr>
          <w:rFonts w:asciiTheme="minorEastAsia" w:eastAsiaTheme="minorEastAsia" w:hAnsiTheme="minorEastAsia" w:cstheme="minorEastAsia" w:hint="eastAsia"/>
          <w:sz w:val="21"/>
          <w:szCs w:val="21"/>
        </w:rPr>
        <w:object>
          <v:shape id="_x0000_i1272" type="#_x0000_t75" alt="eqIdbde574795928a78e9c323a351ab00ad7" style="width:21.95pt;height:11.95pt" o:ole="" coordsize="21600,21600" o:preferrelative="t" filled="f" stroked="f">
            <v:stroke joinstyle="miter"/>
            <v:imagedata r:id="rId263" o:title="eqIdbde574795928a78e9c323a351ab00ad7"/>
            <o:lock v:ext="edit" aspectratio="t"/>
            <w10:anchorlock/>
          </v:shape>
          <o:OLEObject Type="Embed" ProgID="Equation.DSMT4" ShapeID="_x0000_i1272" DrawAspect="Content" ObjectID="_1468075972" r:id="rId449"/>
        </w:object>
      </w:r>
      <w:r>
        <w:rPr>
          <w:rFonts w:asciiTheme="minorEastAsia" w:eastAsiaTheme="minorEastAsia" w:hAnsiTheme="minorEastAsia" w:cstheme="minorEastAsia" w:hint="eastAsia"/>
          <w:sz w:val="21"/>
          <w:szCs w:val="21"/>
        </w:rPr>
        <w:t>经过1次</w:t>
      </w:r>
      <w:r>
        <w:rPr>
          <w:rFonts w:asciiTheme="minorEastAsia" w:eastAsiaTheme="minorEastAsia" w:hAnsiTheme="minorEastAsia" w:cstheme="minorEastAsia" w:hint="eastAsia"/>
          <w:sz w:val="21"/>
          <w:szCs w:val="21"/>
        </w:rPr>
        <w:object>
          <v:shape id="_x0000_i1273" type="#_x0000_t75" alt="eqId38316af9b5fd0b10a4c54a54b810ed01" style="width:11.4pt;height:15.45pt" o:ole="" coordsize="21600,21600" o:preferrelative="t" filled="f" stroked="f">
            <v:stroke joinstyle="miter"/>
            <v:imagedata r:id="rId271" o:title="eqId38316af9b5fd0b10a4c54a54b810ed01"/>
            <o:lock v:ext="edit" aspectratio="t"/>
            <w10:anchorlock/>
          </v:shape>
          <o:OLEObject Type="Embed" ProgID="Equation.DSMT4" ShapeID="_x0000_i1273" DrawAspect="Content" ObjectID="_1468075973" r:id="rId450"/>
        </w:object>
      </w:r>
      <w:r>
        <w:rPr>
          <w:rFonts w:asciiTheme="minorEastAsia" w:eastAsiaTheme="minorEastAsia" w:hAnsiTheme="minorEastAsia" w:cstheme="minorEastAsia" w:hint="eastAsia"/>
          <w:sz w:val="21"/>
          <w:szCs w:val="21"/>
        </w:rPr>
        <w:t>衰变（放出一个正电子），则上述两新核素衰变后的新核有相同的（　　）</w:t>
      </w:r>
    </w:p>
    <w:p w14:paraId="7A096BD7">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A．电荷数</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B．中子数</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C．质量数</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D．质子数</w:t>
      </w:r>
    </w:p>
    <w:p w14:paraId="653A226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13CB55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】锇</w:t>
      </w:r>
      <w:r>
        <w:rPr>
          <w:rFonts w:asciiTheme="minorEastAsia" w:eastAsiaTheme="minorEastAsia" w:hAnsiTheme="minorEastAsia" w:cstheme="minorEastAsia" w:hint="eastAsia"/>
          <w:color w:val="FF0000"/>
          <w:sz w:val="21"/>
          <w:szCs w:val="21"/>
        </w:rPr>
        <w:object>
          <v:shape id="_x0000_i1274" type="#_x0000_t75" alt="eqId46d2ccb23883751e600201b4b39e91c0" style="width:21.95pt;height:11.95pt" o:ole="" coordsize="21600,21600" o:preferrelative="t" filled="f" stroked="f">
            <v:stroke joinstyle="miter"/>
            <v:imagedata r:id="rId259" o:title="eqId46d2ccb23883751e600201b4b39e91c0"/>
            <o:lock v:ext="edit" aspectratio="t"/>
            <w10:anchorlock/>
          </v:shape>
          <o:OLEObject Type="Embed" ProgID="Equation.DSMT4" ShapeID="_x0000_i1274" DrawAspect="Content" ObjectID="_1468075974" r:id="rId451"/>
        </w:object>
      </w:r>
      <w:r>
        <w:rPr>
          <w:rFonts w:asciiTheme="minorEastAsia" w:eastAsiaTheme="minorEastAsia" w:hAnsiTheme="minorEastAsia" w:cstheme="minorEastAsia" w:hint="eastAsia"/>
          <w:color w:val="FF0000"/>
          <w:sz w:val="21"/>
          <w:szCs w:val="21"/>
        </w:rPr>
        <w:t>经过1次</w:t>
      </w:r>
      <w:r>
        <w:rPr>
          <w:rFonts w:asciiTheme="minorEastAsia" w:eastAsiaTheme="minorEastAsia" w:hAnsiTheme="minorEastAsia" w:cstheme="minorEastAsia" w:hint="eastAsia"/>
          <w:color w:val="FF0000"/>
          <w:sz w:val="21"/>
          <w:szCs w:val="21"/>
        </w:rPr>
        <w:object>
          <v:shape id="_x0000_i1275" type="#_x0000_t75" alt="eqIde514bc1761deff47d27c1909c1906ab4" style="width:7.9pt;height:8.4pt" o:ole="" coordsize="21600,21600" o:preferrelative="t" filled="f" stroked="f">
            <v:stroke joinstyle="miter"/>
            <v:imagedata r:id="rId447" o:title="eqIde514bc1761deff47d27c1909c1906ab4"/>
            <o:lock v:ext="edit" aspectratio="t"/>
            <w10:anchorlock/>
          </v:shape>
          <o:OLEObject Type="Embed" ProgID="Equation.DSMT4" ShapeID="_x0000_i1275" DrawAspect="Content" ObjectID="_1468075975" r:id="rId452"/>
        </w:object>
      </w:r>
      <w:r>
        <w:rPr>
          <w:rFonts w:asciiTheme="minorEastAsia" w:eastAsiaTheme="minorEastAsia" w:hAnsiTheme="minorEastAsia" w:cstheme="minorEastAsia" w:hint="eastAsia"/>
          <w:color w:val="FF0000"/>
          <w:sz w:val="21"/>
          <w:szCs w:val="21"/>
        </w:rPr>
        <w:t>衰变后产生的新核素质量数为156，质子数为74，钨</w:t>
      </w:r>
      <w:r>
        <w:rPr>
          <w:rFonts w:asciiTheme="minorEastAsia" w:eastAsiaTheme="minorEastAsia" w:hAnsiTheme="minorEastAsia" w:cstheme="minorEastAsia" w:hint="eastAsia"/>
          <w:color w:val="FF0000"/>
          <w:sz w:val="21"/>
          <w:szCs w:val="21"/>
        </w:rPr>
        <w:object>
          <v:shape id="_x0000_i1276" type="#_x0000_t75" alt="eqIdbde574795928a78e9c323a351ab00ad7" style="width:21.95pt;height:11.95pt" o:ole="" coordsize="21600,21600" o:preferrelative="t" filled="f" stroked="f">
            <v:stroke joinstyle="miter"/>
            <v:imagedata r:id="rId263" o:title="eqIdbde574795928a78e9c323a351ab00ad7"/>
            <o:lock v:ext="edit" aspectratio="t"/>
            <w10:anchorlock/>
          </v:shape>
          <o:OLEObject Type="Embed" ProgID="Equation.DSMT4" ShapeID="_x0000_i1276" DrawAspect="Content" ObjectID="_1468075976" r:id="rId453"/>
        </w:object>
      </w:r>
      <w:r>
        <w:rPr>
          <w:rFonts w:asciiTheme="minorEastAsia" w:eastAsiaTheme="minorEastAsia" w:hAnsiTheme="minorEastAsia" w:cstheme="minorEastAsia" w:hint="eastAsia"/>
          <w:color w:val="FF0000"/>
          <w:sz w:val="21"/>
          <w:szCs w:val="21"/>
        </w:rPr>
        <w:t>经过1次</w:t>
      </w:r>
      <w:r>
        <w:rPr>
          <w:rFonts w:asciiTheme="minorEastAsia" w:eastAsiaTheme="minorEastAsia" w:hAnsiTheme="minorEastAsia" w:cstheme="minorEastAsia" w:hint="eastAsia"/>
          <w:color w:val="FF0000"/>
          <w:sz w:val="21"/>
          <w:szCs w:val="21"/>
        </w:rPr>
        <w:object>
          <v:shape id="_x0000_i1277" type="#_x0000_t75" alt="eqId38316af9b5fd0b10a4c54a54b810ed01" style="width:11.4pt;height:15.45pt" o:ole="" coordsize="21600,21600" o:preferrelative="t" filled="f" stroked="f">
            <v:stroke joinstyle="miter"/>
            <v:imagedata r:id="rId271" o:title="eqId38316af9b5fd0b10a4c54a54b810ed01"/>
            <o:lock v:ext="edit" aspectratio="t"/>
            <w10:anchorlock/>
          </v:shape>
          <o:OLEObject Type="Embed" ProgID="Equation.DSMT4" ShapeID="_x0000_i1277" DrawAspect="Content" ObjectID="_1468075977" r:id="rId454"/>
        </w:object>
      </w:r>
      <w:r>
        <w:rPr>
          <w:rFonts w:asciiTheme="minorEastAsia" w:eastAsiaTheme="minorEastAsia" w:hAnsiTheme="minorEastAsia" w:cstheme="minorEastAsia" w:hint="eastAsia"/>
          <w:color w:val="FF0000"/>
          <w:sz w:val="21"/>
          <w:szCs w:val="21"/>
        </w:rPr>
        <w:t>衰变后质量数为156，质子数为73，可知两新核素衰变后的新核有相同的质量数。</w:t>
      </w:r>
    </w:p>
    <w:p w14:paraId="79ED06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558FB2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16．（2024·山东潍坊·三模）如图所示为氢原子能级图，用频率为</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sz w:val="21"/>
          <w:szCs w:val="21"/>
        </w:rPr>
        <w:t>的单色光照射大量处于基态的氢原子，氢原子辐射出频率分别为的</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3</w:t>
      </w:r>
      <w:r>
        <w:rPr>
          <w:rFonts w:asciiTheme="minorEastAsia" w:eastAsiaTheme="minorEastAsia" w:hAnsiTheme="minorEastAsia" w:cstheme="minorEastAsia" w:hint="eastAsia"/>
          <w:sz w:val="21"/>
          <w:szCs w:val="21"/>
        </w:rPr>
        <w:t>三种光子，且</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1</w:t>
      </w:r>
      <w:r>
        <w:rPr>
          <w:rFonts w:asciiTheme="minorEastAsia" w:eastAsiaTheme="minorEastAsia" w:hAnsiTheme="minorEastAsia" w:cstheme="minorEastAsia" w:hint="eastAsia"/>
          <w:sz w:val="21"/>
          <w:szCs w:val="21"/>
        </w:rPr>
        <w:t xml:space="preserve"> &lt; </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2</w:t>
      </w:r>
      <w:r>
        <w:rPr>
          <w:rFonts w:asciiTheme="minorEastAsia" w:eastAsiaTheme="minorEastAsia" w:hAnsiTheme="minorEastAsia" w:cstheme="minorEastAsia" w:hint="eastAsia"/>
          <w:sz w:val="21"/>
          <w:szCs w:val="21"/>
        </w:rPr>
        <w:t xml:space="preserve"> &lt; </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3</w:t>
      </w:r>
      <w:r>
        <w:rPr>
          <w:rFonts w:asciiTheme="minorEastAsia" w:eastAsiaTheme="minorEastAsia" w:hAnsiTheme="minorEastAsia" w:cstheme="minorEastAsia" w:hint="eastAsia"/>
          <w:sz w:val="21"/>
          <w:szCs w:val="21"/>
        </w:rPr>
        <w:t>。用该单色光照射到某新型材料上，逸出光电子的最大初动能与频率为</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2</w:t>
      </w:r>
      <w:r>
        <w:rPr>
          <w:rFonts w:asciiTheme="minorEastAsia" w:eastAsiaTheme="minorEastAsia" w:hAnsiTheme="minorEastAsia" w:cstheme="minorEastAsia" w:hint="eastAsia"/>
          <w:sz w:val="21"/>
          <w:szCs w:val="21"/>
        </w:rPr>
        <w:t>光子的能量相等。下列说法正确的是（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229AC9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1485900" cy="1428750"/>
            <wp:effectExtent l="0" t="0" r="0" b="6350"/>
            <wp:docPr id="5" name="图片 5" descr="@@@a0272e8d-22e6-44a3-959e-65dc740da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272e8d-22e6-44a3-959e-65dc740da884"/>
                    <pic:cNvPicPr>
                      <a:picLocks noChangeAspect="1"/>
                    </pic:cNvPicPr>
                  </pic:nvPicPr>
                  <pic:blipFill>
                    <a:blip xmlns:r="http://schemas.openxmlformats.org/officeDocument/2006/relationships" r:embed="rId455"/>
                    <a:stretch>
                      <a:fillRect/>
                    </a:stretch>
                  </pic:blipFill>
                  <pic:spPr>
                    <a:xfrm>
                      <a:off x="0" y="0"/>
                      <a:ext cx="1485900" cy="1428750"/>
                    </a:xfrm>
                    <a:prstGeom prst="rect">
                      <a:avLst/>
                    </a:prstGeom>
                  </pic:spPr>
                </pic:pic>
              </a:graphicData>
            </a:graphic>
          </wp:inline>
        </w:drawing>
      </w:r>
    </w:p>
    <w:p w14:paraId="3D57BDA7">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i/>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3</w:t>
      </w:r>
      <w:r>
        <w:rPr>
          <w:rFonts w:asciiTheme="minorEastAsia" w:eastAsiaTheme="minorEastAsia" w:hAnsiTheme="minorEastAsia" w:cstheme="minorEastAsia" w:hint="eastAsia"/>
          <w:sz w:val="21"/>
          <w:szCs w:val="21"/>
        </w:rPr>
        <w:t xml:space="preserve"> &gt; </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2</w:t>
      </w:r>
      <w:r>
        <w:rPr>
          <w:rFonts w:asciiTheme="minorEastAsia" w:eastAsiaTheme="minorEastAsia" w:hAnsiTheme="minorEastAsia" w:cstheme="minorEastAsia" w:hint="eastAsia"/>
          <w:i/>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i/>
          <w:sz w:val="21"/>
          <w:szCs w:val="21"/>
        </w:rPr>
        <w:t>ν = ν</w:t>
      </w:r>
      <w:r>
        <w:rPr>
          <w:rFonts w:asciiTheme="minorEastAsia" w:eastAsiaTheme="minorEastAsia" w:hAnsiTheme="minorEastAsia" w:cstheme="minorEastAsia" w:hint="eastAsia"/>
          <w:i/>
          <w:sz w:val="21"/>
          <w:szCs w:val="21"/>
          <w:vertAlign w:val="subscript"/>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i/>
          <w:sz w:val="21"/>
          <w:szCs w:val="21"/>
        </w:rPr>
        <w:t>ν</w:t>
      </w:r>
      <w:r>
        <w:rPr>
          <w:rFonts w:asciiTheme="minorEastAsia" w:eastAsiaTheme="minorEastAsia" w:hAnsiTheme="minorEastAsia" w:cstheme="minorEastAsia" w:hint="eastAsia"/>
          <w:i/>
          <w:sz w:val="21"/>
          <w:szCs w:val="21"/>
          <w:vertAlign w:val="subscript"/>
        </w:rPr>
        <w:t>3</w:t>
      </w:r>
    </w:p>
    <w:p w14:paraId="09CB63D7">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C．该单色光光子的能量为12.75eV</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D．该新型材料的逸出功为1.89eV</w:t>
      </w:r>
    </w:p>
    <w:p w14:paraId="3F651A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【答案】D</w:t>
      </w:r>
    </w:p>
    <w:p w14:paraId="15F29A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】由题知，频率为</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color w:val="FF0000"/>
          <w:sz w:val="21"/>
          <w:szCs w:val="21"/>
        </w:rPr>
        <w:t>的单色光照射大量处于基态的氢原子，氢原子辐射出频率分别为的</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1</w: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2</w: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3</w:t>
      </w:r>
      <w:r>
        <w:rPr>
          <w:rFonts w:asciiTheme="minorEastAsia" w:eastAsiaTheme="minorEastAsia" w:hAnsiTheme="minorEastAsia" w:cstheme="minorEastAsia" w:hint="eastAsia"/>
          <w:color w:val="FF0000"/>
          <w:sz w:val="21"/>
          <w:szCs w:val="21"/>
        </w:rPr>
        <w:t>三种光子，且</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1</w:t>
      </w:r>
      <w:r>
        <w:rPr>
          <w:rFonts w:asciiTheme="minorEastAsia" w:eastAsiaTheme="minorEastAsia" w:hAnsiTheme="minorEastAsia" w:cstheme="minorEastAsia" w:hint="eastAsia"/>
          <w:color w:val="FF0000"/>
          <w:sz w:val="21"/>
          <w:szCs w:val="21"/>
        </w:rPr>
        <w:t xml:space="preserve"> &lt; </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2</w:t>
      </w:r>
      <w:r>
        <w:rPr>
          <w:rFonts w:asciiTheme="minorEastAsia" w:eastAsiaTheme="minorEastAsia" w:hAnsiTheme="minorEastAsia" w:cstheme="minorEastAsia" w:hint="eastAsia"/>
          <w:color w:val="FF0000"/>
          <w:sz w:val="21"/>
          <w:szCs w:val="21"/>
        </w:rPr>
        <w:t xml:space="preserve"> &lt; </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3</w:t>
      </w:r>
      <w:r>
        <w:rPr>
          <w:rFonts w:asciiTheme="minorEastAsia" w:eastAsiaTheme="minorEastAsia" w:hAnsiTheme="minorEastAsia" w:cstheme="minorEastAsia" w:hint="eastAsia"/>
          <w:color w:val="FF0000"/>
          <w:sz w:val="21"/>
          <w:szCs w:val="21"/>
        </w:rPr>
        <w:t>，则说明</w:t>
      </w:r>
    </w:p>
    <w:p w14:paraId="7699719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i/>
          <w:color w:val="FF0000"/>
          <w:sz w:val="21"/>
          <w:szCs w:val="21"/>
        </w:rPr>
        <w:t>hν=hν</w:t>
      </w:r>
      <w:r>
        <w:rPr>
          <w:rFonts w:asciiTheme="minorEastAsia" w:eastAsiaTheme="minorEastAsia" w:hAnsiTheme="minorEastAsia" w:cstheme="minorEastAsia" w:hint="eastAsia"/>
          <w:i/>
          <w:color w:val="FF0000"/>
          <w:sz w:val="21"/>
          <w:szCs w:val="21"/>
          <w:vertAlign w:val="subscript"/>
        </w:rPr>
        <w:t>3</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12.09eV，</w:t>
      </w:r>
      <w:r>
        <w:rPr>
          <w:rFonts w:asciiTheme="minorEastAsia" w:eastAsiaTheme="minorEastAsia" w:hAnsiTheme="minorEastAsia" w:cstheme="minorEastAsia" w:hint="eastAsia"/>
          <w:i/>
          <w:color w:val="FF0000"/>
          <w:sz w:val="21"/>
          <w:szCs w:val="21"/>
        </w:rPr>
        <w:t>hν</w:t>
      </w:r>
      <w:r>
        <w:rPr>
          <w:rFonts w:asciiTheme="minorEastAsia" w:eastAsiaTheme="minorEastAsia" w:hAnsiTheme="minorEastAsia" w:cstheme="minorEastAsia" w:hint="eastAsia"/>
          <w:i/>
          <w:color w:val="FF0000"/>
          <w:sz w:val="21"/>
          <w:szCs w:val="21"/>
          <w:vertAlign w:val="subscript"/>
        </w:rPr>
        <w:t>2</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10.2eV，</w:t>
      </w:r>
      <w:r>
        <w:rPr>
          <w:rFonts w:asciiTheme="minorEastAsia" w:eastAsiaTheme="minorEastAsia" w:hAnsiTheme="minorEastAsia" w:cstheme="minorEastAsia" w:hint="eastAsia"/>
          <w:i/>
          <w:color w:val="FF0000"/>
          <w:sz w:val="21"/>
          <w:szCs w:val="21"/>
        </w:rPr>
        <w:t>hν</w:t>
      </w:r>
      <w:r>
        <w:rPr>
          <w:rFonts w:asciiTheme="minorEastAsia" w:eastAsiaTheme="minorEastAsia" w:hAnsiTheme="minorEastAsia" w:cstheme="minorEastAsia" w:hint="eastAsia"/>
          <w:i/>
          <w:color w:val="FF0000"/>
          <w:sz w:val="21"/>
          <w:szCs w:val="21"/>
          <w:vertAlign w:val="subscript"/>
        </w:rPr>
        <w:t>1</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1.89eV</w:t>
      </w:r>
    </w:p>
    <w:p w14:paraId="4FC94E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A．则可知</w:t>
      </w:r>
    </w:p>
    <w:p w14:paraId="279B72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3</w:t>
      </w:r>
      <w:r>
        <w:rPr>
          <w:rFonts w:asciiTheme="minorEastAsia" w:eastAsiaTheme="minorEastAsia" w:hAnsiTheme="minorEastAsia" w:cstheme="minorEastAsia" w:hint="eastAsia"/>
          <w:color w:val="FF0000"/>
          <w:sz w:val="21"/>
          <w:szCs w:val="21"/>
        </w:rPr>
        <w:t xml:space="preserve"> = </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1</w: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2</w:t>
      </w:r>
    </w:p>
    <w:p w14:paraId="37412DF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故A错误；</w:t>
      </w:r>
    </w:p>
    <w:p w14:paraId="35EA57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BC．根据以上分析可知</w:t>
      </w:r>
      <w:r>
        <w:rPr>
          <w:rFonts w:asciiTheme="minorEastAsia" w:eastAsiaTheme="minorEastAsia" w:hAnsiTheme="minorEastAsia" w:cstheme="minorEastAsia" w:hint="eastAsia"/>
          <w:i/>
          <w:color w:val="FF0000"/>
          <w:sz w:val="21"/>
          <w:szCs w:val="21"/>
        </w:rPr>
        <w:t>ν = ν</w:t>
      </w:r>
      <w:r>
        <w:rPr>
          <w:rFonts w:asciiTheme="minorEastAsia" w:eastAsiaTheme="minorEastAsia" w:hAnsiTheme="minorEastAsia" w:cstheme="minorEastAsia" w:hint="eastAsia"/>
          <w:i/>
          <w:color w:val="FF0000"/>
          <w:sz w:val="21"/>
          <w:szCs w:val="21"/>
          <w:vertAlign w:val="subscript"/>
        </w:rPr>
        <w:t>3</w:t>
      </w:r>
      <w:r>
        <w:rPr>
          <w:rFonts w:asciiTheme="minorEastAsia" w:eastAsiaTheme="minorEastAsia" w:hAnsiTheme="minorEastAsia" w:cstheme="minorEastAsia" w:hint="eastAsia"/>
          <w:color w:val="FF0000"/>
          <w:sz w:val="21"/>
          <w:szCs w:val="21"/>
        </w:rPr>
        <w:t>，且该单色光光子的能量为12.09eV，故BC错误；</w:t>
      </w:r>
    </w:p>
    <w:p w14:paraId="20A4E6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D．用该单色光照射到某新型材料上，逸出光电子的最大初动能与频率为</w:t>
      </w:r>
      <w:r>
        <w:rPr>
          <w:rFonts w:asciiTheme="minorEastAsia" w:eastAsiaTheme="minorEastAsia" w:hAnsiTheme="minorEastAsia" w:cstheme="minorEastAsia" w:hint="eastAsia"/>
          <w:i/>
          <w:color w:val="FF0000"/>
          <w:sz w:val="21"/>
          <w:szCs w:val="21"/>
        </w:rPr>
        <w:t>ν</w:t>
      </w:r>
      <w:r>
        <w:rPr>
          <w:rFonts w:asciiTheme="minorEastAsia" w:eastAsiaTheme="minorEastAsia" w:hAnsiTheme="minorEastAsia" w:cstheme="minorEastAsia" w:hint="eastAsia"/>
          <w:i/>
          <w:color w:val="FF0000"/>
          <w:sz w:val="21"/>
          <w:szCs w:val="21"/>
          <w:vertAlign w:val="subscript"/>
        </w:rPr>
        <w:t>2</w:t>
      </w:r>
      <w:r>
        <w:rPr>
          <w:rFonts w:asciiTheme="minorEastAsia" w:eastAsiaTheme="minorEastAsia" w:hAnsiTheme="minorEastAsia" w:cstheme="minorEastAsia" w:hint="eastAsia"/>
          <w:color w:val="FF0000"/>
          <w:sz w:val="21"/>
          <w:szCs w:val="21"/>
        </w:rPr>
        <w:t>光子的能量相等，则由</w:t>
      </w:r>
    </w:p>
    <w:p w14:paraId="4BB57B2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i/>
          <w:color w:val="FF0000"/>
          <w:sz w:val="21"/>
          <w:szCs w:val="21"/>
        </w:rPr>
        <w:t>hν</w: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i/>
          <w:color w:val="FF0000"/>
          <w:sz w:val="21"/>
          <w:szCs w:val="21"/>
        </w:rPr>
        <w:t>W</w:t>
      </w:r>
      <w:r>
        <w:rPr>
          <w:rFonts w:asciiTheme="minorEastAsia" w:eastAsiaTheme="minorEastAsia" w:hAnsiTheme="minorEastAsia" w:cstheme="minorEastAsia" w:hint="eastAsia"/>
          <w:i/>
          <w:color w:val="FF0000"/>
          <w:sz w:val="21"/>
          <w:szCs w:val="21"/>
          <w:vertAlign w:val="subscript"/>
        </w:rPr>
        <w:t>0</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hν</w:t>
      </w:r>
      <w:r>
        <w:rPr>
          <w:rFonts w:asciiTheme="minorEastAsia" w:eastAsiaTheme="minorEastAsia" w:hAnsiTheme="minorEastAsia" w:cstheme="minorEastAsia" w:hint="eastAsia"/>
          <w:i/>
          <w:color w:val="FF0000"/>
          <w:sz w:val="21"/>
          <w:szCs w:val="21"/>
          <w:vertAlign w:val="subscript"/>
        </w:rPr>
        <w:t>2</w:t>
      </w:r>
    </w:p>
    <w:p w14:paraId="2F16954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解得</w:t>
      </w:r>
    </w:p>
    <w:p w14:paraId="421AFA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i/>
          <w:color w:val="FF0000"/>
          <w:sz w:val="21"/>
          <w:szCs w:val="21"/>
        </w:rPr>
        <w:t>W</w:t>
      </w:r>
      <w:r>
        <w:rPr>
          <w:rFonts w:asciiTheme="minorEastAsia" w:eastAsiaTheme="minorEastAsia" w:hAnsiTheme="minorEastAsia" w:cstheme="minorEastAsia" w:hint="eastAsia"/>
          <w:i/>
          <w:color w:val="FF0000"/>
          <w:sz w:val="21"/>
          <w:szCs w:val="21"/>
          <w:vertAlign w:val="subscript"/>
        </w:rPr>
        <w:t>0</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1.89eV</w:t>
      </w:r>
    </w:p>
    <w:p w14:paraId="491C55F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故D正确。</w:t>
      </w:r>
    </w:p>
    <w:p w14:paraId="7CC31E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故选D。</w:t>
      </w:r>
    </w:p>
    <w:p w14:paraId="7F11F2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17．（2024下·江西·高三校联考开学考试）2023年11月16日发表在《科学进展》杂志上的文章显示我国高海拔宇宙线观测站“拉索”精确测量了迄今最亮的伽马射线暴GRB221009A的高能辐射能谱，揭示了宇宙背景光在红外波段的强度低于预期，开启了新物理探索之门。“拉索”记录到史上最亮的伽马射线暴GRB221009A产生的</w:t>
      </w:r>
      <w:r>
        <w:rPr>
          <w:rFonts w:asciiTheme="minorEastAsia" w:eastAsiaTheme="minorEastAsia" w:hAnsiTheme="minorEastAsia" w:cstheme="minorEastAsia" w:hint="eastAsia"/>
          <w:sz w:val="21"/>
          <w:szCs w:val="21"/>
        </w:rPr>
        <w:object>
          <v:shape id="_x0000_i1278"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278" DrawAspect="Content" ObjectID="_1468075978" r:id="rId457"/>
        </w:object>
      </w:r>
      <w:r>
        <w:rPr>
          <w:rFonts w:asciiTheme="minorEastAsia" w:eastAsiaTheme="minorEastAsia" w:hAnsiTheme="minorEastAsia" w:cstheme="minorEastAsia" w:hint="eastAsia"/>
          <w:sz w:val="21"/>
          <w:szCs w:val="21"/>
        </w:rPr>
        <w:t>光子，其最高能量达</w:t>
      </w:r>
      <w:r>
        <w:rPr>
          <w:rFonts w:asciiTheme="minorEastAsia" w:eastAsiaTheme="minorEastAsia" w:hAnsiTheme="minorEastAsia" w:cstheme="minorEastAsia" w:hint="eastAsia"/>
          <w:sz w:val="21"/>
          <w:szCs w:val="21"/>
        </w:rPr>
        <w:object>
          <v:shape id="_x0000_i1279" type="#_x0000_t75" alt="eqId27f8184f9f66dbc8781a3872d08b16a3" style="width:31.65pt;height:12.5pt" o:ole="" coordsize="21600,21600" o:preferrelative="t" filled="f" stroked="f">
            <v:stroke joinstyle="miter"/>
            <v:imagedata r:id="rId458" o:title="eqId27f8184f9f66dbc8781a3872d08b16a3"/>
            <o:lock v:ext="edit" aspectratio="t"/>
            <w10:anchorlock/>
          </v:shape>
          <o:OLEObject Type="Embed" ProgID="Equation.DSMT4" ShapeID="_x0000_i1279" DrawAspect="Content" ObjectID="_1468075979" r:id="rId459"/>
        </w:object>
      </w:r>
      <w:r>
        <w:rPr>
          <w:rFonts w:asciiTheme="minorEastAsia" w:eastAsiaTheme="minorEastAsia" w:hAnsiTheme="minorEastAsia" w:cstheme="minorEastAsia" w:hint="eastAsia"/>
          <w:sz w:val="21"/>
          <w:szCs w:val="21"/>
        </w:rPr>
        <w:t>（万亿电子伏特）。已知普朗克常量</w:t>
      </w:r>
      <w:r>
        <w:rPr>
          <w:rFonts w:asciiTheme="minorEastAsia" w:eastAsiaTheme="minorEastAsia" w:hAnsiTheme="minorEastAsia" w:cstheme="minorEastAsia" w:hint="eastAsia"/>
          <w:sz w:val="21"/>
          <w:szCs w:val="21"/>
        </w:rPr>
        <w:object>
          <v:shape id="_x0000_i1280" type="#_x0000_t75" alt="eqIdcfce8f4e7ce717010c85f8c16bee9e4d" style="width:83.6pt;height:15.1pt" o:ole="" coordsize="21600,21600" o:preferrelative="t" filled="f" stroked="f">
            <v:stroke joinstyle="miter"/>
            <v:imagedata r:id="rId460" o:title="eqIdcfce8f4e7ce717010c85f8c16bee9e4d"/>
            <o:lock v:ext="edit" aspectratio="t"/>
            <w10:anchorlock/>
          </v:shape>
          <o:OLEObject Type="Embed" ProgID="Equation.DSMT4" ShapeID="_x0000_i1280" DrawAspect="Content" ObjectID="_1468075980" r:id="rId461"/>
        </w:object>
      </w:r>
      <w:r>
        <w:rPr>
          <w:rFonts w:asciiTheme="minorEastAsia" w:eastAsiaTheme="minorEastAsia" w:hAnsiTheme="minorEastAsia" w:cstheme="minorEastAsia" w:hint="eastAsia"/>
          <w:sz w:val="21"/>
          <w:szCs w:val="21"/>
        </w:rPr>
        <w:t>，下列说法正确的是（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5818C4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281"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281" DrawAspect="Content" ObjectID="_1468075981" r:id="rId462"/>
        </w:object>
      </w:r>
      <w:r>
        <w:rPr>
          <w:rFonts w:asciiTheme="minorEastAsia" w:eastAsiaTheme="minorEastAsia" w:hAnsiTheme="minorEastAsia" w:cstheme="minorEastAsia" w:hint="eastAsia"/>
          <w:sz w:val="21"/>
          <w:szCs w:val="21"/>
        </w:rPr>
        <w:t>射线在真空中的传播速度小于光速</w:t>
      </w:r>
    </w:p>
    <w:p w14:paraId="5EB5744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B．红外线的波长比</w:t>
      </w:r>
      <w:r>
        <w:rPr>
          <w:rFonts w:asciiTheme="minorEastAsia" w:eastAsiaTheme="minorEastAsia" w:hAnsiTheme="minorEastAsia" w:cstheme="minorEastAsia" w:hint="eastAsia"/>
          <w:sz w:val="21"/>
          <w:szCs w:val="21"/>
        </w:rPr>
        <w:object>
          <v:shape id="_x0000_i1282"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282" DrawAspect="Content" ObjectID="_1468075982" r:id="rId463"/>
        </w:object>
      </w:r>
      <w:r>
        <w:rPr>
          <w:rFonts w:asciiTheme="minorEastAsia" w:eastAsiaTheme="minorEastAsia" w:hAnsiTheme="minorEastAsia" w:cstheme="minorEastAsia" w:hint="eastAsia"/>
          <w:sz w:val="21"/>
          <w:szCs w:val="21"/>
        </w:rPr>
        <w:t>射线短</w:t>
      </w:r>
    </w:p>
    <w:p w14:paraId="477B07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83" type="#_x0000_t75" alt="eqId27f8184f9f66dbc8781a3872d08b16a3" style="width:31.65pt;height:12.5pt" o:ole="" coordsize="21600,21600" o:preferrelative="t" filled="f" stroked="f">
            <v:stroke joinstyle="miter"/>
            <v:imagedata r:id="rId458" o:title="eqId27f8184f9f66dbc8781a3872d08b16a3"/>
            <o:lock v:ext="edit" aspectratio="t"/>
            <w10:anchorlock/>
          </v:shape>
          <o:OLEObject Type="Embed" ProgID="Equation.DSMT4" ShapeID="_x0000_i1283" DrawAspect="Content" ObjectID="_1468075983" r:id="rId464"/>
        </w:object>
      </w:r>
      <w:r>
        <w:rPr>
          <w:rFonts w:asciiTheme="minorEastAsia" w:eastAsiaTheme="minorEastAsia" w:hAnsiTheme="minorEastAsia" w:cstheme="minorEastAsia" w:hint="eastAsia"/>
          <w:sz w:val="21"/>
          <w:szCs w:val="21"/>
        </w:rPr>
        <w:t>的</w:t>
      </w:r>
      <w:r>
        <w:rPr>
          <w:rFonts w:asciiTheme="minorEastAsia" w:eastAsiaTheme="minorEastAsia" w:hAnsiTheme="minorEastAsia" w:cstheme="minorEastAsia" w:hint="eastAsia"/>
          <w:sz w:val="21"/>
          <w:szCs w:val="21"/>
        </w:rPr>
        <w:object>
          <v:shape id="_x0000_i1284"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284" DrawAspect="Content" ObjectID="_1468075984" r:id="rId465"/>
        </w:object>
      </w:r>
      <w:r>
        <w:rPr>
          <w:rFonts w:asciiTheme="minorEastAsia" w:eastAsiaTheme="minorEastAsia" w:hAnsiTheme="minorEastAsia" w:cstheme="minorEastAsia" w:hint="eastAsia"/>
          <w:sz w:val="21"/>
          <w:szCs w:val="21"/>
        </w:rPr>
        <w:t>光子能量约为</w:t>
      </w:r>
      <w:r>
        <w:rPr>
          <w:rFonts w:asciiTheme="minorEastAsia" w:eastAsiaTheme="minorEastAsia" w:hAnsiTheme="minorEastAsia" w:cstheme="minorEastAsia" w:hint="eastAsia"/>
          <w:sz w:val="21"/>
          <w:szCs w:val="21"/>
        </w:rPr>
        <w:object>
          <v:shape id="_x0000_i1285" type="#_x0000_t75" alt="eqIda4a71b42106c75ae2512644973919573" style="width:52.75pt;height:14.5pt" o:ole="" coordsize="21600,21600" o:preferrelative="t" filled="f" stroked="f">
            <v:stroke joinstyle="miter"/>
            <v:imagedata r:id="rId466" o:title="eqIda4a71b42106c75ae2512644973919573"/>
            <o:lock v:ext="edit" aspectratio="t"/>
            <w10:anchorlock/>
          </v:shape>
          <o:OLEObject Type="Embed" ProgID="Equation.DSMT4" ShapeID="_x0000_i1285" DrawAspect="Content" ObjectID="_1468075985" r:id="rId467"/>
        </w:object>
      </w:r>
    </w:p>
    <w:p w14:paraId="32A7D89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286" type="#_x0000_t75" alt="eqId27f8184f9f66dbc8781a3872d08b16a3" style="width:31.65pt;height:12.5pt" o:ole="" coordsize="21600,21600" o:preferrelative="t" filled="f" stroked="f">
            <v:stroke joinstyle="miter"/>
            <v:imagedata r:id="rId458" o:title="eqId27f8184f9f66dbc8781a3872d08b16a3"/>
            <o:lock v:ext="edit" aspectratio="t"/>
            <w10:anchorlock/>
          </v:shape>
          <o:OLEObject Type="Embed" ProgID="Equation.DSMT4" ShapeID="_x0000_i1286" DrawAspect="Content" ObjectID="_1468075986" r:id="rId468"/>
        </w:object>
      </w:r>
      <w:r>
        <w:rPr>
          <w:rFonts w:asciiTheme="minorEastAsia" w:eastAsiaTheme="minorEastAsia" w:hAnsiTheme="minorEastAsia" w:cstheme="minorEastAsia" w:hint="eastAsia"/>
          <w:sz w:val="21"/>
          <w:szCs w:val="21"/>
        </w:rPr>
        <w:t>的</w:t>
      </w:r>
      <w:r>
        <w:rPr>
          <w:rFonts w:asciiTheme="minorEastAsia" w:eastAsiaTheme="minorEastAsia" w:hAnsiTheme="minorEastAsia" w:cstheme="minorEastAsia" w:hint="eastAsia"/>
          <w:sz w:val="21"/>
          <w:szCs w:val="21"/>
        </w:rPr>
        <w:object>
          <v:shape id="_x0000_i1287"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287" DrawAspect="Content" ObjectID="_1468075987" r:id="rId469"/>
        </w:object>
      </w:r>
      <w:r>
        <w:rPr>
          <w:rFonts w:asciiTheme="minorEastAsia" w:eastAsiaTheme="minorEastAsia" w:hAnsiTheme="minorEastAsia" w:cstheme="minorEastAsia" w:hint="eastAsia"/>
          <w:sz w:val="21"/>
          <w:szCs w:val="21"/>
        </w:rPr>
        <w:t>光子频率约为</w:t>
      </w:r>
      <w:r>
        <w:rPr>
          <w:rFonts w:asciiTheme="minorEastAsia" w:eastAsiaTheme="minorEastAsia" w:hAnsiTheme="minorEastAsia" w:cstheme="minorEastAsia" w:hint="eastAsia"/>
          <w:sz w:val="21"/>
          <w:szCs w:val="21"/>
        </w:rPr>
        <w:object>
          <v:shape id="_x0000_i1288" type="#_x0000_t75" alt="eqIdfcbd9c0d49be3655ff4d811762cd9a20" style="width:46.6pt;height:14.45pt" o:ole="" coordsize="21600,21600" o:preferrelative="t" filled="f" stroked="f">
            <v:stroke joinstyle="miter"/>
            <v:imagedata r:id="rId470" o:title="eqIdfcbd9c0d49be3655ff4d811762cd9a20"/>
            <o:lock v:ext="edit" aspectratio="t"/>
            <w10:anchorlock/>
          </v:shape>
          <o:OLEObject Type="Embed" ProgID="Equation.DSMT4" ShapeID="_x0000_i1288" DrawAspect="Content" ObjectID="_1468075988" r:id="rId471"/>
        </w:object>
      </w:r>
    </w:p>
    <w:p w14:paraId="49D44B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【答案】D</w:t>
      </w:r>
    </w:p>
    <w:p w14:paraId="5440ED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w:t>
      </w:r>
      <w:r>
        <w:rPr>
          <w:rFonts w:asciiTheme="minorEastAsia" w:eastAsiaTheme="minorEastAsia" w:hAnsiTheme="minorEastAsia" w:cstheme="minorEastAsia" w:hint="eastAsia"/>
          <w:color w:val="FF0000"/>
          <w:sz w:val="21"/>
          <w:szCs w:val="21"/>
        </w:rPr>
        <w:object>
          <v:shape id="_x0000_i1289"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289" DrawAspect="Content" ObjectID="_1468075989" r:id="rId472"/>
        </w:object>
      </w:r>
      <w:r>
        <w:rPr>
          <w:rFonts w:asciiTheme="minorEastAsia" w:eastAsiaTheme="minorEastAsia" w:hAnsiTheme="minorEastAsia" w:cstheme="minorEastAsia" w:hint="eastAsia"/>
          <w:color w:val="FF0000"/>
          <w:sz w:val="21"/>
          <w:szCs w:val="21"/>
        </w:rPr>
        <w:t>射线是电磁波，在真空中的传播速度等于光速，故A错误；</w:t>
      </w:r>
    </w:p>
    <w:p w14:paraId="7DF4F5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B．红外线的波长比</w:t>
      </w:r>
      <w:r>
        <w:rPr>
          <w:rFonts w:asciiTheme="minorEastAsia" w:eastAsiaTheme="minorEastAsia" w:hAnsiTheme="minorEastAsia" w:cstheme="minorEastAsia" w:hint="eastAsia"/>
          <w:color w:val="FF0000"/>
          <w:sz w:val="21"/>
          <w:szCs w:val="21"/>
        </w:rPr>
        <w:object>
          <v:shape id="_x0000_i1290"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290" DrawAspect="Content" ObjectID="_1468075990" r:id="rId473"/>
        </w:object>
      </w:r>
      <w:r>
        <w:rPr>
          <w:rFonts w:asciiTheme="minorEastAsia" w:eastAsiaTheme="minorEastAsia" w:hAnsiTheme="minorEastAsia" w:cstheme="minorEastAsia" w:hint="eastAsia"/>
          <w:color w:val="FF0000"/>
          <w:sz w:val="21"/>
          <w:szCs w:val="21"/>
        </w:rPr>
        <w:t>射线长，故B错误；</w:t>
      </w:r>
    </w:p>
    <w:p w14:paraId="6CBA04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C．根据换算可得</w:t>
      </w:r>
    </w:p>
    <w:p w14:paraId="7DB77E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91" type="#_x0000_t75" alt="eqId3c8065fc1c4faa80e899056abb3c427b" style="width:191.8pt;height:14.5pt" o:ole="" coordsize="21600,21600" o:preferrelative="t" filled="f" stroked="f">
            <v:stroke joinstyle="miter"/>
            <v:imagedata r:id="rId474" o:title="eqId3c8065fc1c4faa80e899056abb3c427b"/>
            <o:lock v:ext="edit" aspectratio="t"/>
            <w10:anchorlock/>
          </v:shape>
          <o:OLEObject Type="Embed" ProgID="Equation.DSMT4" ShapeID="_x0000_i1291" DrawAspect="Content" ObjectID="_1468075991" r:id="rId475"/>
        </w:object>
      </w:r>
    </w:p>
    <w:p w14:paraId="48BCF3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故C错误；</w:t>
      </w:r>
    </w:p>
    <w:p w14:paraId="5B41EB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D．根据</w:t>
      </w:r>
    </w:p>
    <w:p w14:paraId="116912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92" type="#_x0000_t75" alt="eqId1a2ecd403eaff4da58941f37325db5ca" style="width:32.5pt;height:12.25pt" o:ole="" coordsize="21600,21600" o:preferrelative="t" filled="f" stroked="f">
            <v:stroke joinstyle="miter"/>
            <v:imagedata r:id="rId476" o:title="eqId1a2ecd403eaff4da58941f37325db5ca"/>
            <o:lock v:ext="edit" aspectratio="t"/>
            <w10:anchorlock/>
          </v:shape>
          <o:OLEObject Type="Embed" ProgID="Equation.DSMT4" ShapeID="_x0000_i1292" DrawAspect="Content" ObjectID="_1468075992" r:id="rId477"/>
        </w:object>
      </w:r>
    </w:p>
    <w:p w14:paraId="4820E6D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可得频率为</w:t>
      </w:r>
    </w:p>
    <w:p w14:paraId="706EF87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293" type="#_x0000_t75" alt="eqIde709149c78847ba37b06abdff2b4089b" style="width:81.8pt;height:27.25pt" o:ole="" coordsize="21600,21600" o:preferrelative="t" filled="f" stroked="f">
            <v:stroke joinstyle="miter"/>
            <v:imagedata r:id="rId478" o:title="eqIde709149c78847ba37b06abdff2b4089b"/>
            <o:lock v:ext="edit" aspectratio="t"/>
            <w10:anchorlock/>
          </v:shape>
          <o:OLEObject Type="Embed" ProgID="Equation.DSMT4" ShapeID="_x0000_i1293" DrawAspect="Content" ObjectID="_1468075993" r:id="rId479"/>
        </w:object>
      </w:r>
    </w:p>
    <w:p w14:paraId="2B31C2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故D正确。</w:t>
      </w:r>
    </w:p>
    <w:p w14:paraId="207092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故选D。</w:t>
      </w:r>
    </w:p>
    <w:p w14:paraId="13ABF9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18．（2024·陕西榆林·校考一模）2023年10月3日，诺贝尔物理学奖揭晓，三位科学家以阿秒激光技术奠基人的身份共同获奖。阿秒激光脉冲是目前人类所能控制的最短时间过程，可用来测量原子内绕核运动电子的动态行为等超快物理现象。若实验室中产生了1个阿秒激光脉冲，该激光在真空中的波长</w:t>
      </w:r>
      <w:r>
        <w:rPr>
          <w:rFonts w:asciiTheme="minorEastAsia" w:eastAsiaTheme="minorEastAsia" w:hAnsiTheme="minorEastAsia" w:cstheme="minorEastAsia" w:hint="eastAsia"/>
          <w:sz w:val="21"/>
          <w:szCs w:val="21"/>
        </w:rPr>
        <w:object>
          <v:shape id="_x0000_i1294" type="#_x0000_t75" alt="eqId85bb503460e800e82c2d43d0a6788406" style="width:43.95pt;height:12.2pt" o:ole="" coordsize="21600,21600" o:preferrelative="t" filled="f" stroked="f">
            <v:stroke joinstyle="miter"/>
            <v:imagedata r:id="rId480" o:title="eqId85bb503460e800e82c2d43d0a6788406"/>
            <o:lock v:ext="edit" aspectratio="t"/>
            <w10:anchorlock/>
          </v:shape>
          <o:OLEObject Type="Embed" ProgID="Equation.DSMT4" ShapeID="_x0000_i1294" DrawAspect="Content" ObjectID="_1468075994" r:id="rId481"/>
        </w:object>
      </w:r>
      <w:r>
        <w:rPr>
          <w:rFonts w:asciiTheme="minorEastAsia" w:eastAsiaTheme="minorEastAsia" w:hAnsiTheme="minorEastAsia" w:cstheme="minorEastAsia" w:hint="eastAsia"/>
          <w:sz w:val="21"/>
          <w:szCs w:val="21"/>
        </w:rPr>
        <w:t>，真空中的光速</w:t>
      </w:r>
      <w:r>
        <w:rPr>
          <w:rFonts w:asciiTheme="minorEastAsia" w:eastAsiaTheme="minorEastAsia" w:hAnsiTheme="minorEastAsia" w:cstheme="minorEastAsia" w:hint="eastAsia"/>
          <w:sz w:val="21"/>
          <w:szCs w:val="21"/>
        </w:rPr>
        <w:object>
          <v:shape id="_x0000_i1295" type="#_x0000_t75" alt="eqIda1c4d6e67ad4cbaaca2c2d5f09685fa5" style="width:68.6pt;height:14.1pt" o:ole="" coordsize="21600,21600" o:preferrelative="t" filled="f" stroked="f">
            <v:stroke joinstyle="miter"/>
            <v:imagedata r:id="rId482" o:title="eqIda1c4d6e67ad4cbaaca2c2d5f09685fa5"/>
            <o:lock v:ext="edit" aspectratio="t"/>
            <w10:anchorlock/>
          </v:shape>
          <o:OLEObject Type="Embed" ProgID="Equation.DSMT4" ShapeID="_x0000_i1295" DrawAspect="Content" ObjectID="_1468075995" r:id="rId483"/>
        </w:object>
      </w:r>
      <w:r>
        <w:rPr>
          <w:rFonts w:asciiTheme="minorEastAsia" w:eastAsiaTheme="minorEastAsia" w:hAnsiTheme="minorEastAsia" w:cstheme="minorEastAsia" w:hint="eastAsia"/>
          <w:sz w:val="21"/>
          <w:szCs w:val="21"/>
        </w:rPr>
        <w:t>，普朗克常量</w:t>
      </w:r>
      <w:r>
        <w:rPr>
          <w:rFonts w:asciiTheme="minorEastAsia" w:eastAsiaTheme="minorEastAsia" w:hAnsiTheme="minorEastAsia" w:cstheme="minorEastAsia" w:hint="eastAsia"/>
          <w:sz w:val="21"/>
          <w:szCs w:val="21"/>
        </w:rPr>
        <w:object>
          <v:shape id="_x0000_i1296" type="#_x0000_t75" alt="eqIdcfce8f4e7ce717010c85f8c16bee9e4d" style="width:83.6pt;height:15.1pt" o:ole="" coordsize="21600,21600" o:preferrelative="t" filled="f" stroked="f">
            <v:stroke joinstyle="miter"/>
            <v:imagedata r:id="rId460" o:title="eqIdcfce8f4e7ce717010c85f8c16bee9e4d"/>
            <o:lock v:ext="edit" aspectratio="t"/>
            <w10:anchorlock/>
          </v:shape>
          <o:OLEObject Type="Embed" ProgID="Equation.DSMT4" ShapeID="_x0000_i1296" DrawAspect="Content" ObjectID="_1468075996" r:id="rId484"/>
        </w:object>
      </w:r>
      <w:r>
        <w:rPr>
          <w:rFonts w:asciiTheme="minorEastAsia" w:eastAsiaTheme="minorEastAsia" w:hAnsiTheme="minorEastAsia" w:cstheme="minorEastAsia" w:hint="eastAsia"/>
          <w:sz w:val="21"/>
          <w:szCs w:val="21"/>
        </w:rPr>
        <w:t>，则该阿秒激光脉冲的光子的能量约为（　　）</w:t>
      </w:r>
    </w:p>
    <w:p w14:paraId="46153C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2933700" cy="1466850"/>
            <wp:effectExtent l="0" t="0" r="0" b="6350"/>
            <wp:docPr id="100009" name="图片 100009" descr="@@@8f283b96-8192-41a2-b8df-4d9d658ed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f283b96-8192-41a2-b8df-4d9d658edefc"/>
                    <pic:cNvPicPr>
                      <a:picLocks noChangeAspect="1"/>
                    </pic:cNvPicPr>
                  </pic:nvPicPr>
                  <pic:blipFill>
                    <a:blip xmlns:r="http://schemas.openxmlformats.org/officeDocument/2006/relationships" r:embed="rId485"/>
                    <a:stretch>
                      <a:fillRect/>
                    </a:stretch>
                  </pic:blipFill>
                  <pic:spPr>
                    <a:xfrm>
                      <a:off x="0" y="0"/>
                      <a:ext cx="2933700" cy="1466850"/>
                    </a:xfrm>
                    <a:prstGeom prst="rect">
                      <a:avLst/>
                    </a:prstGeom>
                  </pic:spPr>
                </pic:pic>
              </a:graphicData>
            </a:graphic>
          </wp:inline>
        </w:drawing>
      </w:r>
    </w:p>
    <w:p w14:paraId="11CD82E6">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297" type="#_x0000_t75" alt="eqId59ca243d1890346f2149fe682f972190" style="width:54.5pt;height:13.85pt" o:ole="" coordsize="21600,21600" o:preferrelative="t" filled="f" stroked="f">
            <v:stroke joinstyle="miter"/>
            <v:imagedata r:id="rId486" o:title="eqId59ca243d1890346f2149fe682f972190"/>
            <o:lock v:ext="edit" aspectratio="t"/>
            <w10:anchorlock/>
          </v:shape>
          <o:OLEObject Type="Embed" ProgID="Equation.DSMT4" ShapeID="_x0000_i1297" DrawAspect="Content" ObjectID="_1468075997" r:id="rId487"/>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298" type="#_x0000_t75" alt="eqId40134f2a65567ef6d0f41593f5f415fa" style="width:54.5pt;height:13.85pt" o:ole="" coordsize="21600,21600" o:preferrelative="t" filled="f" stroked="f">
            <v:stroke joinstyle="miter"/>
            <v:imagedata r:id="rId488" o:title="eqId40134f2a65567ef6d0f41593f5f415fa"/>
            <o:lock v:ext="edit" aspectratio="t"/>
            <w10:anchorlock/>
          </v:shape>
          <o:OLEObject Type="Embed" ProgID="Equation.DSMT4" ShapeID="_x0000_i1298" DrawAspect="Content" ObjectID="_1468075998" r:id="rId489"/>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299" type="#_x0000_t75" alt="eqId8272890d1e88a6293c3105307f1043de" style="width:54.5pt;height:14.3pt" o:ole="" coordsize="21600,21600" o:preferrelative="t" filled="f" stroked="f">
            <v:stroke joinstyle="miter"/>
            <v:imagedata r:id="rId490" o:title="eqId8272890d1e88a6293c3105307f1043de"/>
            <o:lock v:ext="edit" aspectratio="t"/>
            <w10:anchorlock/>
          </v:shape>
          <o:OLEObject Type="Embed" ProgID="Equation.DSMT4" ShapeID="_x0000_i1299" DrawAspect="Content" ObjectID="_1468075999" r:id="rId491"/>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300" type="#_x0000_t75" alt="eqId12e7fb3793ed42d8d66746875f5652cb" style="width:54.5pt;height:13.85pt" o:ole="" coordsize="21600,21600" o:preferrelative="t" filled="f" stroked="f">
            <v:stroke joinstyle="miter"/>
            <v:imagedata r:id="rId492" o:title="eqId12e7fb3793ed42d8d66746875f5652cb"/>
            <o:lock v:ext="edit" aspectratio="t"/>
            <w10:anchorlock/>
          </v:shape>
          <o:OLEObject Type="Embed" ProgID="Equation.DSMT4" ShapeID="_x0000_i1300" DrawAspect="Content" ObjectID="_1468076000" r:id="rId493"/>
        </w:object>
      </w:r>
    </w:p>
    <w:p w14:paraId="3FF2CED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37C151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】根据题意，由光子的能量公式有</w:t>
      </w:r>
    </w:p>
    <w:p w14:paraId="072D0E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01" type="#_x0000_t75" alt="eqId5621b28c3264188c3df258708afdd0f1" style="width:57.2pt;height:26.95pt" o:ole="" coordsize="21600,21600" o:preferrelative="t" filled="f" stroked="f">
            <v:stroke joinstyle="miter"/>
            <v:imagedata r:id="rId494" o:title="eqId5621b28c3264188c3df258708afdd0f1"/>
            <o:lock v:ext="edit" aspectratio="t"/>
            <w10:anchorlock/>
          </v:shape>
          <o:OLEObject Type="Embed" ProgID="Equation.DSMT4" ShapeID="_x0000_i1301" DrawAspect="Content" ObjectID="_1468076001" r:id="rId495"/>
        </w:object>
      </w:r>
    </w:p>
    <w:p w14:paraId="17E6D8C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代入数据可得</w:t>
      </w:r>
    </w:p>
    <w:p w14:paraId="708165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02" type="#_x0000_t75" alt="eqId4a45ee3caa5c1e36523a32f49ad1a7d3" style="width:72.1pt;height:13.8pt" o:ole="" coordsize="21600,21600" o:preferrelative="t" filled="f" stroked="f">
            <v:stroke joinstyle="miter"/>
            <v:imagedata r:id="rId496" o:title="eqId4a45ee3caa5c1e36523a32f49ad1a7d3"/>
            <o:lock v:ext="edit" aspectratio="t"/>
            <w10:anchorlock/>
          </v:shape>
          <o:OLEObject Type="Embed" ProgID="Equation.DSMT4" ShapeID="_x0000_i1302" DrawAspect="Content" ObjectID="_1468076002" r:id="rId497"/>
        </w:object>
      </w:r>
    </w:p>
    <w:p w14:paraId="4BBF45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5EC6F3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19．（2024·辽宁·校联考一模）智能手机的摄像头光圈尺寸和曝光时间会影响照片的成像质量。某智能手机的摄像头光圈的面积为</w:t>
      </w:r>
      <w:r>
        <w:rPr>
          <w:rFonts w:asciiTheme="minorEastAsia" w:eastAsiaTheme="minorEastAsia" w:hAnsiTheme="minorEastAsia" w:cstheme="minorEastAsia" w:hint="eastAsia"/>
          <w:sz w:val="21"/>
          <w:szCs w:val="21"/>
        </w:rPr>
        <w:object>
          <v:shape id="_x0000_i1303" type="#_x0000_t75" alt="eqIdcf231f8f86fb922df4ca0c87f044cec3" style="width:7.9pt;height:11.6pt" o:ole="" coordsize="21600,21600" o:preferrelative="t" filled="f" stroked="f">
            <v:stroke joinstyle="miter"/>
            <v:imagedata r:id="rId498" o:title="eqIdcf231f8f86fb922df4ca0c87f044cec3"/>
            <o:lock v:ext="edit" aspectratio="t"/>
            <w10:anchorlock/>
          </v:shape>
          <o:OLEObject Type="Embed" ProgID="Equation.DSMT4" ShapeID="_x0000_i1303" DrawAspect="Content" ObjectID="_1468076003" r:id="rId499"/>
        </w:object>
      </w:r>
      <w:r>
        <w:rPr>
          <w:rFonts w:asciiTheme="minorEastAsia" w:eastAsiaTheme="minorEastAsia" w:hAnsiTheme="minorEastAsia" w:cstheme="minorEastAsia" w:hint="eastAsia"/>
          <w:sz w:val="21"/>
          <w:szCs w:val="21"/>
        </w:rPr>
        <w:t>，标准曝光时间为</w:t>
      </w:r>
      <w:r>
        <w:rPr>
          <w:rFonts w:asciiTheme="minorEastAsia" w:eastAsiaTheme="minorEastAsia" w:hAnsiTheme="minorEastAsia" w:cstheme="minorEastAsia" w:hint="eastAsia"/>
          <w:sz w:val="21"/>
          <w:szCs w:val="21"/>
        </w:rPr>
        <w:object>
          <v:shape id="_x0000_i1304" type="#_x0000_t75" alt="eqId36a1b09c653185842513e24ebba60bb3" style="width:6.15pt;height:9.95pt" o:ole="" coordsize="21600,21600" o:preferrelative="t" filled="f" stroked="f">
            <v:stroke joinstyle="miter"/>
            <v:imagedata r:id="rId500" o:title="eqId36a1b09c653185842513e24ebba60bb3"/>
            <o:lock v:ext="edit" aspectratio="t"/>
            <w10:anchorlock/>
          </v:shape>
          <o:OLEObject Type="Embed" ProgID="Equation.DSMT4" ShapeID="_x0000_i1304" DrawAspect="Content" ObjectID="_1468076004" r:id="rId501"/>
        </w:object>
      </w:r>
      <w:r>
        <w:rPr>
          <w:rFonts w:asciiTheme="minorEastAsia" w:eastAsiaTheme="minorEastAsia" w:hAnsiTheme="minorEastAsia" w:cstheme="minorEastAsia" w:hint="eastAsia"/>
          <w:sz w:val="21"/>
          <w:szCs w:val="21"/>
        </w:rPr>
        <w:t>，暗室中有一个黄色的点光源，发光功率为</w:t>
      </w:r>
      <w:r>
        <w:rPr>
          <w:rFonts w:asciiTheme="minorEastAsia" w:eastAsiaTheme="minorEastAsia" w:hAnsiTheme="minorEastAsia" w:cstheme="minorEastAsia" w:hint="eastAsia"/>
          <w:sz w:val="21"/>
          <w:szCs w:val="21"/>
        </w:rPr>
        <w:object>
          <v:shape id="_x0000_i1305" type="#_x0000_t75" alt="eqIddad2a36927223bd70f426ba06aea4b45" style="width:9.65pt;height:10.3pt" o:ole="" coordsize="21600,21600" o:preferrelative="t" filled="f" stroked="f">
            <v:stroke joinstyle="miter"/>
            <v:imagedata r:id="rId502" o:title="eqIddad2a36927223bd70f426ba06aea4b45"/>
            <o:lock v:ext="edit" aspectratio="t"/>
            <w10:anchorlock/>
          </v:shape>
          <o:OLEObject Type="Embed" ProgID="Equation.DSMT4" ShapeID="_x0000_i1305" DrawAspect="Content" ObjectID="_1468076005" r:id="rId503"/>
        </w:object>
      </w:r>
      <w:r>
        <w:rPr>
          <w:rFonts w:asciiTheme="minorEastAsia" w:eastAsiaTheme="minorEastAsia" w:hAnsiTheme="minorEastAsia" w:cstheme="minorEastAsia" w:hint="eastAsia"/>
          <w:sz w:val="21"/>
          <w:szCs w:val="21"/>
        </w:rPr>
        <w:t>，现用该手机在距离点光源</w:t>
      </w:r>
      <w:r>
        <w:rPr>
          <w:rFonts w:asciiTheme="minorEastAsia" w:eastAsiaTheme="minorEastAsia" w:hAnsiTheme="minorEastAsia" w:cstheme="minorEastAsia" w:hint="eastAsia"/>
          <w:sz w:val="21"/>
          <w:szCs w:val="21"/>
        </w:rPr>
        <w:object>
          <v:shape id="_x0000_i1306" type="#_x0000_t75" alt="eqId11bc05f41215f9894e11d1df0465751a" style="width:7.9pt;height:7.9pt" o:ole="" coordsize="21600,21600" o:preferrelative="t" filled="f" stroked="f">
            <v:stroke joinstyle="miter"/>
            <v:imagedata r:id="rId504" o:title="eqId11bc05f41215f9894e11d1df0465751a"/>
            <o:lock v:ext="edit" aspectratio="t"/>
            <w10:anchorlock/>
          </v:shape>
          <o:OLEObject Type="Embed" ProgID="Equation.DSMT4" ShapeID="_x0000_i1306" DrawAspect="Content" ObjectID="_1468076006" r:id="rId505"/>
        </w:object>
      </w:r>
      <w:r>
        <w:rPr>
          <w:rFonts w:asciiTheme="minorEastAsia" w:eastAsiaTheme="minorEastAsia" w:hAnsiTheme="minorEastAsia" w:cstheme="minorEastAsia" w:hint="eastAsia"/>
          <w:sz w:val="21"/>
          <w:szCs w:val="21"/>
        </w:rPr>
        <w:t>处正对光源拍照。已知黄光的波长为</w:t>
      </w:r>
      <w:r>
        <w:rPr>
          <w:rFonts w:asciiTheme="minorEastAsia" w:eastAsiaTheme="minorEastAsia" w:hAnsiTheme="minorEastAsia" w:cstheme="minorEastAsia" w:hint="eastAsia"/>
          <w:sz w:val="21"/>
          <w:szCs w:val="21"/>
        </w:rPr>
        <w:object>
          <v:shape id="_x0000_i1307" type="#_x0000_t75" alt="eqIddf64046e91b047037f19e4032e3b6de3" style="width:9.65pt;height:11.8pt" o:ole="" coordsize="21600,21600" o:preferrelative="t" filled="f" stroked="f">
            <v:stroke joinstyle="miter"/>
            <v:imagedata r:id="rId506" o:title="eqIddf64046e91b047037f19e4032e3b6de3"/>
            <o:lock v:ext="edit" aspectratio="t"/>
            <w10:anchorlock/>
          </v:shape>
          <o:OLEObject Type="Embed" ProgID="Equation.DSMT4" ShapeID="_x0000_i1307" DrawAspect="Content" ObjectID="_1468076007" r:id="rId507"/>
        </w:object>
      </w:r>
      <w:r>
        <w:rPr>
          <w:rFonts w:asciiTheme="minorEastAsia" w:eastAsiaTheme="minorEastAsia" w:hAnsiTheme="minorEastAsia" w:cstheme="minorEastAsia" w:hint="eastAsia"/>
          <w:sz w:val="21"/>
          <w:szCs w:val="21"/>
        </w:rPr>
        <w:t>，真空中的光速为</w:t>
      </w:r>
      <w:r>
        <w:rPr>
          <w:rFonts w:asciiTheme="minorEastAsia" w:eastAsiaTheme="minorEastAsia" w:hAnsiTheme="minorEastAsia" w:cstheme="minorEastAsia" w:hint="eastAsia"/>
          <w:sz w:val="21"/>
          <w:szCs w:val="21"/>
        </w:rPr>
        <w:object>
          <v:shape id="_x0000_i1308" type="#_x0000_t75" alt="eqId071a7e733d466949ac935b4b8ee8d183" style="width:7.9pt;height:9.85pt" o:ole="" coordsize="21600,21600" o:preferrelative="t" filled="f" stroked="f">
            <v:stroke joinstyle="miter"/>
            <v:imagedata r:id="rId508" o:title="eqId071a7e733d466949ac935b4b8ee8d183"/>
            <o:lock v:ext="edit" aspectratio="t"/>
            <w10:anchorlock/>
          </v:shape>
          <o:OLEObject Type="Embed" ProgID="Equation.DSMT4" ShapeID="_x0000_i1308" DrawAspect="Content" ObjectID="_1468076008" r:id="rId509"/>
        </w:object>
      </w:r>
      <w:r>
        <w:rPr>
          <w:rFonts w:asciiTheme="minorEastAsia" w:eastAsiaTheme="minorEastAsia" w:hAnsiTheme="minorEastAsia" w:cstheme="minorEastAsia" w:hint="eastAsia"/>
          <w:sz w:val="21"/>
          <w:szCs w:val="21"/>
        </w:rPr>
        <w:t>。普朗克常量为</w:t>
      </w:r>
      <w:r>
        <w:rPr>
          <w:rFonts w:asciiTheme="minorEastAsia" w:eastAsiaTheme="minorEastAsia" w:hAnsiTheme="minorEastAsia" w:cstheme="minorEastAsia" w:hint="eastAsia"/>
          <w:sz w:val="21"/>
          <w:szCs w:val="21"/>
        </w:rPr>
        <w:object>
          <v:shape id="_x0000_i1309" type="#_x0000_t75" alt="eqId3eabd5f3a86afe49dcd70571e2b96cfd" style="width:7.9pt;height:11.2pt" o:ole="" coordsize="21600,21600" o:preferrelative="t" filled="f" stroked="f">
            <v:stroke joinstyle="miter"/>
            <v:imagedata r:id="rId510" o:title="eqId3eabd5f3a86afe49dcd70571e2b96cfd"/>
            <o:lock v:ext="edit" aspectratio="t"/>
            <w10:anchorlock/>
          </v:shape>
          <o:OLEObject Type="Embed" ProgID="Equation.DSMT4" ShapeID="_x0000_i1309" DrawAspect="Content" ObjectID="_1468076009" r:id="rId511"/>
        </w:object>
      </w:r>
      <w:r>
        <w:rPr>
          <w:rFonts w:asciiTheme="minorEastAsia" w:eastAsiaTheme="minorEastAsia" w:hAnsiTheme="minorEastAsia" w:cstheme="minorEastAsia" w:hint="eastAsia"/>
          <w:sz w:val="21"/>
          <w:szCs w:val="21"/>
        </w:rPr>
        <w:t>，不考虑空气对光子的吸收，则单次拍照进入手机摄像头快门的光子个数为（　　）</w:t>
      </w:r>
    </w:p>
    <w:p w14:paraId="4CCFDF41">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310" type="#_x0000_t75" alt="eqId9f1ec75f01e9c88a7b3f6d9ad30ec311" style="width:35.15pt;height:27.3pt" o:ole="" coordsize="21600,21600" o:preferrelative="t" filled="f" stroked="f">
            <v:stroke joinstyle="miter"/>
            <v:imagedata r:id="rId512" o:title="eqId9f1ec75f01e9c88a7b3f6d9ad30ec311"/>
            <o:lock v:ext="edit" aspectratio="t"/>
            <w10:anchorlock/>
          </v:shape>
          <o:OLEObject Type="Embed" ProgID="Equation.DSMT4" ShapeID="_x0000_i1310" DrawAspect="Content" ObjectID="_1468076010" r:id="rId513"/>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311" type="#_x0000_t75" alt="eqIde651183f8ff08a8cfdbb433cd16eefa2" style="width:36.05pt;height:27.25pt" o:ole="" coordsize="21600,21600" o:preferrelative="t" filled="f" stroked="f">
            <v:stroke joinstyle="miter"/>
            <v:imagedata r:id="rId514" o:title="eqIde651183f8ff08a8cfdbb433cd16eefa2"/>
            <o:lock v:ext="edit" aspectratio="t"/>
            <w10:anchorlock/>
          </v:shape>
          <o:OLEObject Type="Embed" ProgID="Equation.DSMT4" ShapeID="_x0000_i1311" DrawAspect="Content" ObjectID="_1468076011" r:id="rId515"/>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312" type="#_x0000_t75" alt="eqId4819d1a78ccaf879264d46481e705b7a" style="width:35.15pt;height:27.3pt" o:ole="" coordsize="21600,21600" o:preferrelative="t" filled="f" stroked="f">
            <v:stroke joinstyle="miter"/>
            <v:imagedata r:id="rId516" o:title="eqId4819d1a78ccaf879264d46481e705b7a"/>
            <o:lock v:ext="edit" aspectratio="t"/>
            <w10:anchorlock/>
          </v:shape>
          <o:OLEObject Type="Embed" ProgID="Equation.DSMT4" ShapeID="_x0000_i1312" DrawAspect="Content" ObjectID="_1468076012" r:id="rId517"/>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313" type="#_x0000_t75" alt="eqIdbe44892263f918451736fb76716621ad" style="width:35.15pt;height:27.3pt" o:ole="" coordsize="21600,21600" o:preferrelative="t" filled="f" stroked="f">
            <v:stroke joinstyle="miter"/>
            <v:imagedata r:id="rId518" o:title="eqIdbe44892263f918451736fb76716621ad"/>
            <o:lock v:ext="edit" aspectratio="t"/>
            <w10:anchorlock/>
          </v:shape>
          <o:OLEObject Type="Embed" ProgID="Equation.DSMT4" ShapeID="_x0000_i1313" DrawAspect="Content" ObjectID="_1468076013" r:id="rId519"/>
        </w:object>
      </w:r>
    </w:p>
    <w:p w14:paraId="78DBF8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1524C3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】由光的频率与波长的关系为</w:t>
      </w:r>
    </w:p>
    <w:p w14:paraId="258211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14" type="#_x0000_t75" alt="eqId6bbcacc3c741aa53cd49dd1b6e989659" style="width:31.65pt;height:12.65pt" o:ole="" coordsize="21600,21600" o:preferrelative="t" filled="f" stroked="f">
            <v:stroke joinstyle="miter"/>
            <v:imagedata r:id="rId520" o:title="eqId6bbcacc3c741aa53cd49dd1b6e989659"/>
            <o:lock v:ext="edit" aspectratio="t"/>
            <w10:anchorlock/>
          </v:shape>
          <o:OLEObject Type="Embed" ProgID="Equation.DSMT4" ShapeID="_x0000_i1314" DrawAspect="Content" ObjectID="_1468076014" r:id="rId521"/>
        </w:object>
      </w:r>
    </w:p>
    <w:p w14:paraId="303593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所以一个光子的能量为</w:t>
      </w:r>
    </w:p>
    <w:p w14:paraId="76C213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15" type="#_x0000_t75" alt="eqId0b88a26072131f6df1b1e9f3d24d9dfe" style="width:35.2pt;height:15.9pt" o:ole="" coordsize="21600,21600" o:preferrelative="t" filled="f" stroked="f">
            <v:stroke joinstyle="miter"/>
            <v:imagedata r:id="rId522" o:title="eqId0b88a26072131f6df1b1e9f3d24d9dfe"/>
            <o:lock v:ext="edit" aspectratio="t"/>
            <w10:anchorlock/>
          </v:shape>
          <o:OLEObject Type="Embed" ProgID="Equation.DSMT4" ShapeID="_x0000_i1315" DrawAspect="Content" ObjectID="_1468076015" r:id="rId523"/>
        </w:object>
      </w:r>
    </w:p>
    <w:p w14:paraId="6BD0F9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该光源在曝光时间</w:t>
      </w:r>
      <w:r>
        <w:rPr>
          <w:rFonts w:asciiTheme="minorEastAsia" w:eastAsiaTheme="minorEastAsia" w:hAnsiTheme="minorEastAsia" w:cstheme="minorEastAsia" w:hint="eastAsia"/>
          <w:i/>
          <w:color w:val="FF0000"/>
          <w:sz w:val="21"/>
          <w:szCs w:val="21"/>
        </w:rPr>
        <w:t>t</w:t>
      </w:r>
      <w:r>
        <w:rPr>
          <w:rFonts w:asciiTheme="minorEastAsia" w:eastAsiaTheme="minorEastAsia" w:hAnsiTheme="minorEastAsia" w:cstheme="minorEastAsia" w:hint="eastAsia"/>
          <w:color w:val="FF0000"/>
          <w:sz w:val="21"/>
          <w:szCs w:val="21"/>
        </w:rPr>
        <w:t>内发出的光能为</w:t>
      </w:r>
    </w:p>
    <w:p w14:paraId="018DB02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16" type="#_x0000_t75" alt="eqIdaccdd08d880128d8e7d53f7a2ca7271d" style="width:31.65pt;height:12.05pt" o:ole="" coordsize="21600,21600" o:preferrelative="t" filled="f" stroked="f">
            <v:stroke joinstyle="miter"/>
            <v:imagedata r:id="rId524" o:title="eqIdaccdd08d880128d8e7d53f7a2ca7271d"/>
            <o:lock v:ext="edit" aspectratio="t"/>
            <w10:anchorlock/>
          </v:shape>
          <o:OLEObject Type="Embed" ProgID="Equation.DSMT4" ShapeID="_x0000_i1316" DrawAspect="Content" ObjectID="_1468076016" r:id="rId525"/>
        </w:object>
      </w:r>
    </w:p>
    <w:p w14:paraId="24946B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在曝光时间</w:t>
      </w:r>
      <w:r>
        <w:rPr>
          <w:rFonts w:asciiTheme="minorEastAsia" w:eastAsiaTheme="minorEastAsia" w:hAnsiTheme="minorEastAsia" w:cstheme="minorEastAsia" w:hint="eastAsia"/>
          <w:i/>
          <w:color w:val="FF0000"/>
          <w:sz w:val="21"/>
          <w:szCs w:val="21"/>
        </w:rPr>
        <w:t>t</w:t>
      </w:r>
      <w:r>
        <w:rPr>
          <w:rFonts w:asciiTheme="minorEastAsia" w:eastAsiaTheme="minorEastAsia" w:hAnsiTheme="minorEastAsia" w:cstheme="minorEastAsia" w:hint="eastAsia"/>
          <w:color w:val="FF0000"/>
          <w:sz w:val="21"/>
          <w:szCs w:val="21"/>
        </w:rPr>
        <w:t>内进入手机摄像头的光所具有的能量为</w:t>
      </w:r>
      <w:r>
        <w:rPr>
          <w:rFonts w:asciiTheme="minorEastAsia" w:eastAsiaTheme="minorEastAsia" w:hAnsiTheme="minorEastAsia" w:cstheme="minorEastAsia" w:hint="eastAsia"/>
          <w:color w:val="FF0000"/>
          <w:sz w:val="21"/>
          <w:szCs w:val="21"/>
        </w:rPr>
        <w:object>
          <v:shape id="_x0000_i1317" type="#_x0000_t75" alt="eqId522230546d4b802094e86ceb48c2ba38" style="width:12.3pt;height:15.55pt" o:ole="" coordsize="21600,21600" o:preferrelative="t" filled="f" stroked="f">
            <v:stroke joinstyle="miter"/>
            <v:imagedata r:id="rId322" o:title="eqId522230546d4b802094e86ceb48c2ba38"/>
            <o:lock v:ext="edit" aspectratio="t"/>
            <w10:anchorlock/>
          </v:shape>
          <o:OLEObject Type="Embed" ProgID="Equation.DSMT4" ShapeID="_x0000_i1317" DrawAspect="Content" ObjectID="_1468076017" r:id="rId526"/>
        </w:object>
      </w:r>
      <w:r>
        <w:rPr>
          <w:rFonts w:asciiTheme="minorEastAsia" w:eastAsiaTheme="minorEastAsia" w:hAnsiTheme="minorEastAsia" w:cstheme="minorEastAsia" w:hint="eastAsia"/>
          <w:color w:val="FF0000"/>
          <w:sz w:val="21"/>
          <w:szCs w:val="21"/>
        </w:rPr>
        <w:t>，有</w:t>
      </w:r>
    </w:p>
    <w:p w14:paraId="0BF543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18" type="#_x0000_t75" alt="eqId39f88c19f70e278afdb2b1c657c84cf7" style="width:48.35pt;height:27.3pt" o:ole="" coordsize="21600,21600" o:preferrelative="t" filled="f" stroked="f">
            <v:stroke joinstyle="miter"/>
            <v:imagedata r:id="rId527" o:title="eqId39f88c19f70e278afdb2b1c657c84cf7"/>
            <o:lock v:ext="edit" aspectratio="t"/>
            <w10:anchorlock/>
          </v:shape>
          <o:OLEObject Type="Embed" ProgID="Equation.DSMT4" ShapeID="_x0000_i1318" DrawAspect="Content" ObjectID="_1468076018" r:id="rId528"/>
        </w:object>
      </w:r>
    </w:p>
    <w:p w14:paraId="7405685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则曝光时间</w:t>
      </w:r>
      <w:r>
        <w:rPr>
          <w:rFonts w:asciiTheme="minorEastAsia" w:eastAsiaTheme="minorEastAsia" w:hAnsiTheme="minorEastAsia" w:cstheme="minorEastAsia" w:hint="eastAsia"/>
          <w:i/>
          <w:color w:val="FF0000"/>
          <w:sz w:val="21"/>
          <w:szCs w:val="21"/>
        </w:rPr>
        <w:t>t</w:t>
      </w:r>
      <w:r>
        <w:rPr>
          <w:rFonts w:asciiTheme="minorEastAsia" w:eastAsiaTheme="minorEastAsia" w:hAnsiTheme="minorEastAsia" w:cstheme="minorEastAsia" w:hint="eastAsia"/>
          <w:color w:val="FF0000"/>
          <w:sz w:val="21"/>
          <w:szCs w:val="21"/>
        </w:rPr>
        <w:t>内穿过该摄像头的光子数为</w:t>
      </w:r>
    </w:p>
    <w:p w14:paraId="4055BC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19" type="#_x0000_t75" alt="eqId3c2704257dae9ca87757581790d40a6e" style="width:74.75pt;height:30pt" o:ole="" coordsize="21600,21600" o:preferrelative="t" filled="f" stroked="f">
            <v:stroke joinstyle="miter"/>
            <v:imagedata r:id="rId529" o:title="eqId3c2704257dae9ca87757581790d40a6e"/>
            <o:lock v:ext="edit" aspectratio="t"/>
            <w10:anchorlock/>
          </v:shape>
          <o:OLEObject Type="Embed" ProgID="Equation.DSMT4" ShapeID="_x0000_i1319" DrawAspect="Content" ObjectID="_1468076019" r:id="rId530"/>
        </w:object>
      </w:r>
    </w:p>
    <w:p w14:paraId="14C3006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330A95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20．（2023·全国·统考高考真题）铯原子基态的两个超精细能级之间跃迁发射的光子具有稳定的频率，铯原子钟利用的两能级的能量差量级为10</w:t>
      </w:r>
      <w:r>
        <w:rPr>
          <w:rFonts w:asciiTheme="minorEastAsia" w:eastAsiaTheme="minorEastAsia" w:hAnsiTheme="minorEastAsia" w:cstheme="minorEastAsia" w:hint="eastAsia"/>
          <w:sz w:val="21"/>
          <w:szCs w:val="21"/>
          <w:vertAlign w:val="superscript"/>
        </w:rPr>
        <w:t>-5</w:t>
      </w:r>
      <w:r>
        <w:rPr>
          <w:rFonts w:asciiTheme="minorEastAsia" w:eastAsiaTheme="minorEastAsia" w:hAnsiTheme="minorEastAsia" w:cstheme="minorEastAsia" w:hint="eastAsia"/>
          <w:sz w:val="21"/>
          <w:szCs w:val="21"/>
        </w:rPr>
        <w:t>eV，跃迁发射的光子的频率量级为（普朗克常量</w:t>
      </w:r>
      <w:r>
        <w:rPr>
          <w:rFonts w:asciiTheme="minorEastAsia" w:eastAsiaTheme="minorEastAsia" w:hAnsiTheme="minorEastAsia" w:cstheme="minorEastAsia" w:hint="eastAsia"/>
          <w:sz w:val="21"/>
          <w:szCs w:val="21"/>
        </w:rPr>
        <w:object>
          <v:shape id="_x0000_i1320" type="#_x0000_t75" alt="eqIdd1b2f455974a870c1eacd86cf974812a" style="width:80.05pt;height:13.9pt" o:ole="" coordsize="21600,21600" o:preferrelative="t" filled="f" stroked="f">
            <v:stroke joinstyle="miter"/>
            <v:imagedata r:id="rId531" o:title="eqIdd1b2f455974a870c1eacd86cf974812a"/>
            <o:lock v:ext="edit" aspectratio="t"/>
            <w10:anchorlock/>
          </v:shape>
          <o:OLEObject Type="Embed" ProgID="Equation.DSMT4" ShapeID="_x0000_i1320" DrawAspect="Content" ObjectID="_1468076020" r:id="rId532"/>
        </w:object>
      </w:r>
      <w:r>
        <w:rPr>
          <w:rFonts w:asciiTheme="minorEastAsia" w:eastAsiaTheme="minorEastAsia" w:hAnsiTheme="minorEastAsia" w:cstheme="minorEastAsia" w:hint="eastAsia"/>
          <w:sz w:val="21"/>
          <w:szCs w:val="21"/>
        </w:rPr>
        <w:t>，元电荷</w:t>
      </w:r>
      <w:r>
        <w:rPr>
          <w:rFonts w:asciiTheme="minorEastAsia" w:eastAsiaTheme="minorEastAsia" w:hAnsiTheme="minorEastAsia" w:cstheme="minorEastAsia" w:hint="eastAsia"/>
          <w:sz w:val="21"/>
          <w:szCs w:val="21"/>
        </w:rPr>
        <w:object>
          <v:shape id="_x0000_i1321" type="#_x0000_t75" alt="eqId32c4e6fa3fa901709d377605a52943f6" style="width:72.15pt;height:13.9pt" o:ole="" coordsize="21600,21600" o:preferrelative="t" filled="f" stroked="f">
            <v:stroke joinstyle="miter"/>
            <v:imagedata r:id="rId533" o:title="eqId32c4e6fa3fa901709d377605a52943f6"/>
            <o:lock v:ext="edit" aspectratio="t"/>
            <w10:anchorlock/>
          </v:shape>
          <o:OLEObject Type="Embed" ProgID="Equation.DSMT4" ShapeID="_x0000_i1321" DrawAspect="Content" ObjectID="_1468076021" r:id="rId534"/>
        </w:object>
      </w:r>
      <w:r>
        <w:rPr>
          <w:rFonts w:asciiTheme="minorEastAsia" w:eastAsiaTheme="minorEastAsia" w:hAnsiTheme="minorEastAsia" w:cstheme="minorEastAsia" w:hint="eastAsia"/>
          <w:sz w:val="21"/>
          <w:szCs w:val="21"/>
        </w:rPr>
        <w:t>）（　　）</w:t>
      </w:r>
    </w:p>
    <w:p w14:paraId="6AAE92C2">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A．10</w:t>
      </w:r>
      <w:r>
        <w:rPr>
          <w:rFonts w:asciiTheme="minorEastAsia" w:eastAsiaTheme="minorEastAsia" w:hAnsiTheme="minorEastAsia" w:cstheme="minorEastAsia" w:hint="eastAsia"/>
          <w:sz w:val="21"/>
          <w:szCs w:val="21"/>
          <w:vertAlign w:val="superscript"/>
        </w:rPr>
        <w:t>3</w:t>
      </w:r>
      <w:r>
        <w:rPr>
          <w:rFonts w:asciiTheme="minorEastAsia" w:eastAsiaTheme="minorEastAsia" w:hAnsiTheme="minorEastAsia" w:cstheme="minorEastAsia" w:hint="eastAsia"/>
          <w:sz w:val="21"/>
          <w:szCs w:val="21"/>
        </w:rPr>
        <w:t>Hz</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B．10</w:t>
      </w:r>
      <w:r>
        <w:rPr>
          <w:rFonts w:asciiTheme="minorEastAsia" w:eastAsiaTheme="minorEastAsia" w:hAnsiTheme="minorEastAsia" w:cstheme="minorEastAsia" w:hint="eastAsia"/>
          <w:sz w:val="21"/>
          <w:szCs w:val="21"/>
          <w:vertAlign w:val="superscript"/>
        </w:rPr>
        <w:t>6</w:t>
      </w:r>
      <w:r>
        <w:rPr>
          <w:rFonts w:asciiTheme="minorEastAsia" w:eastAsiaTheme="minorEastAsia" w:hAnsiTheme="minorEastAsia" w:cstheme="minorEastAsia" w:hint="eastAsia"/>
          <w:sz w:val="21"/>
          <w:szCs w:val="21"/>
        </w:rPr>
        <w:t>Hz</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C．10</w:t>
      </w:r>
      <w:r>
        <w:rPr>
          <w:rFonts w:asciiTheme="minorEastAsia" w:eastAsiaTheme="minorEastAsia" w:hAnsiTheme="minorEastAsia" w:cstheme="minorEastAsia" w:hint="eastAsia"/>
          <w:sz w:val="21"/>
          <w:szCs w:val="21"/>
          <w:vertAlign w:val="superscript"/>
        </w:rPr>
        <w:t>9</w:t>
      </w:r>
      <w:r>
        <w:rPr>
          <w:rFonts w:asciiTheme="minorEastAsia" w:eastAsiaTheme="minorEastAsia" w:hAnsiTheme="minorEastAsia" w:cstheme="minorEastAsia" w:hint="eastAsia"/>
          <w:sz w:val="21"/>
          <w:szCs w:val="21"/>
        </w:rPr>
        <w:t>Hz</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D．10</w:t>
      </w:r>
      <w:r>
        <w:rPr>
          <w:rFonts w:asciiTheme="minorEastAsia" w:eastAsiaTheme="minorEastAsia" w:hAnsiTheme="minorEastAsia" w:cstheme="minorEastAsia" w:hint="eastAsia"/>
          <w:sz w:val="21"/>
          <w:szCs w:val="21"/>
          <w:vertAlign w:val="superscript"/>
        </w:rPr>
        <w:t>12</w:t>
      </w:r>
      <w:r>
        <w:rPr>
          <w:rFonts w:asciiTheme="minorEastAsia" w:eastAsiaTheme="minorEastAsia" w:hAnsiTheme="minorEastAsia" w:cstheme="minorEastAsia" w:hint="eastAsia"/>
          <w:sz w:val="21"/>
          <w:szCs w:val="21"/>
        </w:rPr>
        <w:t>Hz</w:t>
      </w:r>
    </w:p>
    <w:p w14:paraId="534194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6A6A3C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】铯原子利用的两能极的能量差量级对应的能量为</w:t>
      </w:r>
    </w:p>
    <w:p w14:paraId="522CDF6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22" type="#_x0000_t75" alt="eqIdbfc5ade1d1e6233b35cfd300a469a19a" style="width:185.65pt;height:14.05pt" o:ole="" coordsize="21600,21600" o:preferrelative="t" filled="f" stroked="f">
            <v:stroke joinstyle="miter"/>
            <v:imagedata r:id="rId535" o:title="eqIdbfc5ade1d1e6233b35cfd300a469a19a"/>
            <o:lock v:ext="edit" aspectratio="t"/>
            <w10:anchorlock/>
          </v:shape>
          <o:OLEObject Type="Embed" ProgID="Equation.DSMT4" ShapeID="_x0000_i1322" DrawAspect="Content" ObjectID="_1468076022" r:id="rId536"/>
        </w:object>
      </w:r>
    </w:p>
    <w:p w14:paraId="434153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由光子能量的表达式</w:t>
      </w:r>
      <w:r>
        <w:rPr>
          <w:rFonts w:asciiTheme="minorEastAsia" w:eastAsiaTheme="minorEastAsia" w:hAnsiTheme="minorEastAsia" w:cstheme="minorEastAsia" w:hint="eastAsia"/>
          <w:color w:val="FF0000"/>
          <w:sz w:val="21"/>
          <w:szCs w:val="21"/>
        </w:rPr>
        <w:object>
          <v:shape id="_x0000_i1323" type="#_x0000_t75" alt="eqId507defcae3574c8717e71faf26f49698" style="width:25.5pt;height:11.1pt" o:ole="" coordsize="21600,21600" o:preferrelative="t" filled="f" stroked="f">
            <v:stroke joinstyle="miter"/>
            <v:imagedata r:id="rId537" o:title="eqId507defcae3574c8717e71faf26f49698"/>
            <o:lock v:ext="edit" aspectratio="t"/>
            <w10:anchorlock/>
          </v:shape>
          <o:OLEObject Type="Embed" ProgID="Equation.DSMT4" ShapeID="_x0000_i1323" DrawAspect="Content" ObjectID="_1468076023" r:id="rId538"/>
        </w:object>
      </w:r>
      <w:r>
        <w:rPr>
          <w:rFonts w:asciiTheme="minorEastAsia" w:eastAsiaTheme="minorEastAsia" w:hAnsiTheme="minorEastAsia" w:cstheme="minorEastAsia" w:hint="eastAsia"/>
          <w:color w:val="FF0000"/>
          <w:sz w:val="21"/>
          <w:szCs w:val="21"/>
        </w:rPr>
        <w:t>可得，跃迁发射的光子的频率量级为</w:t>
      </w:r>
    </w:p>
    <w:p w14:paraId="5352C8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24" type="#_x0000_t75" alt="eqId9f857bf06840b6068b17c827ea45181b" style="width:157.5pt;height:29pt" o:ole="" coordsize="21600,21600" o:preferrelative="t" filled="f" stroked="f">
            <v:stroke joinstyle="miter"/>
            <v:imagedata r:id="rId539" o:title="eqId9f857bf06840b6068b17c827ea45181b"/>
            <o:lock v:ext="edit" aspectratio="t"/>
            <w10:anchorlock/>
          </v:shape>
          <o:OLEObject Type="Embed" ProgID="Equation.DSMT4" ShapeID="_x0000_i1324" DrawAspect="Content" ObjectID="_1468076024" r:id="rId540"/>
        </w:object>
      </w:r>
    </w:p>
    <w:p w14:paraId="5B2068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跃迁发射的光子的频率量级为10</w:t>
      </w:r>
      <w:r>
        <w:rPr>
          <w:rFonts w:asciiTheme="minorEastAsia" w:eastAsiaTheme="minorEastAsia" w:hAnsiTheme="minorEastAsia" w:cstheme="minorEastAsia" w:hint="eastAsia"/>
          <w:color w:val="FF0000"/>
          <w:sz w:val="21"/>
          <w:szCs w:val="21"/>
          <w:vertAlign w:val="superscript"/>
        </w:rPr>
        <w:t>9</w:t>
      </w:r>
      <w:r>
        <w:rPr>
          <w:rFonts w:asciiTheme="minorEastAsia" w:eastAsiaTheme="minorEastAsia" w:hAnsiTheme="minorEastAsia" w:cstheme="minorEastAsia" w:hint="eastAsia"/>
          <w:color w:val="FF0000"/>
          <w:sz w:val="21"/>
          <w:szCs w:val="21"/>
        </w:rPr>
        <w:t>Hz。</w:t>
      </w:r>
    </w:p>
    <w:p w14:paraId="6629D38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083068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p>
    <w:p w14:paraId="488E9E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21．（2024·陕西渭南·统考一模）2022年10月，我国自主研发的“夸父一号”太阳探测卫星成功发射。“夸父一号”太阳探测卫星可以观测太阳辐射的硬X射线。硬X射线是波长很短的光子，设波长为</w:t>
      </w:r>
      <w:r>
        <w:rPr>
          <w:rFonts w:asciiTheme="minorEastAsia" w:eastAsiaTheme="minorEastAsia" w:hAnsiTheme="minorEastAsia" w:cstheme="minorEastAsia" w:hint="eastAsia"/>
          <w:i/>
          <w:sz w:val="21"/>
          <w:szCs w:val="21"/>
        </w:rPr>
        <w:t>λ</w:t>
      </w:r>
      <w:r>
        <w:rPr>
          <w:rFonts w:asciiTheme="minorEastAsia" w:eastAsiaTheme="minorEastAsia" w:hAnsiTheme="minorEastAsia" w:cstheme="minorEastAsia" w:hint="eastAsia"/>
          <w:sz w:val="21"/>
          <w:szCs w:val="21"/>
        </w:rPr>
        <w:t>。若太阳均匀地向各个方向辐射硬X射线，卫星探测仪镜头正对着太阳，每秒接收到</w:t>
      </w:r>
      <w:r>
        <w:rPr>
          <w:rFonts w:asciiTheme="minorEastAsia" w:eastAsiaTheme="minorEastAsia" w:hAnsiTheme="minorEastAsia" w:cstheme="minorEastAsia" w:hint="eastAsia"/>
          <w:i/>
          <w:sz w:val="21"/>
          <w:szCs w:val="21"/>
        </w:rPr>
        <w:t>N</w:t>
      </w:r>
      <w:r>
        <w:rPr>
          <w:rFonts w:asciiTheme="minorEastAsia" w:eastAsiaTheme="minorEastAsia" w:hAnsiTheme="minorEastAsia" w:cstheme="minorEastAsia" w:hint="eastAsia"/>
          <w:sz w:val="21"/>
          <w:szCs w:val="21"/>
        </w:rPr>
        <w:t>个该种光子。已知探测仪镜头面积为</w:t>
      </w:r>
      <w:r>
        <w:rPr>
          <w:rFonts w:asciiTheme="minorEastAsia" w:eastAsiaTheme="minorEastAsia" w:hAnsiTheme="minorEastAsia" w:cstheme="minorEastAsia" w:hint="eastAsia"/>
          <w:i/>
          <w:sz w:val="21"/>
          <w:szCs w:val="21"/>
        </w:rPr>
        <w:t>S</w:t>
      </w:r>
      <w:r>
        <w:rPr>
          <w:rFonts w:asciiTheme="minorEastAsia" w:eastAsiaTheme="minorEastAsia" w:hAnsiTheme="minorEastAsia" w:cstheme="minorEastAsia" w:hint="eastAsia"/>
          <w:sz w:val="21"/>
          <w:szCs w:val="21"/>
        </w:rPr>
        <w:t>，卫星离太阳中心的距离为</w:t>
      </w:r>
      <w:r>
        <w:rPr>
          <w:rFonts w:asciiTheme="minorEastAsia" w:eastAsiaTheme="minorEastAsia" w:hAnsiTheme="minorEastAsia" w:cstheme="minorEastAsia" w:hint="eastAsia"/>
          <w:i/>
          <w:sz w:val="21"/>
          <w:szCs w:val="21"/>
        </w:rPr>
        <w:t>R</w:t>
      </w:r>
      <w:r>
        <w:rPr>
          <w:rFonts w:asciiTheme="minorEastAsia" w:eastAsiaTheme="minorEastAsia" w:hAnsiTheme="minorEastAsia" w:cstheme="minorEastAsia" w:hint="eastAsia"/>
          <w:sz w:val="21"/>
          <w:szCs w:val="21"/>
        </w:rPr>
        <w:t>，普朗克常量为</w:t>
      </w:r>
      <w:r>
        <w:rPr>
          <w:rFonts w:asciiTheme="minorEastAsia" w:eastAsiaTheme="minorEastAsia" w:hAnsiTheme="minorEastAsia" w:cstheme="minorEastAsia" w:hint="eastAsia"/>
          <w:i/>
          <w:sz w:val="21"/>
          <w:szCs w:val="21"/>
        </w:rPr>
        <w:t>h</w:t>
      </w:r>
      <w:r>
        <w:rPr>
          <w:rFonts w:asciiTheme="minorEastAsia" w:eastAsiaTheme="minorEastAsia" w:hAnsiTheme="minorEastAsia" w:cstheme="minorEastAsia" w:hint="eastAsia"/>
          <w:sz w:val="21"/>
          <w:szCs w:val="21"/>
        </w:rPr>
        <w:t>，光速为</w:t>
      </w:r>
      <w:r>
        <w:rPr>
          <w:rFonts w:asciiTheme="minorEastAsia" w:eastAsiaTheme="minorEastAsia" w:hAnsiTheme="minorEastAsia" w:cstheme="minorEastAsia" w:hint="eastAsia"/>
          <w:i/>
          <w:sz w:val="21"/>
          <w:szCs w:val="21"/>
        </w:rPr>
        <w:t>c</w:t>
      </w:r>
      <w:r>
        <w:rPr>
          <w:rFonts w:asciiTheme="minorEastAsia" w:eastAsiaTheme="minorEastAsia" w:hAnsiTheme="minorEastAsia" w:cstheme="minorEastAsia" w:hint="eastAsia"/>
          <w:sz w:val="21"/>
          <w:szCs w:val="21"/>
        </w:rPr>
        <w:t>，则太阳辐射硬X射线的总功率</w:t>
      </w:r>
      <w:r>
        <w:rPr>
          <w:rFonts w:asciiTheme="minorEastAsia" w:eastAsiaTheme="minorEastAsia" w:hAnsiTheme="minorEastAsia" w:cstheme="minorEastAsia" w:hint="eastAsia"/>
          <w:i/>
          <w:sz w:val="21"/>
          <w:szCs w:val="21"/>
        </w:rPr>
        <w:t>P</w:t>
      </w:r>
      <w:r>
        <w:rPr>
          <w:rFonts w:asciiTheme="minorEastAsia" w:eastAsiaTheme="minorEastAsia" w:hAnsiTheme="minorEastAsia" w:cstheme="minorEastAsia" w:hint="eastAsia"/>
          <w:sz w:val="21"/>
          <w:szCs w:val="21"/>
        </w:rPr>
        <w:t>为（　　）</w:t>
      </w:r>
    </w:p>
    <w:p w14:paraId="174D743A">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325" type="#_x0000_t75" alt="eqId5046573880ba70ff6ee73cc5406609ae" style="width:34.3pt;height:27.05pt" o:ole="" coordsize="21600,21600" o:preferrelative="t" filled="f" stroked="f">
            <v:stroke joinstyle="miter"/>
            <v:imagedata r:id="rId541" o:title="eqId5046573880ba70ff6ee73cc5406609ae"/>
            <o:lock v:ext="edit" aspectratio="t"/>
            <w10:anchorlock/>
          </v:shape>
          <o:OLEObject Type="Embed" ProgID="Equation.DSMT4" ShapeID="_x0000_i1325" DrawAspect="Content" ObjectID="_1468076025" r:id="rId542"/>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326" type="#_x0000_t75" alt="eqIdc9880f64e427280cfc3eb229550993f6" style="width:40.45pt;height:29.15pt" o:ole="" coordsize="21600,21600" o:preferrelative="t" filled="f" stroked="f">
            <v:stroke joinstyle="miter"/>
            <v:imagedata r:id="rId543" o:title="eqIdc9880f64e427280cfc3eb229550993f6"/>
            <o:lock v:ext="edit" aspectratio="t"/>
            <w10:anchorlock/>
          </v:shape>
          <o:OLEObject Type="Embed" ProgID="Equation.DSMT4" ShapeID="_x0000_i1326" DrawAspect="Content" ObjectID="_1468076026" r:id="rId544"/>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327" type="#_x0000_t75" alt="eqId5cd8af17e95b43788702926bcb19c3f1" style="width:45.75pt;height:29.15pt" o:ole="" coordsize="21600,21600" o:preferrelative="t" filled="f" stroked="f">
            <v:stroke joinstyle="miter"/>
            <v:imagedata r:id="rId545" o:title="eqId5cd8af17e95b43788702926bcb19c3f1"/>
            <o:lock v:ext="edit" aspectratio="t"/>
            <w10:anchorlock/>
          </v:shape>
          <o:OLEObject Type="Embed" ProgID="Equation.DSMT4" ShapeID="_x0000_i1327" DrawAspect="Content" ObjectID="_1468076027" r:id="rId546"/>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328" type="#_x0000_t75" alt="eqId65953b0ded595e73cc2c4ea19f7f7de9" style="width:29pt;height:29pt" o:ole="" coordsize="21600,21600" o:preferrelative="t" filled="f" stroked="f">
            <v:stroke joinstyle="miter"/>
            <v:imagedata r:id="rId547" o:title="eqId65953b0ded595e73cc2c4ea19f7f7de9"/>
            <o:lock v:ext="edit" aspectratio="t"/>
            <w10:anchorlock/>
          </v:shape>
          <o:OLEObject Type="Embed" ProgID="Equation.DSMT4" ShapeID="_x0000_i1328" DrawAspect="Content" ObjectID="_1468076028" r:id="rId548"/>
        </w:object>
      </w:r>
    </w:p>
    <w:p w14:paraId="42E83A3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6BB961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】每个光子的能量为</w:t>
      </w:r>
    </w:p>
    <w:p w14:paraId="2EFA81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29" type="#_x0000_t75" alt="eqIda5b498a279beca590e41b99e2a8f9b58" style="width:58.05pt;height:27.05pt" o:ole="" coordsize="21600,21600" o:preferrelative="t" filled="f" stroked="f">
            <v:stroke joinstyle="miter"/>
            <v:imagedata r:id="rId549" o:title="eqIda5b498a279beca590e41b99e2a8f9b58"/>
            <o:lock v:ext="edit" aspectratio="t"/>
            <w10:anchorlock/>
          </v:shape>
          <o:OLEObject Type="Embed" ProgID="Equation.DSMT4" ShapeID="_x0000_i1329" DrawAspect="Content" ObjectID="_1468076029" r:id="rId550"/>
        </w:object>
      </w:r>
    </w:p>
    <w:p w14:paraId="3534CC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太阳均匀地向各个方向辐射硬X射线，根据题意设</w:t>
      </w:r>
      <w:r>
        <w:rPr>
          <w:rFonts w:asciiTheme="minorEastAsia" w:eastAsiaTheme="minorEastAsia" w:hAnsiTheme="minorEastAsia" w:cstheme="minorEastAsia" w:hint="eastAsia"/>
          <w:i/>
          <w:color w:val="FF0000"/>
          <w:sz w:val="21"/>
          <w:szCs w:val="21"/>
        </w:rPr>
        <w:t>t</w:t>
      </w:r>
      <w:r>
        <w:rPr>
          <w:rFonts w:asciiTheme="minorEastAsia" w:eastAsiaTheme="minorEastAsia" w:hAnsiTheme="minorEastAsia" w:cstheme="minorEastAsia" w:hint="eastAsia"/>
          <w:color w:val="FF0000"/>
          <w:sz w:val="21"/>
          <w:szCs w:val="21"/>
        </w:rPr>
        <w:t>秒发射总光子数为</w:t>
      </w:r>
      <w:r>
        <w:rPr>
          <w:rFonts w:asciiTheme="minorEastAsia" w:eastAsiaTheme="minorEastAsia" w:hAnsiTheme="minorEastAsia" w:cstheme="minorEastAsia" w:hint="eastAsia"/>
          <w:i/>
          <w:color w:val="FF0000"/>
          <w:sz w:val="21"/>
          <w:szCs w:val="21"/>
        </w:rPr>
        <w:t>n</w:t>
      </w:r>
      <w:r>
        <w:rPr>
          <w:rFonts w:asciiTheme="minorEastAsia" w:eastAsiaTheme="minorEastAsia" w:hAnsiTheme="minorEastAsia" w:cstheme="minorEastAsia" w:hint="eastAsia"/>
          <w:color w:val="FF0000"/>
          <w:sz w:val="21"/>
          <w:szCs w:val="21"/>
        </w:rPr>
        <w:t>，则</w:t>
      </w:r>
    </w:p>
    <w:p w14:paraId="51EAE3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30" type="#_x0000_t75" alt="eqId8acda254a29e2148f12c2c3b3299f4f4" style="width:51.9pt;height:28.9pt" o:ole="" coordsize="21600,21600" o:preferrelative="t" filled="f" stroked="f">
            <v:stroke joinstyle="miter"/>
            <v:imagedata r:id="rId551" o:title="eqId8acda254a29e2148f12c2c3b3299f4f4"/>
            <o:lock v:ext="edit" aspectratio="t"/>
            <w10:anchorlock/>
          </v:shape>
          <o:OLEObject Type="Embed" ProgID="Equation.DSMT4" ShapeID="_x0000_i1330" DrawAspect="Content" ObjectID="_1468076030" r:id="rId552"/>
        </w:object>
      </w:r>
    </w:p>
    <w:p w14:paraId="4ADDEC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可得</w:t>
      </w:r>
    </w:p>
    <w:p w14:paraId="57CDCC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31" type="#_x0000_t75" alt="eqId9b9e5967e1fb68f81154660175a1f780" style="width:55.4pt;height:29pt" o:ole="" coordsize="21600,21600" o:preferrelative="t" filled="f" stroked="f">
            <v:stroke joinstyle="miter"/>
            <v:imagedata r:id="rId553" o:title="eqId9b9e5967e1fb68f81154660175a1f780"/>
            <o:lock v:ext="edit" aspectratio="t"/>
            <w10:anchorlock/>
          </v:shape>
          <o:OLEObject Type="Embed" ProgID="Equation.DSMT4" ShapeID="_x0000_i1331" DrawAspect="Content" ObjectID="_1468076031" r:id="rId554"/>
        </w:object>
      </w:r>
    </w:p>
    <w:p w14:paraId="0BBCA4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所以</w:t>
      </w:r>
      <w:r>
        <w:rPr>
          <w:rFonts w:asciiTheme="minorEastAsia" w:eastAsiaTheme="minorEastAsia" w:hAnsiTheme="minorEastAsia" w:cstheme="minorEastAsia" w:hint="eastAsia"/>
          <w:i/>
          <w:color w:val="FF0000"/>
          <w:sz w:val="21"/>
          <w:szCs w:val="21"/>
        </w:rPr>
        <w:t>t</w:t>
      </w:r>
      <w:r>
        <w:rPr>
          <w:rFonts w:asciiTheme="minorEastAsia" w:eastAsiaTheme="minorEastAsia" w:hAnsiTheme="minorEastAsia" w:cstheme="minorEastAsia" w:hint="eastAsia"/>
          <w:color w:val="FF0000"/>
          <w:sz w:val="21"/>
          <w:szCs w:val="21"/>
        </w:rPr>
        <w:t>秒辐射光子的总能量</w:t>
      </w:r>
    </w:p>
    <w:p w14:paraId="7A86BB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32" type="#_x0000_t75" alt="eqId03ff1bacc451a0496485e27d728b11ca" style="width:119.65pt;height:29.05pt" o:ole="" coordsize="21600,21600" o:preferrelative="t" filled="f" stroked="f">
            <v:stroke joinstyle="miter"/>
            <v:imagedata r:id="rId555" o:title="eqId03ff1bacc451a0496485e27d728b11ca"/>
            <o:lock v:ext="edit" aspectratio="t"/>
            <w10:anchorlock/>
          </v:shape>
          <o:OLEObject Type="Embed" ProgID="Equation.DSMT4" ShapeID="_x0000_i1332" DrawAspect="Content" ObjectID="_1468076032" r:id="rId556"/>
        </w:object>
      </w:r>
    </w:p>
    <w:p w14:paraId="3BF3BD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太阳辐射硬X射线的总功率</w:t>
      </w:r>
    </w:p>
    <w:p w14:paraId="5E6EAB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33" type="#_x0000_t75" alt="eqId9dcd9b1adeb9441400ceb923eda1eff1" style="width:85.3pt;height:29.1pt" o:ole="" coordsize="21600,21600" o:preferrelative="t" filled="f" stroked="f">
            <v:stroke joinstyle="miter"/>
            <v:imagedata r:id="rId557" o:title="eqId9dcd9b1adeb9441400ceb923eda1eff1"/>
            <o:lock v:ext="edit" aspectratio="t"/>
            <w10:anchorlock/>
          </v:shape>
          <o:OLEObject Type="Embed" ProgID="Equation.DSMT4" ShapeID="_x0000_i1333" DrawAspect="Content" ObjectID="_1468076033" r:id="rId558"/>
        </w:object>
      </w:r>
    </w:p>
    <w:p w14:paraId="55CD1A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34FE28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22．（2024上·江苏扬州·高二统考期末）某种捕蚊器采用蚊子喜爱的紫外线诱捕蚊子，它发射的紫外线的频率为</w:t>
      </w:r>
      <w:r>
        <w:rPr>
          <w:rFonts w:asciiTheme="minorEastAsia" w:eastAsiaTheme="minorEastAsia" w:hAnsiTheme="minorEastAsia" w:cstheme="minorEastAsia" w:hint="eastAsia"/>
          <w:sz w:val="21"/>
          <w:szCs w:val="21"/>
        </w:rPr>
        <w:object>
          <v:shape id="_x0000_i1334" type="#_x0000_t75" alt="eqIdc73e8e6fc0cc92ad85bf7ef01a8cab1c" style="width:10.55pt;height:15.8pt" o:ole="" coordsize="21600,21600" o:preferrelative="t" filled="f" stroked="f">
            <v:stroke joinstyle="miter"/>
            <v:imagedata r:id="rId290" o:title="eqIdc73e8e6fc0cc92ad85bf7ef01a8cab1c"/>
            <o:lock v:ext="edit" aspectratio="t"/>
            <w10:anchorlock/>
          </v:shape>
          <o:OLEObject Type="Embed" ProgID="Equation.DSMT4" ShapeID="_x0000_i1334" DrawAspect="Content" ObjectID="_1468076034" r:id="rId559"/>
        </w:object>
      </w:r>
      <w:r>
        <w:rPr>
          <w:rFonts w:asciiTheme="minorEastAsia" w:eastAsiaTheme="minorEastAsia" w:hAnsiTheme="minorEastAsia" w:cstheme="minorEastAsia" w:hint="eastAsia"/>
          <w:sz w:val="21"/>
          <w:szCs w:val="21"/>
        </w:rPr>
        <w:t>，波长为</w:t>
      </w:r>
      <w:r>
        <w:rPr>
          <w:rFonts w:asciiTheme="minorEastAsia" w:eastAsiaTheme="minorEastAsia" w:hAnsiTheme="minorEastAsia" w:cstheme="minorEastAsia" w:hint="eastAsia"/>
          <w:sz w:val="21"/>
          <w:szCs w:val="21"/>
        </w:rPr>
        <w:object>
          <v:shape id="_x0000_i1335" type="#_x0000_t75" alt="eqId75b5dc876d7dcd3c971b36d26668b1e9" style="width:10.55pt;height:15.8pt" o:ole="" coordsize="21600,21600" o:preferrelative="t" filled="f" stroked="f">
            <v:stroke joinstyle="miter"/>
            <v:imagedata r:id="rId560" o:title="eqId75b5dc876d7dcd3c971b36d26668b1e9"/>
            <o:lock v:ext="edit" aspectratio="t"/>
            <w10:anchorlock/>
          </v:shape>
          <o:OLEObject Type="Embed" ProgID="Equation.DSMT4" ShapeID="_x0000_i1335" DrawAspect="Content" ObjectID="_1468076035" r:id="rId561"/>
        </w:object>
      </w:r>
      <w:r>
        <w:rPr>
          <w:rFonts w:asciiTheme="minorEastAsia" w:eastAsiaTheme="minorEastAsia" w:hAnsiTheme="minorEastAsia" w:cstheme="minorEastAsia" w:hint="eastAsia"/>
          <w:sz w:val="21"/>
          <w:szCs w:val="21"/>
        </w:rPr>
        <w:t>，光子的能量为</w:t>
      </w:r>
      <w:r>
        <w:rPr>
          <w:rFonts w:asciiTheme="minorEastAsia" w:eastAsiaTheme="minorEastAsia" w:hAnsiTheme="minorEastAsia" w:cstheme="minorEastAsia" w:hint="eastAsia"/>
          <w:sz w:val="21"/>
          <w:szCs w:val="21"/>
        </w:rPr>
        <w:object>
          <v:shape id="_x0000_i1336" type="#_x0000_t75" alt="eqIda247dcf1dc82e0ad0a8e288d1e304a46" style="width:10.55pt;height:15.8pt" o:ole="" coordsize="21600,21600" o:preferrelative="t" filled="f" stroked="f">
            <v:stroke joinstyle="miter"/>
            <v:imagedata r:id="rId562" o:title="eqIda247dcf1dc82e0ad0a8e288d1e304a46"/>
            <o:lock v:ext="edit" aspectratio="t"/>
            <w10:anchorlock/>
          </v:shape>
          <o:OLEObject Type="Embed" ProgID="Equation.DSMT4" ShapeID="_x0000_i1336" DrawAspect="Content" ObjectID="_1468076036" r:id="rId563"/>
        </w:object>
      </w:r>
      <w:r>
        <w:rPr>
          <w:rFonts w:asciiTheme="minorEastAsia" w:eastAsiaTheme="minorEastAsia" w:hAnsiTheme="minorEastAsia" w:cstheme="minorEastAsia" w:hint="eastAsia"/>
          <w:sz w:val="21"/>
          <w:szCs w:val="21"/>
        </w:rPr>
        <w:t>，EUV光刻机产生的极深紫外线频率为</w:t>
      </w:r>
      <w:r>
        <w:rPr>
          <w:rFonts w:asciiTheme="minorEastAsia" w:eastAsiaTheme="minorEastAsia" w:hAnsiTheme="minorEastAsia" w:cstheme="minorEastAsia" w:hint="eastAsia"/>
          <w:sz w:val="21"/>
          <w:szCs w:val="21"/>
        </w:rPr>
        <w:object>
          <v:shape id="_x0000_i1337" type="#_x0000_t75" alt="eqIdbc48546747c080a1a084d0da63171208" style="width:11.4pt;height:15.8pt" o:ole="" coordsize="21600,21600" o:preferrelative="t" filled="f" stroked="f">
            <v:stroke joinstyle="miter"/>
            <v:imagedata r:id="rId564" o:title="eqIdbc48546747c080a1a084d0da63171208"/>
            <o:lock v:ext="edit" aspectratio="t"/>
            <w10:anchorlock/>
          </v:shape>
          <o:OLEObject Type="Embed" ProgID="Equation.DSMT4" ShapeID="_x0000_i1337" DrawAspect="Content" ObjectID="_1468076037" r:id="rId565"/>
        </w:object>
      </w:r>
      <w:r>
        <w:rPr>
          <w:rFonts w:asciiTheme="minorEastAsia" w:eastAsiaTheme="minorEastAsia" w:hAnsiTheme="minorEastAsia" w:cstheme="minorEastAsia" w:hint="eastAsia"/>
          <w:sz w:val="21"/>
          <w:szCs w:val="21"/>
        </w:rPr>
        <w:t>，波长为</w:t>
      </w:r>
      <w:r>
        <w:rPr>
          <w:rFonts w:asciiTheme="minorEastAsia" w:eastAsiaTheme="minorEastAsia" w:hAnsiTheme="minorEastAsia" w:cstheme="minorEastAsia" w:hint="eastAsia"/>
          <w:sz w:val="21"/>
          <w:szCs w:val="21"/>
        </w:rPr>
        <w:object>
          <v:shape id="_x0000_i1338" type="#_x0000_t75" alt="eqId7345f310975ddb40dca94b5135c35dad" style="width:12.3pt;height:15.55pt" o:ole="" coordsize="21600,21600" o:preferrelative="t" filled="f" stroked="f">
            <v:stroke joinstyle="miter"/>
            <v:imagedata r:id="rId566" o:title="eqId7345f310975ddb40dca94b5135c35dad"/>
            <o:lock v:ext="edit" aspectratio="t"/>
            <w10:anchorlock/>
          </v:shape>
          <o:OLEObject Type="Embed" ProgID="Equation.DSMT4" ShapeID="_x0000_i1338" DrawAspect="Content" ObjectID="_1468076038" r:id="rId567"/>
        </w:object>
      </w:r>
      <w:r>
        <w:rPr>
          <w:rFonts w:asciiTheme="minorEastAsia" w:eastAsiaTheme="minorEastAsia" w:hAnsiTheme="minorEastAsia" w:cstheme="minorEastAsia" w:hint="eastAsia"/>
          <w:sz w:val="21"/>
          <w:szCs w:val="21"/>
        </w:rPr>
        <w:t>，光子的能量为</w:t>
      </w:r>
      <w:r>
        <w:rPr>
          <w:rFonts w:asciiTheme="minorEastAsia" w:eastAsiaTheme="minorEastAsia" w:hAnsiTheme="minorEastAsia" w:cstheme="minorEastAsia" w:hint="eastAsia"/>
          <w:sz w:val="21"/>
          <w:szCs w:val="21"/>
        </w:rPr>
        <w:object>
          <v:shape id="_x0000_i1339" type="#_x0000_t75" alt="eqIdbf80e6cc95e2dcd93a983266670ee3b9" style="width:11.4pt;height:16.1pt" o:ole="" coordsize="21600,21600" o:preferrelative="t" filled="f" stroked="f">
            <v:stroke joinstyle="miter"/>
            <v:imagedata r:id="rId568" o:title="eqIdbf80e6cc95e2dcd93a983266670ee3b9"/>
            <o:lock v:ext="edit" aspectratio="t"/>
            <w10:anchorlock/>
          </v:shape>
          <o:OLEObject Type="Embed" ProgID="Equation.DSMT4" ShapeID="_x0000_i1339" DrawAspect="Content" ObjectID="_1468076039" r:id="rId569"/>
        </w:object>
      </w:r>
      <w:r>
        <w:rPr>
          <w:rFonts w:asciiTheme="minorEastAsia" w:eastAsiaTheme="minorEastAsia" w:hAnsiTheme="minorEastAsia" w:cstheme="minorEastAsia" w:hint="eastAsia"/>
          <w:sz w:val="21"/>
          <w:szCs w:val="21"/>
        </w:rPr>
        <w:t>。已知</w:t>
      </w:r>
      <w:r>
        <w:rPr>
          <w:rFonts w:asciiTheme="minorEastAsia" w:eastAsiaTheme="minorEastAsia" w:hAnsiTheme="minorEastAsia" w:cstheme="minorEastAsia" w:hint="eastAsia"/>
          <w:sz w:val="21"/>
          <w:szCs w:val="21"/>
        </w:rPr>
        <w:object>
          <v:shape id="_x0000_i1340" type="#_x0000_t75" alt="eqIdc97b4b4623302a85a9a7cb4dc21bcf8a" style="width:29.9pt;height:15.7pt" o:ole="" coordsize="21600,21600" o:preferrelative="t" filled="f" stroked="f">
            <v:stroke joinstyle="miter"/>
            <v:imagedata r:id="rId570" o:title="eqIdc97b4b4623302a85a9a7cb4dc21bcf8a"/>
            <o:lock v:ext="edit" aspectratio="t"/>
            <w10:anchorlock/>
          </v:shape>
          <o:OLEObject Type="Embed" ProgID="Equation.DSMT4" ShapeID="_x0000_i1340" DrawAspect="Content" ObjectID="_1468076040" r:id="rId571"/>
        </w:object>
      </w:r>
      <w:r>
        <w:rPr>
          <w:rFonts w:asciiTheme="minorEastAsia" w:eastAsiaTheme="minorEastAsia" w:hAnsiTheme="minorEastAsia" w:cstheme="minorEastAsia" w:hint="eastAsia"/>
          <w:sz w:val="21"/>
          <w:szCs w:val="21"/>
        </w:rPr>
        <w:t>，则（　　）</w:t>
      </w:r>
    </w:p>
    <w:p w14:paraId="4B8C72F1">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341" type="#_x0000_t75" alt="eqId4cea6fe7904cfafa5a65a59d9ce94704" style="width:29.9pt;height:15.85pt" o:ole="" coordsize="21600,21600" o:preferrelative="t" filled="f" stroked="f">
            <v:stroke joinstyle="miter"/>
            <v:imagedata r:id="rId572" o:title="eqId4cea6fe7904cfafa5a65a59d9ce94704"/>
            <o:lock v:ext="edit" aspectratio="t"/>
            <w10:anchorlock/>
          </v:shape>
          <o:OLEObject Type="Embed" ProgID="Equation.DSMT4" ShapeID="_x0000_i1341" DrawAspect="Content" ObjectID="_1468076041" r:id="rId573"/>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342" type="#_x0000_t75" alt="eqIdfd95eafa7df16c8205f30b1f7dc8242d" style="width:29.9pt;height:15.95pt" o:ole="" coordsize="21600,21600" o:preferrelative="t" filled="f" stroked="f">
            <v:stroke joinstyle="miter"/>
            <v:imagedata r:id="rId574" o:title="eqIdfd95eafa7df16c8205f30b1f7dc8242d"/>
            <o:lock v:ext="edit" aspectratio="t"/>
            <w10:anchorlock/>
          </v:shape>
          <o:OLEObject Type="Embed" ProgID="Equation.DSMT4" ShapeID="_x0000_i1342" DrawAspect="Content" ObjectID="_1468076042" r:id="rId575"/>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343" type="#_x0000_t75" alt="eqId07630bbde4cfcfabfb863995944d38fa" style="width:30.75pt;height:15.6pt" o:ole="" coordsize="21600,21600" o:preferrelative="t" filled="f" stroked="f">
            <v:stroke joinstyle="miter"/>
            <v:imagedata r:id="rId576" o:title="eqId07630bbde4cfcfabfb863995944d38fa"/>
            <o:lock v:ext="edit" aspectratio="t"/>
            <w10:anchorlock/>
          </v:shape>
          <o:OLEObject Type="Embed" ProgID="Equation.DSMT4" ShapeID="_x0000_i1343" DrawAspect="Content" ObjectID="_1468076043" r:id="rId577"/>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344" type="#_x0000_t75" alt="eqIdc3e93f055cd6557cc3779f7dbf6aab33" style="width:30.75pt;height:15.7pt" o:ole="" coordsize="21600,21600" o:preferrelative="t" filled="f" stroked="f">
            <v:stroke joinstyle="miter"/>
            <v:imagedata r:id="rId578" o:title="eqIdc3e93f055cd6557cc3779f7dbf6aab33"/>
            <o:lock v:ext="edit" aspectratio="t"/>
            <w10:anchorlock/>
          </v:shape>
          <o:OLEObject Type="Embed" ProgID="Equation.DSMT4" ShapeID="_x0000_i1344" DrawAspect="Content" ObjectID="_1468076044" r:id="rId579"/>
        </w:object>
      </w:r>
    </w:p>
    <w:p w14:paraId="70753A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692BF9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】AB．由于</w:t>
      </w:r>
      <w:r>
        <w:rPr>
          <w:rFonts w:asciiTheme="minorEastAsia" w:eastAsiaTheme="minorEastAsia" w:hAnsiTheme="minorEastAsia" w:cstheme="minorEastAsia" w:hint="eastAsia"/>
          <w:color w:val="FF0000"/>
          <w:sz w:val="21"/>
          <w:szCs w:val="21"/>
        </w:rPr>
        <w:object>
          <v:shape id="_x0000_i1345" type="#_x0000_t75" alt="eqIdc97b4b4623302a85a9a7cb4dc21bcf8a" style="width:29.9pt;height:15.7pt" o:ole="" coordsize="21600,21600" o:preferrelative="t" filled="f" stroked="f">
            <v:stroke joinstyle="miter"/>
            <v:imagedata r:id="rId570" o:title="eqIdc97b4b4623302a85a9a7cb4dc21bcf8a"/>
            <o:lock v:ext="edit" aspectratio="t"/>
            <w10:anchorlock/>
          </v:shape>
          <o:OLEObject Type="Embed" ProgID="Equation.DSMT4" ShapeID="_x0000_i1345" DrawAspect="Content" ObjectID="_1468076045" r:id="rId580"/>
        </w:object>
      </w:r>
      <w:r>
        <w:rPr>
          <w:rFonts w:asciiTheme="minorEastAsia" w:eastAsiaTheme="minorEastAsia" w:hAnsiTheme="minorEastAsia" w:cstheme="minorEastAsia" w:hint="eastAsia"/>
          <w:color w:val="FF0000"/>
          <w:sz w:val="21"/>
          <w:szCs w:val="21"/>
        </w:rPr>
        <w:t>，根据能量子公式</w:t>
      </w:r>
    </w:p>
    <w:p w14:paraId="36AC82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46" type="#_x0000_t75" alt="eqId507defcae3574c8717e71faf26f49698" style="width:25.5pt;height:11.1pt" o:ole="" coordsize="21600,21600" o:preferrelative="t" filled="f" stroked="f">
            <v:stroke joinstyle="miter"/>
            <v:imagedata r:id="rId537" o:title="eqId507defcae3574c8717e71faf26f49698"/>
            <o:lock v:ext="edit" aspectratio="t"/>
            <w10:anchorlock/>
          </v:shape>
          <o:OLEObject Type="Embed" ProgID="Equation.DSMT4" ShapeID="_x0000_i1346" DrawAspect="Content" ObjectID="_1468076046" r:id="rId581"/>
        </w:object>
      </w:r>
    </w:p>
    <w:p w14:paraId="3CDBC4B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所以有</w:t>
      </w:r>
    </w:p>
    <w:p w14:paraId="5D66F9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47" type="#_x0000_t75" alt="eqId4cea6fe7904cfafa5a65a59d9ce94704" style="width:29.9pt;height:15.85pt" o:ole="" coordsize="21600,21600" o:preferrelative="t" filled="f" stroked="f">
            <v:stroke joinstyle="miter"/>
            <v:imagedata r:id="rId572" o:title="eqId4cea6fe7904cfafa5a65a59d9ce94704"/>
            <o:lock v:ext="edit" aspectratio="t"/>
            <w10:anchorlock/>
          </v:shape>
          <o:OLEObject Type="Embed" ProgID="Equation.DSMT4" ShapeID="_x0000_i1347" DrawAspect="Content" ObjectID="_1468076047" r:id="rId582"/>
        </w:object>
      </w:r>
    </w:p>
    <w:p w14:paraId="071A86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故A正确，B错误；</w:t>
      </w:r>
    </w:p>
    <w:p w14:paraId="3D0CC6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CD．由于</w:t>
      </w:r>
      <w:r>
        <w:rPr>
          <w:rFonts w:asciiTheme="minorEastAsia" w:eastAsiaTheme="minorEastAsia" w:hAnsiTheme="minorEastAsia" w:cstheme="minorEastAsia" w:hint="eastAsia"/>
          <w:color w:val="FF0000"/>
          <w:sz w:val="21"/>
          <w:szCs w:val="21"/>
        </w:rPr>
        <w:object>
          <v:shape id="_x0000_i1348" type="#_x0000_t75" alt="eqIdc97b4b4623302a85a9a7cb4dc21bcf8a" style="width:29.9pt;height:15.7pt" o:ole="" coordsize="21600,21600" o:preferrelative="t" filled="f" stroked="f">
            <v:stroke joinstyle="miter"/>
            <v:imagedata r:id="rId570" o:title="eqIdc97b4b4623302a85a9a7cb4dc21bcf8a"/>
            <o:lock v:ext="edit" aspectratio="t"/>
            <w10:anchorlock/>
          </v:shape>
          <o:OLEObject Type="Embed" ProgID="Equation.DSMT4" ShapeID="_x0000_i1348" DrawAspect="Content" ObjectID="_1468076048" r:id="rId583"/>
        </w:object>
      </w:r>
      <w:r>
        <w:rPr>
          <w:rFonts w:asciiTheme="minorEastAsia" w:eastAsiaTheme="minorEastAsia" w:hAnsiTheme="minorEastAsia" w:cstheme="minorEastAsia" w:hint="eastAsia"/>
          <w:color w:val="FF0000"/>
          <w:sz w:val="21"/>
          <w:szCs w:val="21"/>
        </w:rPr>
        <w:t>，由公式</w:t>
      </w:r>
    </w:p>
    <w:p w14:paraId="0EDE0F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49" type="#_x0000_t75" alt="eqId6bbcacc3c741aa53cd49dd1b6e989659" style="width:31.65pt;height:12.65pt" o:ole="" coordsize="21600,21600" o:preferrelative="t" filled="f" stroked="f">
            <v:stroke joinstyle="miter"/>
            <v:imagedata r:id="rId520" o:title="eqId6bbcacc3c741aa53cd49dd1b6e989659"/>
            <o:lock v:ext="edit" aspectratio="t"/>
            <w10:anchorlock/>
          </v:shape>
          <o:OLEObject Type="Embed" ProgID="Equation.DSMT4" ShapeID="_x0000_i1349" DrawAspect="Content" ObjectID="_1468076049" r:id="rId584"/>
        </w:object>
      </w:r>
    </w:p>
    <w:p w14:paraId="6D4D147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所以有</w:t>
      </w:r>
    </w:p>
    <w:p w14:paraId="4E71D0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50" type="#_x0000_t75" alt="eqId6fb43cf0211b9d86f94275fb78630510" style="width:30.75pt;height:16.7pt" o:ole="" coordsize="21600,21600" o:preferrelative="t" filled="f" stroked="f">
            <v:stroke joinstyle="miter"/>
            <v:imagedata r:id="rId585" o:title="eqId6fb43cf0211b9d86f94275fb78630510"/>
            <o:lock v:ext="edit" aspectratio="t"/>
            <w10:anchorlock/>
          </v:shape>
          <o:OLEObject Type="Embed" ProgID="Equation.DSMT4" ShapeID="_x0000_i1350" DrawAspect="Content" ObjectID="_1468076050" r:id="rId586"/>
        </w:object>
      </w:r>
    </w:p>
    <w:p w14:paraId="27EA62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故CD错误。</w:t>
      </w:r>
    </w:p>
    <w:p w14:paraId="3FBCD57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0A951D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23．（2023上·安徽·高二统考阶段练习）某氦氖激光器的发光功率为</w:t>
      </w:r>
      <w:r>
        <w:rPr>
          <w:rFonts w:asciiTheme="minorEastAsia" w:eastAsiaTheme="minorEastAsia" w:hAnsiTheme="minorEastAsia" w:cstheme="minorEastAsia" w:hint="eastAsia"/>
          <w:sz w:val="21"/>
          <w:szCs w:val="21"/>
        </w:rPr>
        <w:object>
          <v:shape id="_x0000_i1351" type="#_x0000_t75" alt="eqId4ac75472d66011bc749938bc87b8fdf8" style="width:30.75pt;height:12.5pt" o:ole="" coordsize="21600,21600" o:preferrelative="t" filled="f" stroked="f">
            <v:stroke joinstyle="miter"/>
            <v:imagedata r:id="rId587" o:title="eqId4ac75472d66011bc749938bc87b8fdf8"/>
            <o:lock v:ext="edit" aspectratio="t"/>
            <w10:anchorlock/>
          </v:shape>
          <o:OLEObject Type="Embed" ProgID="Equation.DSMT4" ShapeID="_x0000_i1351" DrawAspect="Content" ObjectID="_1468076051" r:id="rId588"/>
        </w:object>
      </w:r>
      <w:r>
        <w:rPr>
          <w:rFonts w:asciiTheme="minorEastAsia" w:eastAsiaTheme="minorEastAsia" w:hAnsiTheme="minorEastAsia" w:cstheme="minorEastAsia" w:hint="eastAsia"/>
          <w:sz w:val="21"/>
          <w:szCs w:val="21"/>
        </w:rPr>
        <w:t>，能发射波长为</w:t>
      </w:r>
      <w:r>
        <w:rPr>
          <w:rFonts w:asciiTheme="minorEastAsia" w:eastAsiaTheme="minorEastAsia" w:hAnsiTheme="minorEastAsia" w:cstheme="minorEastAsia" w:hint="eastAsia"/>
          <w:sz w:val="21"/>
          <w:szCs w:val="21"/>
        </w:rPr>
        <w:object>
          <v:shape id="_x0000_i1352" type="#_x0000_t75" alt="eqIdb9e5e51610a5c6cf3de46d33ed371ef3" style="width:40.4pt;height:12.75pt" o:ole="" coordsize="21600,21600" o:preferrelative="t" filled="f" stroked="f">
            <v:stroke joinstyle="miter"/>
            <v:imagedata r:id="rId589" o:title="eqIdb9e5e51610a5c6cf3de46d33ed371ef3"/>
            <o:lock v:ext="edit" aspectratio="t"/>
            <w10:anchorlock/>
          </v:shape>
          <o:OLEObject Type="Embed" ProgID="Equation.DSMT4" ShapeID="_x0000_i1352" DrawAspect="Content" ObjectID="_1468076052" r:id="rId590"/>
        </w:object>
      </w:r>
      <w:r>
        <w:rPr>
          <w:rFonts w:asciiTheme="minorEastAsia" w:eastAsiaTheme="minorEastAsia" w:hAnsiTheme="minorEastAsia" w:cstheme="minorEastAsia" w:hint="eastAsia"/>
          <w:sz w:val="21"/>
          <w:szCs w:val="21"/>
        </w:rPr>
        <w:t>的单色光，则（取普朗克常量</w:t>
      </w:r>
      <w:r>
        <w:rPr>
          <w:rFonts w:asciiTheme="minorEastAsia" w:eastAsiaTheme="minorEastAsia" w:hAnsiTheme="minorEastAsia" w:cstheme="minorEastAsia" w:hint="eastAsia"/>
          <w:sz w:val="21"/>
          <w:szCs w:val="21"/>
        </w:rPr>
        <w:object>
          <v:shape id="_x0000_i1353" type="#_x0000_t75" alt="eqIdbc3cfd359084bb1067c53779c9345321" style="width:74.8pt;height:13.9pt" o:ole="" coordsize="21600,21600" o:preferrelative="t" filled="f" stroked="f">
            <v:stroke joinstyle="miter"/>
            <v:imagedata r:id="rId591" o:title="eqIdbc3cfd359084bb1067c53779c9345321"/>
            <o:lock v:ext="edit" aspectratio="t"/>
            <w10:anchorlock/>
          </v:shape>
          <o:OLEObject Type="Embed" ProgID="Equation.DSMT4" ShapeID="_x0000_i1353" DrawAspect="Content" ObjectID="_1468076053" r:id="rId592"/>
        </w:object>
      </w:r>
      <w:r>
        <w:rPr>
          <w:rFonts w:asciiTheme="minorEastAsia" w:eastAsiaTheme="minorEastAsia" w:hAnsiTheme="minorEastAsia" w:cstheme="minorEastAsia" w:hint="eastAsia"/>
          <w:sz w:val="21"/>
          <w:szCs w:val="21"/>
        </w:rPr>
        <w:t>，真空中光速</w:t>
      </w:r>
      <w:r>
        <w:rPr>
          <w:rFonts w:asciiTheme="minorEastAsia" w:eastAsiaTheme="minorEastAsia" w:hAnsiTheme="minorEastAsia" w:cstheme="minorEastAsia" w:hint="eastAsia"/>
          <w:sz w:val="21"/>
          <w:szCs w:val="21"/>
        </w:rPr>
        <w:object>
          <v:shape id="_x0000_i1354" type="#_x0000_t75" alt="eqId503dabd9413b175f543069a5ccdcd63f" style="width:64.2pt;height:13.9pt" o:ole="" coordsize="21600,21600" o:preferrelative="t" filled="f" stroked="f">
            <v:stroke joinstyle="miter"/>
            <v:imagedata r:id="rId593" o:title="eqId503dabd9413b175f543069a5ccdcd63f"/>
            <o:lock v:ext="edit" aspectratio="t"/>
            <w10:anchorlock/>
          </v:shape>
          <o:OLEObject Type="Embed" ProgID="Equation.DSMT4" ShapeID="_x0000_i1354" DrawAspect="Content" ObjectID="_1468076054" r:id="rId594"/>
        </w:object>
      </w:r>
      <w:r>
        <w:rPr>
          <w:rFonts w:asciiTheme="minorEastAsia" w:eastAsiaTheme="minorEastAsia" w:hAnsiTheme="minorEastAsia" w:cstheme="minorEastAsia" w:hint="eastAsia"/>
          <w:sz w:val="21"/>
          <w:szCs w:val="21"/>
        </w:rPr>
        <w:t>）</w:t>
      </w:r>
    </w:p>
    <w:p w14:paraId="0F3FE1B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A．一个光子的能量为</w:t>
      </w:r>
      <w:r>
        <w:rPr>
          <w:rFonts w:asciiTheme="minorEastAsia" w:eastAsiaTheme="minorEastAsia" w:hAnsiTheme="minorEastAsia" w:cstheme="minorEastAsia" w:hint="eastAsia"/>
          <w:sz w:val="21"/>
          <w:szCs w:val="21"/>
        </w:rPr>
        <w:object>
          <v:shape id="_x0000_i1355" type="#_x0000_t75" alt="eqIdd20ddbeb4cc103bd72ec973ab5a707d1" style="width:55.4pt;height:13.85pt" o:ole="" coordsize="21600,21600" o:preferrelative="t" filled="f" stroked="f">
            <v:stroke joinstyle="miter"/>
            <v:imagedata r:id="rId595" o:title="eqIdd20ddbeb4cc103bd72ec973ab5a707d1"/>
            <o:lock v:ext="edit" aspectratio="t"/>
            <w10:anchorlock/>
          </v:shape>
          <o:OLEObject Type="Embed" ProgID="Equation.DSMT4" ShapeID="_x0000_i1355" DrawAspect="Content" ObjectID="_1468076055" r:id="rId596"/>
        </w:object>
      </w:r>
    </w:p>
    <w:p w14:paraId="066140F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B．一个光子的能量为</w:t>
      </w:r>
      <w:r>
        <w:rPr>
          <w:rFonts w:asciiTheme="minorEastAsia" w:eastAsiaTheme="minorEastAsia" w:hAnsiTheme="minorEastAsia" w:cstheme="minorEastAsia" w:hint="eastAsia"/>
          <w:sz w:val="21"/>
          <w:szCs w:val="21"/>
        </w:rPr>
        <w:object>
          <v:shape id="_x0000_i1356" type="#_x0000_t75" alt="eqId6c4d3fe881192317714e98629a5d3ebc" style="width:55.4pt;height:13.85pt" o:ole="" coordsize="21600,21600" o:preferrelative="t" filled="f" stroked="f">
            <v:stroke joinstyle="miter"/>
            <v:imagedata r:id="rId597" o:title="eqId6c4d3fe881192317714e98629a5d3ebc"/>
            <o:lock v:ext="edit" aspectratio="t"/>
            <w10:anchorlock/>
          </v:shape>
          <o:OLEObject Type="Embed" ProgID="Equation.DSMT4" ShapeID="_x0000_i1356" DrawAspect="Content" ObjectID="_1468076056" r:id="rId598"/>
        </w:object>
      </w:r>
    </w:p>
    <w:p w14:paraId="081D5F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C．每秒发射的光子数为</w:t>
      </w:r>
      <w:r>
        <w:rPr>
          <w:rFonts w:asciiTheme="minorEastAsia" w:eastAsiaTheme="minorEastAsia" w:hAnsiTheme="minorEastAsia" w:cstheme="minorEastAsia" w:hint="eastAsia"/>
          <w:sz w:val="21"/>
          <w:szCs w:val="21"/>
        </w:rPr>
        <w:object>
          <v:shape id="_x0000_i1357" type="#_x0000_t75" alt="eqIdb5436dff1abbe61344f057cbe3d76432" style="width:45.7pt;height:13.95pt" o:ole="" coordsize="21600,21600" o:preferrelative="t" filled="f" stroked="f">
            <v:stroke joinstyle="miter"/>
            <v:imagedata r:id="rId599" o:title="eqIdb5436dff1abbe61344f057cbe3d76432"/>
            <o:lock v:ext="edit" aspectratio="t"/>
            <w10:anchorlock/>
          </v:shape>
          <o:OLEObject Type="Embed" ProgID="Equation.DSMT4" ShapeID="_x0000_i1357" DrawAspect="Content" ObjectID="_1468076057" r:id="rId600"/>
        </w:object>
      </w:r>
      <w:r>
        <w:rPr>
          <w:rFonts w:asciiTheme="minorEastAsia" w:eastAsiaTheme="minorEastAsia" w:hAnsiTheme="minorEastAsia" w:cstheme="minorEastAsia" w:hint="eastAsia"/>
          <w:sz w:val="21"/>
          <w:szCs w:val="21"/>
        </w:rPr>
        <w:t>个</w:t>
      </w:r>
    </w:p>
    <w:p w14:paraId="03EC521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D．每秒发射的光子数为</w:t>
      </w:r>
      <w:r>
        <w:rPr>
          <w:rFonts w:asciiTheme="minorEastAsia" w:eastAsiaTheme="minorEastAsia" w:hAnsiTheme="minorEastAsia" w:cstheme="minorEastAsia" w:hint="eastAsia"/>
          <w:sz w:val="21"/>
          <w:szCs w:val="21"/>
        </w:rPr>
        <w:object>
          <v:shape id="_x0000_i1358" type="#_x0000_t75" alt="eqIdcbe72d42c52da2040d519202cdc3b61d" style="width:45.7pt;height:13.95pt" o:ole="" coordsize="21600,21600" o:preferrelative="t" filled="f" stroked="f">
            <v:stroke joinstyle="miter"/>
            <v:imagedata r:id="rId601" o:title="eqIdcbe72d42c52da2040d519202cdc3b61d"/>
            <o:lock v:ext="edit" aspectratio="t"/>
            <w10:anchorlock/>
          </v:shape>
          <o:OLEObject Type="Embed" ProgID="Equation.DSMT4" ShapeID="_x0000_i1358" DrawAspect="Content" ObjectID="_1468076058" r:id="rId602"/>
        </w:object>
      </w:r>
      <w:r>
        <w:rPr>
          <w:rFonts w:asciiTheme="minorEastAsia" w:eastAsiaTheme="minorEastAsia" w:hAnsiTheme="minorEastAsia" w:cstheme="minorEastAsia" w:hint="eastAsia"/>
          <w:sz w:val="21"/>
          <w:szCs w:val="21"/>
        </w:rPr>
        <w:t>个</w:t>
      </w:r>
    </w:p>
    <w:p w14:paraId="193611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3CCAA6F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】一个光子的能量为</w:t>
      </w:r>
    </w:p>
    <w:p w14:paraId="3856A21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59" type="#_x0000_t75" alt="eqId4248db809536e290c60e3d3f9d375286" style="width:234.05pt;height:29.25pt" o:ole="" coordsize="21600,21600" o:preferrelative="t" filled="f" stroked="f">
            <v:stroke joinstyle="miter"/>
            <v:imagedata r:id="rId603" o:title="eqId4248db809536e290c60e3d3f9d375286"/>
            <o:lock v:ext="edit" aspectratio="t"/>
            <w10:anchorlock/>
          </v:shape>
          <o:OLEObject Type="Embed" ProgID="Equation.DSMT4" ShapeID="_x0000_i1359" DrawAspect="Content" ObjectID="_1468076059" r:id="rId604"/>
        </w:object>
      </w:r>
    </w:p>
    <w:p w14:paraId="1BFA26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每秒发射的光子数为</w:t>
      </w:r>
    </w:p>
    <w:p w14:paraId="4E3DD0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60" type="#_x0000_t75" alt="eqId56ee793d381dda65a4124ddbc5a94f7f" style="width:141.65pt;height:29.2pt" o:ole="" coordsize="21600,21600" o:preferrelative="t" filled="f" stroked="f">
            <v:stroke joinstyle="miter"/>
            <v:imagedata r:id="rId605" o:title="eqId56ee793d381dda65a4124ddbc5a94f7f"/>
            <o:lock v:ext="edit" aspectratio="t"/>
            <w10:anchorlock/>
          </v:shape>
          <o:OLEObject Type="Embed" ProgID="Equation.DSMT4" ShapeID="_x0000_i1360" DrawAspect="Content" ObjectID="_1468076060" r:id="rId606"/>
        </w:object>
      </w:r>
    </w:p>
    <w:p w14:paraId="34E8BE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5BCF2E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24．（2023上·内蒙古包头·高三统考开学考试）太阳不断向外辐射能量，太阳的质量在不断的减小，已知地球所处位置每平方米每秒接收到的太阳能约为</w:t>
      </w:r>
      <w:r>
        <w:rPr>
          <w:rFonts w:asciiTheme="minorEastAsia" w:eastAsiaTheme="minorEastAsia" w:hAnsiTheme="minorEastAsia" w:cstheme="minorEastAsia" w:hint="eastAsia"/>
          <w:sz w:val="21"/>
          <w:szCs w:val="21"/>
        </w:rPr>
        <w:object>
          <v:shape id="_x0000_i1361" type="#_x0000_t75" alt="eqIda403974916346354e1bd8fc2279be848" style="width:46.6pt;height:14pt" o:ole="" coordsize="21600,21600" o:preferrelative="t" filled="f" stroked="f">
            <v:stroke joinstyle="miter"/>
            <v:imagedata r:id="rId607" o:title="eqIda403974916346354e1bd8fc2279be848"/>
            <o:lock v:ext="edit" aspectratio="t"/>
            <w10:anchorlock/>
          </v:shape>
          <o:OLEObject Type="Embed" ProgID="Equation.DSMT4" ShapeID="_x0000_i1361" DrawAspect="Content" ObjectID="_1468076061" r:id="rId608"/>
        </w:object>
      </w:r>
      <w:r>
        <w:rPr>
          <w:rFonts w:asciiTheme="minorEastAsia" w:eastAsiaTheme="minorEastAsia" w:hAnsiTheme="minorEastAsia" w:cstheme="minorEastAsia" w:hint="eastAsia"/>
          <w:sz w:val="21"/>
          <w:szCs w:val="21"/>
        </w:rPr>
        <w:t>，日地间距离约为</w:t>
      </w:r>
      <w:r>
        <w:rPr>
          <w:rFonts w:asciiTheme="minorEastAsia" w:eastAsiaTheme="minorEastAsia" w:hAnsiTheme="minorEastAsia" w:cstheme="minorEastAsia" w:hint="eastAsia"/>
          <w:sz w:val="21"/>
          <w:szCs w:val="21"/>
        </w:rPr>
        <w:object>
          <v:shape id="_x0000_i1362" type="#_x0000_t75" alt="eqId33841af9c9c217287fdd2d108e8261f6" style="width:63.35pt;height:13.85pt" o:ole="" coordsize="21600,21600" o:preferrelative="t" filled="f" stroked="f">
            <v:stroke joinstyle="miter"/>
            <v:imagedata r:id="rId609" o:title="eqId33841af9c9c217287fdd2d108e8261f6"/>
            <o:lock v:ext="edit" aspectratio="t"/>
            <w10:anchorlock/>
          </v:shape>
          <o:OLEObject Type="Embed" ProgID="Equation.DSMT4" ShapeID="_x0000_i1362" DrawAspect="Content" ObjectID="_1468076062" r:id="rId610"/>
        </w:object>
      </w:r>
      <w:r>
        <w:rPr>
          <w:rFonts w:asciiTheme="minorEastAsia" w:eastAsiaTheme="minorEastAsia" w:hAnsiTheme="minorEastAsia" w:cstheme="minorEastAsia" w:hint="eastAsia"/>
          <w:sz w:val="21"/>
          <w:szCs w:val="21"/>
        </w:rPr>
        <w:t>，设太阳辐射的能量均匀分布在以太阳为球心、日地距离为半径的球面上，则太阳每秒减少的质量约为（　　）</w:t>
      </w:r>
    </w:p>
    <w:p w14:paraId="23C2AAD3">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363" type="#_x0000_t75" alt="eqIdc284166da78216b085b56109f5d44b67" style="width:41.35pt;height:16.15pt" o:ole="" coordsize="21600,21600" o:preferrelative="t" filled="f" stroked="f">
            <v:stroke joinstyle="miter"/>
            <v:imagedata r:id="rId611" o:title="eqIdc284166da78216b085b56109f5d44b67"/>
            <o:lock v:ext="edit" aspectratio="t"/>
            <w10:anchorlock/>
          </v:shape>
          <o:OLEObject Type="Embed" ProgID="Equation.DSMT4" ShapeID="_x0000_i1363" DrawAspect="Content" ObjectID="_1468076063" r:id="rId612"/>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364" type="#_x0000_t75" alt="eqIda9cd5d5835ed6969285701e134e26807" style="width:41.35pt;height:15.8pt" o:ole="" coordsize="21600,21600" o:preferrelative="t" filled="f" stroked="f">
            <v:stroke joinstyle="miter"/>
            <v:imagedata r:id="rId613" o:title="eqIda9cd5d5835ed6969285701e134e26807"/>
            <o:lock v:ext="edit" aspectratio="t"/>
            <w10:anchorlock/>
          </v:shape>
          <o:OLEObject Type="Embed" ProgID="Equation.DSMT4" ShapeID="_x0000_i1364" DrawAspect="Content" ObjectID="_1468076064" r:id="rId614"/>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object>
          <v:shape id="_x0000_i1365" type="#_x0000_t75" alt="eqIdd6b0d0714857a233ae3f4506fdb21f7b" style="width:37.8pt;height:15.25pt" o:ole="" coordsize="21600,21600" o:preferrelative="t" filled="f" stroked="f">
            <v:stroke joinstyle="miter"/>
            <v:imagedata r:id="rId615" o:title="eqIdd6b0d0714857a233ae3f4506fdb21f7b"/>
            <o:lock v:ext="edit" aspectratio="t"/>
            <w10:anchorlock/>
          </v:shape>
          <o:OLEObject Type="Embed" ProgID="Equation.DSMT4" ShapeID="_x0000_i1365" DrawAspect="Content" ObjectID="_1468076065" r:id="rId616"/>
        </w:objec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object>
          <v:shape id="_x0000_i1366" type="#_x0000_t75" alt="eqId4bc9779da7b695e0ad2ed4200261d3de" style="width:42.2pt;height:15.85pt" o:ole="" coordsize="21600,21600" o:preferrelative="t" filled="f" stroked="f">
            <v:stroke joinstyle="miter"/>
            <v:imagedata r:id="rId617" o:title="eqId4bc9779da7b695e0ad2ed4200261d3de"/>
            <o:lock v:ext="edit" aspectratio="t"/>
            <w10:anchorlock/>
          </v:shape>
          <o:OLEObject Type="Embed" ProgID="Equation.DSMT4" ShapeID="_x0000_i1366" DrawAspect="Content" ObjectID="_1468076066" r:id="rId618"/>
        </w:object>
      </w:r>
    </w:p>
    <w:p w14:paraId="7D6C38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4D11436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】由题可知太阳每秒辐射的能量为</w:t>
      </w:r>
    </w:p>
    <w:p w14:paraId="5789E7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67" type="#_x0000_t75" alt="eqId2d7a78dd38c7eba154e9ed5be641765e" style="width:302.7pt;height:14.05pt" o:ole="" coordsize="21600,21600" o:preferrelative="t" filled="f" stroked="f">
            <v:stroke joinstyle="miter"/>
            <v:imagedata r:id="rId619" o:title="eqId2d7a78dd38c7eba154e9ed5be641765e"/>
            <o:lock v:ext="edit" aspectratio="t"/>
            <w10:anchorlock/>
          </v:shape>
          <o:OLEObject Type="Embed" ProgID="Equation.DSMT4" ShapeID="_x0000_i1367" DrawAspect="Content" ObjectID="_1468076067" r:id="rId620"/>
        </w:object>
      </w:r>
    </w:p>
    <w:p w14:paraId="453CBB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根据质能方程</w:t>
      </w:r>
    </w:p>
    <w:p w14:paraId="14EA17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68" type="#_x0000_t75" alt="eqId52f60b5974704cb51e0adb790bddb28d" style="width:36.95pt;height:13.85pt" o:ole="" coordsize="21600,21600" o:preferrelative="t" filled="f" stroked="f">
            <v:stroke joinstyle="miter"/>
            <v:imagedata r:id="rId621" o:title="eqId52f60b5974704cb51e0adb790bddb28d"/>
            <o:lock v:ext="edit" aspectratio="t"/>
            <w10:anchorlock/>
          </v:shape>
          <o:OLEObject Type="Embed" ProgID="Equation.DSMT4" ShapeID="_x0000_i1368" DrawAspect="Content" ObjectID="_1468076068" r:id="rId622"/>
        </w:object>
      </w:r>
    </w:p>
    <w:p w14:paraId="2422E07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解得太阳每秒减少的质量为</w:t>
      </w:r>
    </w:p>
    <w:p w14:paraId="4CF937C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69" type="#_x0000_t75" alt="eqIdefd09ca3fe642051892145cb3f4c19bb" style="width:73pt;height:15.8pt" o:ole="" coordsize="21600,21600" o:preferrelative="t" filled="f" stroked="f">
            <v:stroke joinstyle="miter"/>
            <v:imagedata r:id="rId623" o:title="eqIdefd09ca3fe642051892145cb3f4c19bb"/>
            <o:lock v:ext="edit" aspectratio="t"/>
            <w10:anchorlock/>
          </v:shape>
          <o:OLEObject Type="Embed" ProgID="Equation.DSMT4" ShapeID="_x0000_i1369" DrawAspect="Content" ObjectID="_1468076069" r:id="rId624"/>
        </w:object>
      </w:r>
    </w:p>
    <w:p w14:paraId="36F594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约为</w:t>
      </w:r>
      <w:r>
        <w:rPr>
          <w:rFonts w:asciiTheme="minorEastAsia" w:eastAsiaTheme="minorEastAsia" w:hAnsiTheme="minorEastAsia" w:cstheme="minorEastAsia" w:hint="eastAsia"/>
          <w:color w:val="FF0000"/>
          <w:sz w:val="21"/>
          <w:szCs w:val="21"/>
        </w:rPr>
        <w:object>
          <v:shape id="_x0000_i1370" type="#_x0000_t75" alt="eqIda9cd5d5835ed6969285701e134e26807" style="width:41.35pt;height:15.8pt" o:ole="" coordsize="21600,21600" o:preferrelative="t" filled="f" stroked="f">
            <v:stroke joinstyle="miter"/>
            <v:imagedata r:id="rId613" o:title="eqIda9cd5d5835ed6969285701e134e26807"/>
            <o:lock v:ext="edit" aspectratio="t"/>
            <w10:anchorlock/>
          </v:shape>
          <o:OLEObject Type="Embed" ProgID="Equation.DSMT4" ShapeID="_x0000_i1370" DrawAspect="Content" ObjectID="_1468076070" r:id="rId625"/>
        </w:object>
      </w:r>
      <w:r>
        <w:rPr>
          <w:rFonts w:asciiTheme="minorEastAsia" w:eastAsiaTheme="minorEastAsia" w:hAnsiTheme="minorEastAsia" w:cstheme="minorEastAsia" w:hint="eastAsia"/>
          <w:color w:val="FF0000"/>
          <w:sz w:val="21"/>
          <w:szCs w:val="21"/>
        </w:rPr>
        <w:t>；</w:t>
      </w:r>
    </w:p>
    <w:p w14:paraId="461378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0B69577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25．（2024·山东济宁·三模）某兴趣小组设计了一种光电烟雾报警器，其结构和原理如图所示。光源向外发射某一特定频率的光，发生火情时有烟雾进入报警器内，会使部分光改变传播方向，绕过挡板进入光电管从而发生光电效应，于是有电流输入报警系统，电流大于</w:t>
      </w:r>
      <w:r>
        <w:rPr>
          <w:rFonts w:asciiTheme="minorEastAsia" w:eastAsiaTheme="minorEastAsia" w:hAnsiTheme="minorEastAsia" w:cstheme="minorEastAsia" w:hint="eastAsia"/>
          <w:sz w:val="21"/>
          <w:szCs w:val="21"/>
        </w:rPr>
        <w:object>
          <v:shape id="_x0000_i1371" type="#_x0000_t75" alt="eqId84abbfb85a00f48b5db11eeb76b8d134" style="width:10.55pt;height:15.8pt" o:ole="" coordsize="21600,21600" o:preferrelative="t" filled="f" stroked="f">
            <v:stroke joinstyle="miter"/>
            <v:imagedata r:id="rId626" o:title="eqId84abbfb85a00f48b5db11eeb76b8d134"/>
            <o:lock v:ext="edit" aspectratio="t"/>
            <w10:anchorlock/>
          </v:shape>
          <o:OLEObject Type="Embed" ProgID="Equation.DSMT4" ShapeID="_x0000_i1371" DrawAspect="Content" ObjectID="_1468076071" r:id="rId627"/>
        </w:object>
      </w:r>
      <w:r>
        <w:rPr>
          <w:rFonts w:asciiTheme="minorEastAsia" w:eastAsiaTheme="minorEastAsia" w:hAnsiTheme="minorEastAsia" w:cstheme="minorEastAsia" w:hint="eastAsia"/>
          <w:sz w:val="21"/>
          <w:szCs w:val="21"/>
        </w:rPr>
        <w:t>就会触发报警系统报警。某次实验中，当滑动变阻器的滑片P处于图示位置，烟雾浓度增大到</w:t>
      </w:r>
      <w:r>
        <w:rPr>
          <w:rFonts w:asciiTheme="minorEastAsia" w:eastAsiaTheme="minorEastAsia" w:hAnsiTheme="minorEastAsia" w:cstheme="minorEastAsia" w:hint="eastAsia"/>
          <w:i/>
          <w:sz w:val="21"/>
          <w:szCs w:val="21"/>
        </w:rPr>
        <w:t>n</w:t>
      </w:r>
      <w:r>
        <w:rPr>
          <w:rFonts w:asciiTheme="minorEastAsia" w:eastAsiaTheme="minorEastAsia" w:hAnsiTheme="minorEastAsia" w:cstheme="minorEastAsia" w:hint="eastAsia"/>
          <w:sz w:val="21"/>
          <w:szCs w:val="21"/>
        </w:rPr>
        <w:t>时恰好报警。假设烟雾浓度越大，单位时间内光电管接收到的光子数越多。下列说法可能正确的是（　　）</w:t>
      </w:r>
    </w:p>
    <w:p w14:paraId="1DAB8E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1962150" cy="2009775"/>
            <wp:effectExtent l="0" t="0" r="6350" b="9525"/>
            <wp:docPr id="100011" name="图片 100011" descr="@@@9d750c39-cc10-49f9-8f7b-ab2acf32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d750c39-cc10-49f9-8f7b-ab2acf32ceb0"/>
                    <pic:cNvPicPr>
                      <a:picLocks noChangeAspect="1"/>
                    </pic:cNvPicPr>
                  </pic:nvPicPr>
                  <pic:blipFill>
                    <a:blip xmlns:r="http://schemas.openxmlformats.org/officeDocument/2006/relationships" r:embed="rId628"/>
                    <a:stretch>
                      <a:fillRect/>
                    </a:stretch>
                  </pic:blipFill>
                  <pic:spPr>
                    <a:xfrm>
                      <a:off x="0" y="0"/>
                      <a:ext cx="1962150" cy="2009775"/>
                    </a:xfrm>
                    <a:prstGeom prst="rect">
                      <a:avLst/>
                    </a:prstGeom>
                  </pic:spPr>
                </pic:pic>
              </a:graphicData>
            </a:graphic>
          </wp:inline>
        </w:drawing>
      </w:r>
    </w:p>
    <w:p w14:paraId="4B32725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A．光线绕过挡板进入光电管利用了光的折射</w:t>
      </w:r>
    </w:p>
    <w:p w14:paraId="02087C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B．为提高光电烟雾报警器的灵敏度，可以将滑片P向右移动少许</w:t>
      </w:r>
    </w:p>
    <w:p w14:paraId="33973F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C．仅将电源的正负极反接，在烟雾浓度为</w:t>
      </w:r>
      <w:r>
        <w:rPr>
          <w:rFonts w:asciiTheme="minorEastAsia" w:eastAsiaTheme="minorEastAsia" w:hAnsiTheme="minorEastAsia" w:cstheme="minorEastAsia" w:hint="eastAsia"/>
          <w:i/>
          <w:sz w:val="21"/>
          <w:szCs w:val="21"/>
        </w:rPr>
        <w:t>n</w:t>
      </w:r>
      <w:r>
        <w:rPr>
          <w:rFonts w:asciiTheme="minorEastAsia" w:eastAsiaTheme="minorEastAsia" w:hAnsiTheme="minorEastAsia" w:cstheme="minorEastAsia" w:hint="eastAsia"/>
          <w:sz w:val="21"/>
          <w:szCs w:val="21"/>
        </w:rPr>
        <w:t>时也可能触发报警</w:t>
      </w:r>
    </w:p>
    <w:p w14:paraId="45DDFD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D．报警器恰好报警时，将滑片P向右移动后，警报有可能会被解除</w:t>
      </w:r>
    </w:p>
    <w:p w14:paraId="06C1A5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44EDEB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】A．光电烟雾报警器利用了烟雾对光的散射，是光的反射原理，故A错误；</w:t>
      </w:r>
    </w:p>
    <w:p w14:paraId="512E7C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B．将滑片P向右移动少许，可增加光电管的正向电压，从而增加光电流，提高光电烟雾报警器的灵敏度，故B正确；</w:t>
      </w:r>
    </w:p>
    <w:p w14:paraId="2D2D31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图中光电管两端加的是正向电压，若正负极反接则光电管两端加负向电压，光照强度一定时，根据光电流与电压的关系，可知接正向电压在单位时间内会比接负向电压有更多光电子到达A极，所以反接后光电流会减小，在烟雾浓度为</w:t>
      </w:r>
      <w:r>
        <w:rPr>
          <w:rFonts w:asciiTheme="minorEastAsia" w:eastAsiaTheme="minorEastAsia" w:hAnsiTheme="minorEastAsia" w:cstheme="minorEastAsia" w:hint="eastAsia"/>
          <w:color w:val="FF0000"/>
          <w:sz w:val="21"/>
          <w:szCs w:val="21"/>
        </w:rPr>
        <w:object>
          <v:shape id="_x0000_i1372" type="#_x0000_t75" alt="eqIdb6a24198bd04c29321ae5dc5a28fe421" style="width:8.75pt;height:10.1pt" o:ole="" coordsize="21600,21600" o:preferrelative="t" filled="f" stroked="f">
            <v:stroke joinstyle="miter"/>
            <v:imagedata r:id="rId629" o:title="eqIdb6a24198bd04c29321ae5dc5a28fe421"/>
            <o:lock v:ext="edit" aspectratio="t"/>
            <w10:anchorlock/>
          </v:shape>
          <o:OLEObject Type="Embed" ProgID="Equation.DSMT4" ShapeID="_x0000_i1372" DrawAspect="Content" ObjectID="_1468076072" r:id="rId630"/>
        </w:object>
      </w:r>
      <w:r>
        <w:rPr>
          <w:rFonts w:asciiTheme="minorEastAsia" w:eastAsiaTheme="minorEastAsia" w:hAnsiTheme="minorEastAsia" w:cstheme="minorEastAsia" w:hint="eastAsia"/>
          <w:color w:val="FF0000"/>
          <w:sz w:val="21"/>
          <w:szCs w:val="21"/>
        </w:rPr>
        <w:t>时无法触发报警系统，故C错误；</w:t>
      </w:r>
    </w:p>
    <w:p w14:paraId="6FF5E1B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D．恰好报警时将滑片P向右移动，会增大两极间的正向电压，不可能降低报警器的灵敏度，所以不会解除警报，故D错误。</w:t>
      </w:r>
    </w:p>
    <w:p w14:paraId="30205D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4DA60E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26．（2023上·河北邯郸·高三统考期末）2022年7月5日和7月6日，嫦娥四号任务“玉兔二号”月球车和着陆器分别完成休眠设置，完成第44月昼工作，进入第44月夜休眠。月球车采用同位素</w:t>
      </w:r>
      <w:r>
        <w:rPr>
          <w:rFonts w:asciiTheme="minorEastAsia" w:eastAsiaTheme="minorEastAsia" w:hAnsiTheme="minorEastAsia" w:cstheme="minorEastAsia" w:hint="eastAsia"/>
          <w:sz w:val="21"/>
          <w:szCs w:val="21"/>
        </w:rPr>
        <w:object>
          <v:shape id="_x0000_i1373"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73" DrawAspect="Content" ObjectID="_1468076073" r:id="rId632"/>
        </w:object>
      </w:r>
      <w:r>
        <w:rPr>
          <w:rFonts w:asciiTheme="minorEastAsia" w:eastAsiaTheme="minorEastAsia" w:hAnsiTheme="minorEastAsia" w:cstheme="minorEastAsia" w:hint="eastAsia"/>
          <w:sz w:val="21"/>
          <w:szCs w:val="21"/>
        </w:rPr>
        <w:t>电池为其保暖供电，</w:t>
      </w:r>
      <w:r>
        <w:rPr>
          <w:rFonts w:asciiTheme="minorEastAsia" w:eastAsiaTheme="minorEastAsia" w:hAnsiTheme="minorEastAsia" w:cstheme="minorEastAsia" w:hint="eastAsia"/>
          <w:sz w:val="21"/>
          <w:szCs w:val="21"/>
        </w:rPr>
        <w:object>
          <v:shape id="_x0000_i1374"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74" DrawAspect="Content" ObjectID="_1468076074" r:id="rId633"/>
        </w:object>
      </w:r>
      <w:r>
        <w:rPr>
          <w:rFonts w:asciiTheme="minorEastAsia" w:eastAsiaTheme="minorEastAsia" w:hAnsiTheme="minorEastAsia" w:cstheme="minorEastAsia" w:hint="eastAsia"/>
          <w:sz w:val="21"/>
          <w:szCs w:val="21"/>
        </w:rPr>
        <w:t>是人工放射性元素，可用</w:t>
      </w:r>
      <w:r>
        <w:rPr>
          <w:rFonts w:asciiTheme="minorEastAsia" w:eastAsiaTheme="minorEastAsia" w:hAnsiTheme="minorEastAsia" w:cstheme="minorEastAsia" w:hint="eastAsia"/>
          <w:sz w:val="21"/>
          <w:szCs w:val="21"/>
        </w:rPr>
        <w:object>
          <v:shape id="_x0000_i1375" type="#_x0000_t75" alt="eqIdf00a0d1d9c1fd5a3a4f4179c9498a329" style="width:27.25pt;height:16.6pt" o:ole="" coordsize="21600,21600" o:preferrelative="t" filled="f" stroked="f">
            <v:stroke joinstyle="miter"/>
            <v:imagedata r:id="rId634" o:title="eqIdf00a0d1d9c1fd5a3a4f4179c9498a329"/>
            <o:lock v:ext="edit" aspectratio="t"/>
            <w10:anchorlock/>
          </v:shape>
          <o:OLEObject Type="Embed" ProgID="Equation.DSMT4" ShapeID="_x0000_i1375" DrawAspect="Content" ObjectID="_1468076075" r:id="rId635"/>
        </w:object>
      </w:r>
      <w:r>
        <w:rPr>
          <w:rFonts w:asciiTheme="minorEastAsia" w:eastAsiaTheme="minorEastAsia" w:hAnsiTheme="minorEastAsia" w:cstheme="minorEastAsia" w:hint="eastAsia"/>
          <w:sz w:val="21"/>
          <w:szCs w:val="21"/>
        </w:rPr>
        <w:t>吸收一个中子得到。</w:t>
      </w:r>
      <w:r>
        <w:rPr>
          <w:rFonts w:asciiTheme="minorEastAsia" w:eastAsiaTheme="minorEastAsia" w:hAnsiTheme="minorEastAsia" w:cstheme="minorEastAsia" w:hint="eastAsia"/>
          <w:sz w:val="21"/>
          <w:szCs w:val="21"/>
        </w:rPr>
        <w:object>
          <v:shape id="_x0000_i1376"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76" DrawAspect="Content" ObjectID="_1468076076" r:id="rId636"/>
        </w:object>
      </w:r>
      <w:r>
        <w:rPr>
          <w:rFonts w:asciiTheme="minorEastAsia" w:eastAsiaTheme="minorEastAsia" w:hAnsiTheme="minorEastAsia" w:cstheme="minorEastAsia" w:hint="eastAsia"/>
          <w:sz w:val="21"/>
          <w:szCs w:val="21"/>
        </w:rPr>
        <w:t>衰变时只放出</w:t>
      </w:r>
      <w:r>
        <w:rPr>
          <w:rFonts w:asciiTheme="minorEastAsia" w:eastAsiaTheme="minorEastAsia" w:hAnsiTheme="minorEastAsia" w:cstheme="minorEastAsia" w:hint="eastAsia"/>
          <w:sz w:val="21"/>
          <w:szCs w:val="21"/>
        </w:rPr>
        <w:object>
          <v:shape id="_x0000_i1377" type="#_x0000_t75" alt="eqIde170f206fdbbd834aad7580c727e2cc6" style="width:10.55pt;height:9.55pt" o:ole="" coordsize="21600,21600" o:preferrelative="t" filled="f" stroked="f">
            <v:stroke joinstyle="miter"/>
            <v:imagedata r:id="rId326" o:title="eqIde170f206fdbbd834aad7580c727e2cc6"/>
            <o:lock v:ext="edit" aspectratio="t"/>
            <w10:anchorlock/>
          </v:shape>
          <o:OLEObject Type="Embed" ProgID="Equation.DSMT4" ShapeID="_x0000_i1377" DrawAspect="Content" ObjectID="_1468076077" r:id="rId637"/>
        </w:object>
      </w:r>
      <w:r>
        <w:rPr>
          <w:rFonts w:asciiTheme="minorEastAsia" w:eastAsiaTheme="minorEastAsia" w:hAnsiTheme="minorEastAsia" w:cstheme="minorEastAsia" w:hint="eastAsia"/>
          <w:sz w:val="21"/>
          <w:szCs w:val="21"/>
        </w:rPr>
        <w:t>射线，其半衰期为88年，则下列说法正确的是（　　）</w:t>
      </w:r>
    </w:p>
    <w:p w14:paraId="423065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378" type="#_x0000_t75" alt="eqIdf00a0d1d9c1fd5a3a4f4179c9498a329" style="width:27.25pt;height:16.6pt" o:ole="" coordsize="21600,21600" o:preferrelative="t" filled="f" stroked="f">
            <v:stroke joinstyle="miter"/>
            <v:imagedata r:id="rId634" o:title="eqIdf00a0d1d9c1fd5a3a4f4179c9498a329"/>
            <o:lock v:ext="edit" aspectratio="t"/>
            <w10:anchorlock/>
          </v:shape>
          <o:OLEObject Type="Embed" ProgID="Equation.DSMT4" ShapeID="_x0000_i1378" DrawAspect="Content" ObjectID="_1468076078" r:id="rId638"/>
        </w:object>
      </w:r>
      <w:r>
        <w:rPr>
          <w:rFonts w:asciiTheme="minorEastAsia" w:eastAsiaTheme="minorEastAsia" w:hAnsiTheme="minorEastAsia" w:cstheme="minorEastAsia" w:hint="eastAsia"/>
          <w:sz w:val="21"/>
          <w:szCs w:val="21"/>
        </w:rPr>
        <w:t>吸收一个中子得到</w:t>
      </w:r>
      <w:r>
        <w:rPr>
          <w:rFonts w:asciiTheme="minorEastAsia" w:eastAsiaTheme="minorEastAsia" w:hAnsiTheme="minorEastAsia" w:cstheme="minorEastAsia" w:hint="eastAsia"/>
          <w:sz w:val="21"/>
          <w:szCs w:val="21"/>
        </w:rPr>
        <w:object>
          <v:shape id="_x0000_i1379"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79" DrawAspect="Content" ObjectID="_1468076079" r:id="rId639"/>
        </w:object>
      </w:r>
      <w:r>
        <w:rPr>
          <w:rFonts w:asciiTheme="minorEastAsia" w:eastAsiaTheme="minorEastAsia" w:hAnsiTheme="minorEastAsia" w:cstheme="minorEastAsia" w:hint="eastAsia"/>
          <w:sz w:val="21"/>
          <w:szCs w:val="21"/>
        </w:rPr>
        <w:t>时，还要释放一个电子</w:t>
      </w:r>
    </w:p>
    <w:p w14:paraId="761BD96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380"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80" DrawAspect="Content" ObjectID="_1468076080" r:id="rId640"/>
        </w:object>
      </w:r>
      <w:r>
        <w:rPr>
          <w:rFonts w:asciiTheme="minorEastAsia" w:eastAsiaTheme="minorEastAsia" w:hAnsiTheme="minorEastAsia" w:cstheme="minorEastAsia" w:hint="eastAsia"/>
          <w:sz w:val="21"/>
          <w:szCs w:val="21"/>
        </w:rPr>
        <w:t>衰变时放出</w:t>
      </w:r>
      <w:r>
        <w:rPr>
          <w:rFonts w:asciiTheme="minorEastAsia" w:eastAsiaTheme="minorEastAsia" w:hAnsiTheme="minorEastAsia" w:cstheme="minorEastAsia" w:hint="eastAsia"/>
          <w:sz w:val="21"/>
          <w:szCs w:val="21"/>
        </w:rPr>
        <w:object>
          <v:shape id="_x0000_i1381" type="#_x0000_t75" alt="eqIde170f206fdbbd834aad7580c727e2cc6" style="width:10.55pt;height:9.55pt" o:ole="" coordsize="21600,21600" o:preferrelative="t" filled="f" stroked="f">
            <v:stroke joinstyle="miter"/>
            <v:imagedata r:id="rId326" o:title="eqIde170f206fdbbd834aad7580c727e2cc6"/>
            <o:lock v:ext="edit" aspectratio="t"/>
            <w10:anchorlock/>
          </v:shape>
          <o:OLEObject Type="Embed" ProgID="Equation.DSMT4" ShapeID="_x0000_i1381" DrawAspect="Content" ObjectID="_1468076081" r:id="rId641"/>
        </w:object>
      </w:r>
      <w:r>
        <w:rPr>
          <w:rFonts w:asciiTheme="minorEastAsia" w:eastAsiaTheme="minorEastAsia" w:hAnsiTheme="minorEastAsia" w:cstheme="minorEastAsia" w:hint="eastAsia"/>
          <w:sz w:val="21"/>
          <w:szCs w:val="21"/>
        </w:rPr>
        <w:t>射线的衰变方程为</w:t>
      </w:r>
      <w:r>
        <w:rPr>
          <w:rFonts w:asciiTheme="minorEastAsia" w:eastAsiaTheme="minorEastAsia" w:hAnsiTheme="minorEastAsia" w:cstheme="minorEastAsia" w:hint="eastAsia"/>
          <w:sz w:val="21"/>
          <w:szCs w:val="21"/>
        </w:rPr>
        <w:object>
          <v:shape id="_x0000_i1382" type="#_x0000_t75" alt="eqId662cbe78ac2a06aa0ba8e535e288b7a3" style="width:85.3pt;height:16.85pt" o:ole="" coordsize="21600,21600" o:preferrelative="t" filled="f" stroked="f">
            <v:stroke joinstyle="miter"/>
            <v:imagedata r:id="rId642" o:title="eqId662cbe78ac2a06aa0ba8e535e288b7a3"/>
            <o:lock v:ext="edit" aspectratio="t"/>
            <w10:anchorlock/>
          </v:shape>
          <o:OLEObject Type="Embed" ProgID="Equation.DSMT4" ShapeID="_x0000_i1382" DrawAspect="Content" ObjectID="_1468076082" r:id="rId643"/>
        </w:object>
      </w:r>
    </w:p>
    <w:p w14:paraId="0C2922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C．100个</w:t>
      </w:r>
      <w:r>
        <w:rPr>
          <w:rFonts w:asciiTheme="minorEastAsia" w:eastAsiaTheme="minorEastAsia" w:hAnsiTheme="minorEastAsia" w:cstheme="minorEastAsia" w:hint="eastAsia"/>
          <w:sz w:val="21"/>
          <w:szCs w:val="21"/>
        </w:rPr>
        <w:object>
          <v:shape id="_x0000_i1383"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83" DrawAspect="Content" ObjectID="_1468076083" r:id="rId644"/>
        </w:object>
      </w:r>
      <w:r>
        <w:rPr>
          <w:rFonts w:asciiTheme="minorEastAsia" w:eastAsiaTheme="minorEastAsia" w:hAnsiTheme="minorEastAsia" w:cstheme="minorEastAsia" w:hint="eastAsia"/>
          <w:sz w:val="21"/>
          <w:szCs w:val="21"/>
        </w:rPr>
        <w:t>原子核经过88年后剩余50个</w:t>
      </w:r>
    </w:p>
    <w:p w14:paraId="41DFB1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D．月球昼夜温差是</w:t>
      </w:r>
      <w:r>
        <w:rPr>
          <w:rFonts w:asciiTheme="minorEastAsia" w:eastAsiaTheme="minorEastAsia" w:hAnsiTheme="minorEastAsia" w:cstheme="minorEastAsia" w:hint="eastAsia"/>
          <w:sz w:val="21"/>
          <w:szCs w:val="21"/>
        </w:rPr>
        <w:object>
          <v:shape id="_x0000_i1384" type="#_x0000_t75" alt="eqId1667b34fd377d82b85fd50f196278df1" style="width:29.9pt;height:14.1pt" o:ole="" coordsize="21600,21600" o:preferrelative="t" filled="f" stroked="f">
            <v:stroke joinstyle="miter"/>
            <v:imagedata r:id="rId645" o:title="eqId1667b34fd377d82b85fd50f196278df1"/>
            <o:lock v:ext="edit" aspectratio="t"/>
            <w10:anchorlock/>
          </v:shape>
          <o:OLEObject Type="Embed" ProgID="Equation.DSMT4" ShapeID="_x0000_i1384" DrawAspect="Content" ObjectID="_1468076084" r:id="rId646"/>
        </w:object>
      </w:r>
      <w:r>
        <w:rPr>
          <w:rFonts w:asciiTheme="minorEastAsia" w:eastAsiaTheme="minorEastAsia" w:hAnsiTheme="minorEastAsia" w:cstheme="minorEastAsia" w:hint="eastAsia"/>
          <w:sz w:val="21"/>
          <w:szCs w:val="21"/>
        </w:rPr>
        <w:t>左右，</w:t>
      </w:r>
      <w:r>
        <w:rPr>
          <w:rFonts w:asciiTheme="minorEastAsia" w:eastAsiaTheme="minorEastAsia" w:hAnsiTheme="minorEastAsia" w:cstheme="minorEastAsia" w:hint="eastAsia"/>
          <w:sz w:val="21"/>
          <w:szCs w:val="21"/>
        </w:rPr>
        <w:object>
          <v:shape id="_x0000_i1385"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85" DrawAspect="Content" ObjectID="_1468076085" r:id="rId647"/>
        </w:object>
      </w:r>
      <w:r>
        <w:rPr>
          <w:rFonts w:asciiTheme="minorEastAsia" w:eastAsiaTheme="minorEastAsia" w:hAnsiTheme="minorEastAsia" w:cstheme="minorEastAsia" w:hint="eastAsia"/>
          <w:sz w:val="21"/>
          <w:szCs w:val="21"/>
        </w:rPr>
        <w:t>在白天衰变速度比夜晚快</w:t>
      </w:r>
    </w:p>
    <w:p w14:paraId="042E39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2BCF6AC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w:t>
      </w:r>
      <w:r>
        <w:rPr>
          <w:rFonts w:asciiTheme="minorEastAsia" w:eastAsiaTheme="minorEastAsia" w:hAnsiTheme="minorEastAsia" w:cstheme="minorEastAsia" w:hint="eastAsia"/>
          <w:color w:val="FF0000"/>
          <w:sz w:val="21"/>
          <w:szCs w:val="21"/>
        </w:rPr>
        <w:object>
          <v:shape id="_x0000_i1386" type="#_x0000_t75" alt="eqIda494e07d682d90277ed83f9d07f798b6" style="width:25.5pt;height:16.85pt" o:ole="" coordsize="21600,21600" o:preferrelative="t" filled="f" stroked="f">
            <v:stroke joinstyle="miter"/>
            <v:imagedata r:id="rId631" o:title="eqIda494e07d682d90277ed83f9d07f798b6"/>
            <o:lock v:ext="edit" aspectratio="t"/>
            <w10:anchorlock/>
          </v:shape>
          <o:OLEObject Type="Embed" ProgID="Equation.DSMT4" ShapeID="_x0000_i1386" DrawAspect="Content" ObjectID="_1468076086" r:id="rId648"/>
        </w:object>
      </w:r>
      <w:r>
        <w:rPr>
          <w:rFonts w:asciiTheme="minorEastAsia" w:eastAsiaTheme="minorEastAsia" w:hAnsiTheme="minorEastAsia" w:cstheme="minorEastAsia" w:hint="eastAsia"/>
          <w:color w:val="FF0000"/>
          <w:sz w:val="21"/>
          <w:szCs w:val="21"/>
        </w:rPr>
        <w:t>是人工放射性元素，可用</w:t>
      </w:r>
      <w:r>
        <w:rPr>
          <w:rFonts w:asciiTheme="minorEastAsia" w:eastAsiaTheme="minorEastAsia" w:hAnsiTheme="minorEastAsia" w:cstheme="minorEastAsia" w:hint="eastAsia"/>
          <w:color w:val="FF0000"/>
          <w:sz w:val="21"/>
          <w:szCs w:val="21"/>
        </w:rPr>
        <w:object>
          <v:shape id="_x0000_i1387" type="#_x0000_t75" alt="eqIdf00a0d1d9c1fd5a3a4f4179c9498a329" style="width:27.25pt;height:16.6pt" o:ole="" coordsize="21600,21600" o:preferrelative="t" filled="f" stroked="f">
            <v:stroke joinstyle="miter"/>
            <v:imagedata r:id="rId634" o:title="eqIdf00a0d1d9c1fd5a3a4f4179c9498a329"/>
            <o:lock v:ext="edit" aspectratio="t"/>
            <w10:anchorlock/>
          </v:shape>
          <o:OLEObject Type="Embed" ProgID="Equation.DSMT4" ShapeID="_x0000_i1387" DrawAspect="Content" ObjectID="_1468076087" r:id="rId649"/>
        </w:object>
      </w:r>
      <w:r>
        <w:rPr>
          <w:rFonts w:asciiTheme="minorEastAsia" w:eastAsiaTheme="minorEastAsia" w:hAnsiTheme="minorEastAsia" w:cstheme="minorEastAsia" w:hint="eastAsia"/>
          <w:color w:val="FF0000"/>
          <w:sz w:val="21"/>
          <w:szCs w:val="21"/>
        </w:rPr>
        <w:t>吸收一个中子得到，则根据质量数和电荷数守恒，</w:t>
      </w:r>
      <w:r>
        <w:rPr>
          <w:rFonts w:asciiTheme="minorEastAsia" w:eastAsiaTheme="minorEastAsia" w:hAnsiTheme="minorEastAsia" w:cstheme="minorEastAsia" w:hint="eastAsia"/>
          <w:color w:val="FF0000"/>
          <w:sz w:val="21"/>
          <w:szCs w:val="21"/>
        </w:rPr>
        <w:object>
          <v:shape id="_x0000_i1388" type="#_x0000_t75" alt="eqId32c884cd8b4099b3c823e41f2e005897" style="width:27.25pt;height:16.6pt" o:ole="" coordsize="21600,21600" o:preferrelative="t" filled="f" stroked="f">
            <v:stroke joinstyle="miter"/>
            <v:imagedata r:id="rId650" o:title="eqId32c884cd8b4099b3c823e41f2e005897"/>
            <o:lock v:ext="edit" aspectratio="t"/>
            <w10:anchorlock/>
          </v:shape>
          <o:OLEObject Type="Embed" ProgID="Equation.DSMT4" ShapeID="_x0000_i1388" DrawAspect="Content" ObjectID="_1468076088" r:id="rId651"/>
        </w:object>
      </w:r>
      <w:r>
        <w:rPr>
          <w:rFonts w:asciiTheme="minorEastAsia" w:eastAsiaTheme="minorEastAsia" w:hAnsiTheme="minorEastAsia" w:cstheme="minorEastAsia" w:hint="eastAsia"/>
          <w:color w:val="FF0000"/>
          <w:sz w:val="21"/>
          <w:szCs w:val="21"/>
        </w:rPr>
        <w:t>吸收中子的核反应方程为</w:t>
      </w:r>
    </w:p>
    <w:p w14:paraId="7B8D067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89" type="#_x0000_t75" alt="eqIdacc6cfa4070d371546cc8ee7cc90b039" style="width:107.3pt;height:16.5pt" o:ole="" coordsize="21600,21600" o:preferrelative="t" filled="f" stroked="f">
            <v:stroke joinstyle="miter"/>
            <v:imagedata r:id="rId652" o:title="eqIdacc6cfa4070d371546cc8ee7cc90b039"/>
            <o:lock v:ext="edit" aspectratio="t"/>
            <w10:anchorlock/>
          </v:shape>
          <o:OLEObject Type="Embed" ProgID="Equation.DSMT4" ShapeID="_x0000_i1389" DrawAspect="Content" ObjectID="_1468076089" r:id="rId653"/>
        </w:object>
      </w:r>
    </w:p>
    <w:p w14:paraId="7D4BAF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故A正确；</w:t>
      </w:r>
    </w:p>
    <w:p w14:paraId="681809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B．根据质量数和电荷数守恒，核反应方程为</w:t>
      </w:r>
    </w:p>
    <w:p w14:paraId="71836D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390" type="#_x0000_t75" alt="eqId4ef41cfd99af4f42dcd091afc79baaf7" style="width:87.1pt;height:16.55pt" o:ole="" coordsize="21600,21600" o:preferrelative="t" filled="f" stroked="f">
            <v:stroke joinstyle="miter"/>
            <v:imagedata r:id="rId654" o:title="eqId4ef41cfd99af4f42dcd091afc79baaf7"/>
            <o:lock v:ext="edit" aspectratio="t"/>
            <w10:anchorlock/>
          </v:shape>
          <o:OLEObject Type="Embed" ProgID="Equation.DSMT4" ShapeID="_x0000_i1390" DrawAspect="Content" ObjectID="_1468076090" r:id="rId655"/>
        </w:object>
      </w:r>
    </w:p>
    <w:p w14:paraId="13EDA0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故B错误；</w:t>
      </w:r>
    </w:p>
    <w:p w14:paraId="50FD356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C．半衰期具有统计规律，对大量原子核适用，对少量原子核不适用，故C错误；</w:t>
      </w:r>
    </w:p>
    <w:p w14:paraId="13240B7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D．半衰期是原子核内部自身的因素决定的，和物理、化学环境无关，故D错误。</w:t>
      </w:r>
    </w:p>
    <w:p w14:paraId="226BD2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109ECA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27．（2024·吉林白城·校考二模）图为铀238衰变为钍234过程中铀核质量随时间变化图像，则（　　）</w:t>
      </w:r>
    </w:p>
    <w:p w14:paraId="297069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1733550" cy="1019175"/>
            <wp:effectExtent l="0" t="0" r="6350" b="9525"/>
            <wp:docPr id="100013" name="图片 100013" descr="@@@15c7bda5-a14b-41df-9218-bc67e34fd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5c7bda5-a14b-41df-9218-bc67e34fd25a"/>
                    <pic:cNvPicPr>
                      <a:picLocks noChangeAspect="1"/>
                    </pic:cNvPicPr>
                  </pic:nvPicPr>
                  <pic:blipFill>
                    <a:blip xmlns:r="http://schemas.openxmlformats.org/officeDocument/2006/relationships" r:embed="rId656"/>
                    <a:stretch>
                      <a:fillRect/>
                    </a:stretch>
                  </pic:blipFill>
                  <pic:spPr>
                    <a:xfrm>
                      <a:off x="0" y="0"/>
                      <a:ext cx="1733550" cy="1019175"/>
                    </a:xfrm>
                    <a:prstGeom prst="rect">
                      <a:avLst/>
                    </a:prstGeom>
                  </pic:spPr>
                </pic:pic>
              </a:graphicData>
            </a:graphic>
          </wp:inline>
        </w:drawing>
      </w:r>
    </w:p>
    <w:p w14:paraId="5ED001C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A．原子核衰变过程中不释放核能</w:t>
      </w:r>
    </w:p>
    <w:p w14:paraId="02CDEAF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B．铀238衰变为钍234同时放出电子</w:t>
      </w:r>
    </w:p>
    <w:p w14:paraId="5058CD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C．铀238半衰期为</w:t>
      </w:r>
      <w:r>
        <w:rPr>
          <w:rFonts w:asciiTheme="minorEastAsia" w:eastAsiaTheme="minorEastAsia" w:hAnsiTheme="minorEastAsia" w:cstheme="minorEastAsia" w:hint="eastAsia"/>
          <w:sz w:val="21"/>
          <w:szCs w:val="21"/>
        </w:rPr>
        <w:object>
          <v:shape id="_x0000_i1391" type="#_x0000_t75" alt="eqIdcc5efbc5b19afc31aa0dc6dcd96d6414" style="width:36.9pt;height:13.85pt" o:ole="" coordsize="21600,21600" o:preferrelative="t" filled="f" stroked="f">
            <v:stroke joinstyle="miter"/>
            <v:imagedata r:id="rId657" o:title="eqIdcc5efbc5b19afc31aa0dc6dcd96d6414"/>
            <o:lock v:ext="edit" aspectratio="t"/>
            <w10:anchorlock/>
          </v:shape>
          <o:OLEObject Type="Embed" ProgID="Equation.DSMT4" ShapeID="_x0000_i1391" DrawAspect="Content" ObjectID="_1468076091" r:id="rId658"/>
        </w:object>
      </w:r>
      <w:r>
        <w:rPr>
          <w:rFonts w:asciiTheme="minorEastAsia" w:eastAsiaTheme="minorEastAsia" w:hAnsiTheme="minorEastAsia" w:cstheme="minorEastAsia" w:hint="eastAsia"/>
          <w:sz w:val="21"/>
          <w:szCs w:val="21"/>
        </w:rPr>
        <w:t>年</w:t>
      </w:r>
    </w:p>
    <w:p w14:paraId="7A9470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D．环境温度降低衰变速度将变慢</w:t>
      </w:r>
    </w:p>
    <w:p w14:paraId="11B446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5EAC00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】A．原子核衰变过程中有质量亏损，会释放核能，故A错误；</w:t>
      </w:r>
    </w:p>
    <w:p w14:paraId="4728B5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B．铀238衰变为钍234，质量数减少4，为</w:t>
      </w:r>
      <w:r>
        <w:rPr>
          <w:rFonts w:asciiTheme="minorEastAsia" w:eastAsiaTheme="minorEastAsia" w:hAnsiTheme="minorEastAsia" w:cstheme="minorEastAsia" w:hint="eastAsia"/>
          <w:color w:val="FF0000"/>
          <w:sz w:val="21"/>
          <w:szCs w:val="21"/>
        </w:rPr>
        <w:object>
          <v:shape id="_x0000_i1392" type="#_x0000_t75" alt="eqIde170f206fdbbd834aad7580c727e2cc6" style="width:10.55pt;height:9.55pt" o:ole="" coordsize="21600,21600" o:preferrelative="t" filled="f" stroked="f">
            <v:stroke joinstyle="miter"/>
            <v:imagedata r:id="rId326" o:title="eqIde170f206fdbbd834aad7580c727e2cc6"/>
            <o:lock v:ext="edit" aspectratio="t"/>
            <w10:anchorlock/>
          </v:shape>
          <o:OLEObject Type="Embed" ProgID="Equation.DSMT4" ShapeID="_x0000_i1392" DrawAspect="Content" ObjectID="_1468076092" r:id="rId659"/>
        </w:object>
      </w:r>
      <w:r>
        <w:rPr>
          <w:rFonts w:asciiTheme="minorEastAsia" w:eastAsiaTheme="minorEastAsia" w:hAnsiTheme="minorEastAsia" w:cstheme="minorEastAsia" w:hint="eastAsia"/>
          <w:color w:val="FF0000"/>
          <w:sz w:val="21"/>
          <w:szCs w:val="21"/>
        </w:rPr>
        <w:t>衰变，故B错误；</w:t>
      </w:r>
    </w:p>
    <w:p w14:paraId="6F8BEB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C．由图可知铀238从</w:t>
      </w:r>
      <w:r>
        <w:rPr>
          <w:rFonts w:asciiTheme="minorEastAsia" w:eastAsiaTheme="minorEastAsia" w:hAnsiTheme="minorEastAsia" w:cstheme="minorEastAsia" w:hint="eastAsia"/>
          <w:color w:val="FF0000"/>
          <w:sz w:val="21"/>
          <w:szCs w:val="21"/>
        </w:rPr>
        <w:object>
          <v:shape id="_x0000_i1393" type="#_x0000_t75" alt="eqId1d10996115e1bf36288cd96fd1427642" style="width:19.35pt;height:27.35pt" o:ole="" coordsize="21600,21600" o:preferrelative="t" filled="f" stroked="f">
            <v:stroke joinstyle="miter"/>
            <v:imagedata r:id="rId660" o:title="eqId1d10996115e1bf36288cd96fd1427642"/>
            <o:lock v:ext="edit" aspectratio="t"/>
            <w10:anchorlock/>
          </v:shape>
          <o:OLEObject Type="Embed" ProgID="Equation.DSMT4" ShapeID="_x0000_i1393" DrawAspect="Content" ObjectID="_1468076093" r:id="rId661"/>
        </w:object>
      </w:r>
      <w:r>
        <w:rPr>
          <w:rFonts w:asciiTheme="minorEastAsia" w:eastAsiaTheme="minorEastAsia" w:hAnsiTheme="minorEastAsia" w:cstheme="minorEastAsia" w:hint="eastAsia"/>
          <w:color w:val="FF0000"/>
          <w:sz w:val="21"/>
          <w:szCs w:val="21"/>
        </w:rPr>
        <w:t>衰变</w:t>
      </w:r>
      <w:r>
        <w:rPr>
          <w:rFonts w:asciiTheme="minorEastAsia" w:eastAsiaTheme="minorEastAsia" w:hAnsiTheme="minorEastAsia" w:cstheme="minorEastAsia" w:hint="eastAsia"/>
          <w:color w:val="FF0000"/>
          <w:sz w:val="21"/>
          <w:szCs w:val="21"/>
        </w:rPr>
        <w:object>
          <v:shape id="_x0000_i1394" type="#_x0000_t75" alt="eqIddf4e21005137fe7de6e13a927846776c" style="width:18.45pt;height:27.7pt" o:ole="" coordsize="21600,21600" o:preferrelative="t" filled="f" stroked="f">
            <v:stroke joinstyle="miter"/>
            <v:imagedata r:id="rId662" o:title="eqIddf4e21005137fe7de6e13a927846776c"/>
            <o:lock v:ext="edit" aspectratio="t"/>
            <w10:anchorlock/>
          </v:shape>
          <o:OLEObject Type="Embed" ProgID="Equation.DSMT4" ShapeID="_x0000_i1394" DrawAspect="Content" ObjectID="_1468076094" r:id="rId663"/>
        </w:object>
      </w:r>
      <w:r>
        <w:rPr>
          <w:rFonts w:asciiTheme="minorEastAsia" w:eastAsiaTheme="minorEastAsia" w:hAnsiTheme="minorEastAsia" w:cstheme="minorEastAsia" w:hint="eastAsia"/>
          <w:color w:val="FF0000"/>
          <w:sz w:val="21"/>
          <w:szCs w:val="21"/>
        </w:rPr>
        <w:t>到的时间为</w:t>
      </w:r>
      <w:r>
        <w:rPr>
          <w:rFonts w:asciiTheme="minorEastAsia" w:eastAsiaTheme="minorEastAsia" w:hAnsiTheme="minorEastAsia" w:cstheme="minorEastAsia" w:hint="eastAsia"/>
          <w:color w:val="FF0000"/>
          <w:sz w:val="21"/>
          <w:szCs w:val="21"/>
        </w:rPr>
        <w:object>
          <v:shape id="_x0000_i1395" type="#_x0000_t75" alt="eqIdcc5efbc5b19afc31aa0dc6dcd96d6414" style="width:36.9pt;height:13.85pt" o:ole="" coordsize="21600,21600" o:preferrelative="t" filled="f" stroked="f">
            <v:stroke joinstyle="miter"/>
            <v:imagedata r:id="rId657" o:title="eqIdcc5efbc5b19afc31aa0dc6dcd96d6414"/>
            <o:lock v:ext="edit" aspectratio="t"/>
            <w10:anchorlock/>
          </v:shape>
          <o:OLEObject Type="Embed" ProgID="Equation.DSMT4" ShapeID="_x0000_i1395" DrawAspect="Content" ObjectID="_1468076095" r:id="rId664"/>
        </w:object>
      </w:r>
      <w:r>
        <w:rPr>
          <w:rFonts w:asciiTheme="minorEastAsia" w:eastAsiaTheme="minorEastAsia" w:hAnsiTheme="minorEastAsia" w:cstheme="minorEastAsia" w:hint="eastAsia"/>
          <w:color w:val="FF0000"/>
          <w:sz w:val="21"/>
          <w:szCs w:val="21"/>
        </w:rPr>
        <w:t>年，则可知半衰期为</w:t>
      </w:r>
      <w:r>
        <w:rPr>
          <w:rFonts w:asciiTheme="minorEastAsia" w:eastAsiaTheme="minorEastAsia" w:hAnsiTheme="minorEastAsia" w:cstheme="minorEastAsia" w:hint="eastAsia"/>
          <w:color w:val="FF0000"/>
          <w:sz w:val="21"/>
          <w:szCs w:val="21"/>
        </w:rPr>
        <w:object>
          <v:shape id="_x0000_i1396" type="#_x0000_t75" alt="eqIdcc5efbc5b19afc31aa0dc6dcd96d6414" style="width:36.9pt;height:13.85pt" o:ole="" coordsize="21600,21600" o:preferrelative="t" filled="f" stroked="f">
            <v:stroke joinstyle="miter"/>
            <v:imagedata r:id="rId657" o:title="eqIdcc5efbc5b19afc31aa0dc6dcd96d6414"/>
            <o:lock v:ext="edit" aspectratio="t"/>
            <w10:anchorlock/>
          </v:shape>
          <o:OLEObject Type="Embed" ProgID="Equation.DSMT4" ShapeID="_x0000_i1396" DrawAspect="Content" ObjectID="_1468076096" r:id="rId665"/>
        </w:object>
      </w:r>
      <w:r>
        <w:rPr>
          <w:rFonts w:asciiTheme="minorEastAsia" w:eastAsiaTheme="minorEastAsia" w:hAnsiTheme="minorEastAsia" w:cstheme="minorEastAsia" w:hint="eastAsia"/>
          <w:color w:val="FF0000"/>
          <w:sz w:val="21"/>
          <w:szCs w:val="21"/>
        </w:rPr>
        <w:t>年，故C正确；</w:t>
      </w:r>
    </w:p>
    <w:p w14:paraId="18FAA2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D．外界因素不会影响半衰期大小，故D错误。</w:t>
      </w:r>
    </w:p>
    <w:p w14:paraId="5EE668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34B54E9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28．（2024·江西鹰潭·统考二模）2023年8月，日本不顾多个国家的反对，公然将含有大量放射性物质的核废水排放到太平洋中，其中有一种放射性物质是碳14，它的半衰期大约为5730年，其衰变方程为</w:t>
      </w:r>
      <w:r>
        <w:rPr>
          <w:rFonts w:asciiTheme="minorEastAsia" w:eastAsiaTheme="minorEastAsia" w:hAnsiTheme="minorEastAsia" w:cstheme="minorEastAsia" w:hint="eastAsia"/>
          <w:sz w:val="21"/>
          <w:szCs w:val="21"/>
        </w:rPr>
        <w:object>
          <v:shape id="_x0000_i1397" type="#_x0000_t75" alt="eqId6481b41a4e772142b953377d23e67f0a" style="width:60.7pt;height:16.5pt" o:ole="" coordsize="21600,21600" o:preferrelative="t" filled="f" stroked="f">
            <v:stroke joinstyle="miter"/>
            <v:imagedata r:id="rId666" o:title="eqId6481b41a4e772142b953377d23e67f0a"/>
            <o:lock v:ext="edit" aspectratio="t"/>
            <w10:anchorlock/>
          </v:shape>
          <o:OLEObject Type="Embed" ProgID="Equation.DSMT4" ShapeID="_x0000_i1397" DrawAspect="Content" ObjectID="_1468076097" r:id="rId667"/>
        </w:object>
      </w:r>
      <w:r>
        <w:rPr>
          <w:rFonts w:asciiTheme="minorEastAsia" w:eastAsiaTheme="minorEastAsia" w:hAnsiTheme="minorEastAsia" w:cstheme="minorEastAsia" w:hint="eastAsia"/>
          <w:sz w:val="21"/>
          <w:szCs w:val="21"/>
        </w:rPr>
        <w:t>；则下列说法正确的是（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3B61B52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A．衰变方程中X为</w:t>
      </w:r>
      <w:r>
        <w:rPr>
          <w:rFonts w:asciiTheme="minorEastAsia" w:eastAsiaTheme="minorEastAsia" w:hAnsiTheme="minorEastAsia" w:cstheme="minorEastAsia" w:hint="eastAsia"/>
          <w:sz w:val="21"/>
          <w:szCs w:val="21"/>
        </w:rPr>
        <w:object>
          <v:shape id="_x0000_i1398" type="#_x0000_t75" alt="eqIde170f206fdbbd834aad7580c727e2cc6" style="width:10.55pt;height:9.55pt" o:ole="" coordsize="21600,21600" o:preferrelative="t" filled="f" stroked="f">
            <v:stroke joinstyle="miter"/>
            <v:imagedata r:id="rId326" o:title="eqIde170f206fdbbd834aad7580c727e2cc6"/>
            <o:lock v:ext="edit" aspectratio="t"/>
            <w10:anchorlock/>
          </v:shape>
          <o:OLEObject Type="Embed" ProgID="Equation.DSMT4" ShapeID="_x0000_i1398" DrawAspect="Content" ObjectID="_1468076098" r:id="rId668"/>
        </w:object>
      </w:r>
      <w:r>
        <w:rPr>
          <w:rFonts w:asciiTheme="minorEastAsia" w:eastAsiaTheme="minorEastAsia" w:hAnsiTheme="minorEastAsia" w:cstheme="minorEastAsia" w:hint="eastAsia"/>
          <w:sz w:val="21"/>
          <w:szCs w:val="21"/>
        </w:rPr>
        <w:t>粒子</w:t>
      </w:r>
    </w:p>
    <w:p w14:paraId="688359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B．衰变产生的X粒子电离本领比</w:t>
      </w:r>
      <w:r>
        <w:rPr>
          <w:rFonts w:asciiTheme="minorEastAsia" w:eastAsiaTheme="minorEastAsia" w:hAnsiTheme="minorEastAsia" w:cstheme="minorEastAsia" w:hint="eastAsia"/>
          <w:sz w:val="21"/>
          <w:szCs w:val="21"/>
        </w:rPr>
        <w:object>
          <v:shape id="_x0000_i1399"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399" DrawAspect="Content" ObjectID="_1468076099" r:id="rId669"/>
        </w:object>
      </w:r>
      <w:r>
        <w:rPr>
          <w:rFonts w:asciiTheme="minorEastAsia" w:eastAsiaTheme="minorEastAsia" w:hAnsiTheme="minorEastAsia" w:cstheme="minorEastAsia" w:hint="eastAsia"/>
          <w:sz w:val="21"/>
          <w:szCs w:val="21"/>
        </w:rPr>
        <w:t>光子强</w:t>
      </w:r>
    </w:p>
    <w:p w14:paraId="7D235D7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C．碳14半衰期很长，所以短期内不会对人类造成影响</w:t>
      </w:r>
    </w:p>
    <w:p w14:paraId="46056A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D．如果有100个碳14，经过2865年将有25个原子核发生衰变</w:t>
      </w:r>
    </w:p>
    <w:p w14:paraId="36B00BC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449460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】A．根据质量数和电荷数守恒，衰变方程为</w:t>
      </w:r>
      <w:r>
        <w:rPr>
          <w:rFonts w:asciiTheme="minorEastAsia" w:eastAsiaTheme="minorEastAsia" w:hAnsiTheme="minorEastAsia" w:cstheme="minorEastAsia" w:hint="eastAsia"/>
          <w:color w:val="FF0000"/>
          <w:sz w:val="21"/>
          <w:szCs w:val="21"/>
        </w:rPr>
        <w:object>
          <v:shape id="_x0000_i1400" type="#_x0000_t75" alt="eqId33e3476aea1483718300519de89fe2bd" style="width:64.2pt;height:16.55pt" o:ole="" coordsize="21600,21600" o:preferrelative="t" filled="f" stroked="f">
            <v:stroke joinstyle="miter"/>
            <v:imagedata r:id="rId670" o:title="eqId33e3476aea1483718300519de89fe2bd"/>
            <o:lock v:ext="edit" aspectratio="t"/>
            <w10:anchorlock/>
          </v:shape>
          <o:OLEObject Type="Embed" ProgID="Equation.DSMT4" ShapeID="_x0000_i1400" DrawAspect="Content" ObjectID="_1468076100" r:id="rId671"/>
        </w:object>
      </w:r>
      <w:r>
        <w:rPr>
          <w:rFonts w:asciiTheme="minorEastAsia" w:eastAsiaTheme="minorEastAsia" w:hAnsiTheme="minorEastAsia" w:cstheme="minorEastAsia" w:hint="eastAsia"/>
          <w:color w:val="FF0000"/>
          <w:sz w:val="21"/>
          <w:szCs w:val="21"/>
        </w:rPr>
        <w:t>可知衰变方程中X为电子，故A错误；</w:t>
      </w:r>
    </w:p>
    <w:p w14:paraId="336299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B．衰变产生的X粒子电离本领比</w:t>
      </w:r>
      <w:r>
        <w:rPr>
          <w:rFonts w:asciiTheme="minorEastAsia" w:eastAsiaTheme="minorEastAsia" w:hAnsiTheme="minorEastAsia" w:cstheme="minorEastAsia" w:hint="eastAsia"/>
          <w:color w:val="FF0000"/>
          <w:sz w:val="21"/>
          <w:szCs w:val="21"/>
        </w:rPr>
        <w:object>
          <v:shape id="_x0000_i1401" type="#_x0000_t75" alt="eqId9f435efcc7869eec21bdba1ed81dc3f5" style="width:9.65pt;height:10.95pt" o:ole="" coordsize="21600,21600" o:preferrelative="t" filled="f" stroked="f">
            <v:stroke joinstyle="miter"/>
            <v:imagedata r:id="rId456" o:title="eqId9f435efcc7869eec21bdba1ed81dc3f5"/>
            <o:lock v:ext="edit" aspectratio="t"/>
            <w10:anchorlock/>
          </v:shape>
          <o:OLEObject Type="Embed" ProgID="Equation.DSMT4" ShapeID="_x0000_i1401" DrawAspect="Content" ObjectID="_1468076101" r:id="rId672"/>
        </w:object>
      </w:r>
      <w:r>
        <w:rPr>
          <w:rFonts w:asciiTheme="minorEastAsia" w:eastAsiaTheme="minorEastAsia" w:hAnsiTheme="minorEastAsia" w:cstheme="minorEastAsia" w:hint="eastAsia"/>
          <w:color w:val="FF0000"/>
          <w:sz w:val="21"/>
          <w:szCs w:val="21"/>
        </w:rPr>
        <w:t>光子强，故B正确；</w:t>
      </w:r>
    </w:p>
    <w:p w14:paraId="33D6D4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 碳14半衰期很长，短期内会对人类造成影响，故C错误；</w:t>
      </w:r>
    </w:p>
    <w:p w14:paraId="290430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 xml:space="preserve">D．半衰期是大量原子核衰变的统计规律，对少量原子核衰变不适用，故D错误。 </w:t>
      </w:r>
    </w:p>
    <w:p w14:paraId="5E47DDD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50B4B95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29．（2022上·广东茂名·高三茂名市电白区第一中学统考阶段练习）放射性同位素是核医学诊断和治疗的基础。钼</w:t>
      </w:r>
      <w:r>
        <w:rPr>
          <w:rFonts w:asciiTheme="minorEastAsia" w:eastAsiaTheme="minorEastAsia" w:hAnsiTheme="minorEastAsia" w:cstheme="minorEastAsia" w:hint="eastAsia"/>
          <w:sz w:val="21"/>
          <w:szCs w:val="21"/>
        </w:rPr>
        <w:object>
          <v:shape id="_x0000_i1402" type="#_x0000_t75" alt="eqId43b3adbdc14f60c4b5acbad223a8b315" style="width:45.75pt;height:19.15pt" o:ole="" coordsize="21600,21600" o:preferrelative="t" filled="f" stroked="f">
            <v:stroke joinstyle="miter"/>
            <v:imagedata r:id="rId673" o:title="eqId43b3adbdc14f60c4b5acbad223a8b315"/>
            <o:lock v:ext="edit" aspectratio="t"/>
            <w10:anchorlock/>
          </v:shape>
          <o:OLEObject Type="Embed" ProgID="Equation.DSMT4" ShapeID="_x0000_i1402" DrawAspect="Content" ObjectID="_1468076102" r:id="rId674"/>
        </w:object>
      </w:r>
      <w:r>
        <w:rPr>
          <w:rFonts w:asciiTheme="minorEastAsia" w:eastAsiaTheme="minorEastAsia" w:hAnsiTheme="minorEastAsia" w:cstheme="minorEastAsia" w:hint="eastAsia"/>
          <w:sz w:val="21"/>
          <w:szCs w:val="21"/>
        </w:rPr>
        <w:t>和锝</w:t>
      </w:r>
      <w:r>
        <w:rPr>
          <w:rFonts w:asciiTheme="minorEastAsia" w:eastAsiaTheme="minorEastAsia" w:hAnsiTheme="minorEastAsia" w:cstheme="minorEastAsia" w:hint="eastAsia"/>
          <w:sz w:val="21"/>
          <w:szCs w:val="21"/>
        </w:rPr>
        <w:object>
          <v:shape id="_x0000_i1403" type="#_x0000_t75" alt="eqId8128992e67c571cf5ac54638380ccc46" style="width:42.2pt;height:19pt" o:ole="" coordsize="21600,21600" o:preferrelative="t" filled="f" stroked="f">
            <v:stroke joinstyle="miter"/>
            <v:imagedata r:id="rId675" o:title="eqId8128992e67c571cf5ac54638380ccc46"/>
            <o:lock v:ext="edit" aspectratio="t"/>
            <w10:anchorlock/>
          </v:shape>
          <o:OLEObject Type="Embed" ProgID="Equation.DSMT4" ShapeID="_x0000_i1403" DrawAspect="Content" ObjectID="_1468076103" r:id="rId676"/>
        </w:object>
      </w:r>
      <w:r>
        <w:rPr>
          <w:rFonts w:asciiTheme="minorEastAsia" w:eastAsiaTheme="minorEastAsia" w:hAnsiTheme="minorEastAsia" w:cstheme="minorEastAsia" w:hint="eastAsia"/>
          <w:sz w:val="21"/>
          <w:szCs w:val="21"/>
        </w:rPr>
        <w:t>都是放射性元素，在医院里利用放射性同位素发生器可以由钼99制备锝99，病人服用含锝99的药物后可用于内脏器官造影。下列说法正确的是（　　）</w:t>
      </w:r>
    </w:p>
    <w:p w14:paraId="490DA7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A．对钼99密封并低温保存可以减缓其衰变速度</w:t>
      </w:r>
    </w:p>
    <w:p w14:paraId="0C47AB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B．病人体温升高会加快锝99的衰变速度</w:t>
      </w:r>
    </w:p>
    <w:p w14:paraId="2FAB23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C．利用钼99制备锝99的核反应方程为</w:t>
      </w:r>
      <w:r>
        <w:rPr>
          <w:rFonts w:asciiTheme="minorEastAsia" w:eastAsiaTheme="minorEastAsia" w:hAnsiTheme="minorEastAsia" w:cstheme="minorEastAsia" w:hint="eastAsia"/>
          <w:sz w:val="21"/>
          <w:szCs w:val="21"/>
        </w:rPr>
        <w:object>
          <v:shape id="_x0000_i1404" type="#_x0000_t75" alt="eqId5077082c2e47dacdaaac4f13be5f3dfa" style="width:79.2pt;height:16.35pt" o:ole="" coordsize="21600,21600" o:preferrelative="t" filled="f" stroked="f">
            <v:stroke joinstyle="miter"/>
            <v:imagedata r:id="rId677" o:title="eqId5077082c2e47dacdaaac4f13be5f3dfa"/>
            <o:lock v:ext="edit" aspectratio="t"/>
            <w10:anchorlock/>
          </v:shape>
          <o:OLEObject Type="Embed" ProgID="Equation.DSMT4" ShapeID="_x0000_i1404" DrawAspect="Content" ObjectID="_1468076104" r:id="rId678"/>
        </w:object>
      </w:r>
    </w:p>
    <w:p w14:paraId="1E40BAE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D．利用钼99制备锝99的核反应方程为</w:t>
      </w:r>
      <w:r>
        <w:rPr>
          <w:rFonts w:asciiTheme="minorEastAsia" w:eastAsiaTheme="minorEastAsia" w:hAnsiTheme="minorEastAsia" w:cstheme="minorEastAsia" w:hint="eastAsia"/>
          <w:sz w:val="21"/>
          <w:szCs w:val="21"/>
        </w:rPr>
        <w:object>
          <v:shape id="_x0000_i1405" type="#_x0000_t75" alt="eqIdbfe16c4298fe9d113fd644b80974e215" style="width:84.4pt;height:16.35pt" o:ole="" coordsize="21600,21600" o:preferrelative="t" filled="f" stroked="f">
            <v:stroke joinstyle="miter"/>
            <v:imagedata r:id="rId679" o:title="eqIdbfe16c4298fe9d113fd644b80974e215"/>
            <o:lock v:ext="edit" aspectratio="t"/>
            <w10:anchorlock/>
          </v:shape>
          <o:OLEObject Type="Embed" ProgID="Equation.DSMT4" ShapeID="_x0000_i1405" DrawAspect="Content" ObjectID="_1468076105" r:id="rId680"/>
        </w:object>
      </w:r>
    </w:p>
    <w:p w14:paraId="5447C3F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29FB29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】AB．放射性元素的半衰期由原子核决定，与外界的温度无关，故AB错误；</w:t>
      </w:r>
    </w:p>
    <w:p w14:paraId="57FC40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CD．根据题意，由质量数守恒和电荷数守恒可得，利用钼99制备锝99的核反应方程为</w:t>
      </w:r>
    </w:p>
    <w:p w14:paraId="69B8AA4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406" type="#_x0000_t75" alt="eqId5077082c2e47dacdaaac4f13be5f3dfa" style="width:79.2pt;height:16.35pt" o:ole="" coordsize="21600,21600" o:preferrelative="t" filled="f" stroked="f">
            <v:stroke joinstyle="miter"/>
            <v:imagedata r:id="rId677" o:title="eqId5077082c2e47dacdaaac4f13be5f3dfa"/>
            <o:lock v:ext="edit" aspectratio="t"/>
            <w10:anchorlock/>
          </v:shape>
          <o:OLEObject Type="Embed" ProgID="Equation.DSMT4" ShapeID="_x0000_i1406" DrawAspect="Content" ObjectID="_1468076106" r:id="rId681"/>
        </w:object>
      </w:r>
    </w:p>
    <w:p w14:paraId="4DF363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故D错误，C正确。</w:t>
      </w:r>
    </w:p>
    <w:p w14:paraId="3218DB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06CE36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30．（2024·全国·模拟预测）据2023年8月22日《人民日报》消息，日本政府宣布将从24日开始将福岛核电站核污染水排入海洋。核污水中含有多种放射性成分，其中有一种难以被清除的同位素氚可能会引起基因突变，氚亦称超重氢，是氢的同位素之一，有放射性，会发生β衰变，其半衰期为</w:t>
      </w:r>
      <w:r>
        <w:rPr>
          <w:rFonts w:asciiTheme="minorEastAsia" w:eastAsiaTheme="minorEastAsia" w:hAnsiTheme="minorEastAsia" w:cstheme="minorEastAsia" w:hint="eastAsia"/>
          <w:sz w:val="21"/>
          <w:szCs w:val="21"/>
        </w:rPr>
        <w:object>
          <v:shape id="_x0000_i1407" type="#_x0000_t75" alt="eqId1d7c7f5826a386078105aae377becc19" style="width:25.5pt;height:12.4pt" o:ole="" coordsize="21600,21600" o:preferrelative="t" filled="f" stroked="f">
            <v:stroke joinstyle="miter"/>
            <v:imagedata r:id="rId682" o:title="eqId1d7c7f5826a386078105aae377becc19"/>
            <o:lock v:ext="edit" aspectratio="t"/>
            <w10:anchorlock/>
          </v:shape>
          <o:OLEObject Type="Embed" ProgID="Equation.DSMT4" ShapeID="_x0000_i1407" DrawAspect="Content" ObjectID="_1468076107" r:id="rId683"/>
        </w:object>
      </w:r>
      <w:r>
        <w:rPr>
          <w:rFonts w:asciiTheme="minorEastAsia" w:eastAsiaTheme="minorEastAsia" w:hAnsiTheme="minorEastAsia" w:cstheme="minorEastAsia" w:hint="eastAsia"/>
          <w:sz w:val="21"/>
          <w:szCs w:val="21"/>
        </w:rPr>
        <w:t>年。下列有关氚的说法正确的是（　　）</w:t>
      </w:r>
    </w:p>
    <w:p w14:paraId="16E649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2228850" cy="1647825"/>
            <wp:effectExtent l="0" t="0" r="6350" b="3175"/>
            <wp:docPr id="100015" name="图片 100015" descr="@@@b02b489d-2794-4b18-a68a-72e149e1c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02b489d-2794-4b18-a68a-72e149e1cf60"/>
                    <pic:cNvPicPr>
                      <a:picLocks noChangeAspect="1"/>
                    </pic:cNvPicPr>
                  </pic:nvPicPr>
                  <pic:blipFill>
                    <a:blip xmlns:r="http://schemas.openxmlformats.org/officeDocument/2006/relationships" r:embed="rId684"/>
                    <a:stretch>
                      <a:fillRect/>
                    </a:stretch>
                  </pic:blipFill>
                  <pic:spPr>
                    <a:xfrm>
                      <a:off x="0" y="0"/>
                      <a:ext cx="2228850" cy="1647825"/>
                    </a:xfrm>
                    <a:prstGeom prst="rect">
                      <a:avLst/>
                    </a:prstGeom>
                  </pic:spPr>
                </pic:pic>
              </a:graphicData>
            </a:graphic>
          </wp:inline>
        </w:drawing>
      </w:r>
    </w:p>
    <w:p w14:paraId="48B7FB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A．如果金属罐中密封有1kg氚，</w:t>
      </w:r>
      <w:r>
        <w:rPr>
          <w:rFonts w:asciiTheme="minorEastAsia" w:eastAsiaTheme="minorEastAsia" w:hAnsiTheme="minorEastAsia" w:cstheme="minorEastAsia" w:hint="eastAsia"/>
          <w:sz w:val="21"/>
          <w:szCs w:val="21"/>
        </w:rPr>
        <w:object>
          <v:shape id="_x0000_i1408" type="#_x0000_t75" alt="eqId1d7c7f5826a386078105aae377becc19" style="width:25.5pt;height:12.4pt" o:ole="" coordsize="21600,21600" o:preferrelative="t" filled="f" stroked="f">
            <v:stroke joinstyle="miter"/>
            <v:imagedata r:id="rId682" o:title="eqId1d7c7f5826a386078105aae377becc19"/>
            <o:lock v:ext="edit" aspectratio="t"/>
            <w10:anchorlock/>
          </v:shape>
          <o:OLEObject Type="Embed" ProgID="Equation.DSMT4" ShapeID="_x0000_i1408" DrawAspect="Content" ObjectID="_1468076108" r:id="rId685"/>
        </w:object>
      </w:r>
      <w:r>
        <w:rPr>
          <w:rFonts w:asciiTheme="minorEastAsia" w:eastAsiaTheme="minorEastAsia" w:hAnsiTheme="minorEastAsia" w:cstheme="minorEastAsia" w:hint="eastAsia"/>
          <w:sz w:val="21"/>
          <w:szCs w:val="21"/>
        </w:rPr>
        <w:t>年后金属罐的质量将减少</w:t>
      </w:r>
      <w:r>
        <w:rPr>
          <w:rFonts w:asciiTheme="minorEastAsia" w:eastAsiaTheme="minorEastAsia" w:hAnsiTheme="minorEastAsia" w:cstheme="minorEastAsia" w:hint="eastAsia"/>
          <w:sz w:val="21"/>
          <w:szCs w:val="21"/>
        </w:rPr>
        <w:object>
          <v:shape id="_x0000_i1409" type="#_x0000_t75" alt="eqIded999982f0de84ec0ee507f4a1069bf9" style="width:27.25pt;height:14.1pt" o:ole="" coordsize="21600,21600" o:preferrelative="t" filled="f" stroked="f">
            <v:stroke joinstyle="miter"/>
            <v:imagedata r:id="rId686" o:title="eqIded999982f0de84ec0ee507f4a1069bf9"/>
            <o:lock v:ext="edit" aspectratio="t"/>
            <w10:anchorlock/>
          </v:shape>
          <o:OLEObject Type="Embed" ProgID="Equation.DSMT4" ShapeID="_x0000_i1409" DrawAspect="Content" ObjectID="_1468076109" r:id="rId687"/>
        </w:object>
      </w:r>
    </w:p>
    <w:p w14:paraId="271083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B．氚发生</w:t>
      </w:r>
      <w:r>
        <w:rPr>
          <w:rFonts w:asciiTheme="minorEastAsia" w:eastAsiaTheme="minorEastAsia" w:hAnsiTheme="minorEastAsia" w:cstheme="minorEastAsia" w:hint="eastAsia"/>
          <w:sz w:val="21"/>
          <w:szCs w:val="21"/>
        </w:rPr>
        <w:object>
          <v:shape id="_x0000_i1410" type="#_x0000_t75" alt="eqId5b5858ee1ce52b251816757257a11c29" style="width:11.4pt;height:14.15pt" o:ole="" coordsize="21600,21600" o:preferrelative="t" filled="f" stroked="f">
            <v:stroke joinstyle="miter"/>
            <v:imagedata r:id="rId688" o:title="eqId5b5858ee1ce52b251816757257a11c29"/>
            <o:lock v:ext="edit" aspectratio="t"/>
            <w10:anchorlock/>
          </v:shape>
          <o:OLEObject Type="Embed" ProgID="Equation.DSMT4" ShapeID="_x0000_i1410" DrawAspect="Content" ObjectID="_1468076110" r:id="rId689"/>
        </w:object>
      </w:r>
      <w:r>
        <w:rPr>
          <w:rFonts w:asciiTheme="minorEastAsia" w:eastAsiaTheme="minorEastAsia" w:hAnsiTheme="minorEastAsia" w:cstheme="minorEastAsia" w:hint="eastAsia"/>
          <w:sz w:val="21"/>
          <w:szCs w:val="21"/>
        </w:rPr>
        <w:t>衰变时产生的粒子能够穿透10cm厚的钢板</w:t>
      </w:r>
    </w:p>
    <w:p w14:paraId="6A9301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C．用中子轰击锂能产生氚，其核反应方程式为</w:t>
      </w:r>
      <w:r>
        <w:rPr>
          <w:rFonts w:asciiTheme="minorEastAsia" w:eastAsiaTheme="minorEastAsia" w:hAnsiTheme="minorEastAsia" w:cstheme="minorEastAsia" w:hint="eastAsia"/>
          <w:sz w:val="21"/>
          <w:szCs w:val="21"/>
        </w:rPr>
        <w:object>
          <v:shape id="_x0000_i1411" type="#_x0000_t75" alt="eqId2551d04256e9811abca2b7bf681f44ad" style="width:90.1pt;height:17.4pt" o:ole="" coordsize="21600,21600" o:preferrelative="t" filled="f" stroked="f">
            <v:stroke joinstyle="miter"/>
            <v:imagedata r:id="rId690" o:title="eqId2551d04256e9811abca2b7bf681f44ad"/>
            <o:lock v:ext="edit" aspectratio="t"/>
            <w10:anchorlock/>
          </v:shape>
          <o:OLEObject Type="Embed" ProgID="Equation.DSMT4" ShapeID="_x0000_i1411" DrawAspect="Content" ObjectID="_1468076111" r:id="rId691"/>
        </w:object>
      </w:r>
    </w:p>
    <w:p w14:paraId="050273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D．氚的化学性质与氢完全不同</w:t>
      </w:r>
    </w:p>
    <w:p w14:paraId="1AD4B3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184FC6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】A.如果金属罐中密封有1kg氚，</w:t>
      </w:r>
      <w:r>
        <w:rPr>
          <w:rFonts w:asciiTheme="minorEastAsia" w:eastAsiaTheme="minorEastAsia" w:hAnsiTheme="minorEastAsia" w:cstheme="minorEastAsia" w:hint="eastAsia"/>
          <w:color w:val="FF0000"/>
          <w:sz w:val="21"/>
          <w:szCs w:val="21"/>
        </w:rPr>
        <w:object>
          <v:shape id="_x0000_i1412" type="#_x0000_t75" alt="eqId1d7c7f5826a386078105aae377becc19" style="width:25.5pt;height:12.4pt" o:ole="" coordsize="21600,21600" o:preferrelative="t" filled="f" stroked="f">
            <v:stroke joinstyle="miter"/>
            <v:imagedata r:id="rId682" o:title="eqId1d7c7f5826a386078105aae377becc19"/>
            <o:lock v:ext="edit" aspectratio="t"/>
            <w10:anchorlock/>
          </v:shape>
          <o:OLEObject Type="Embed" ProgID="Equation.DSMT4" ShapeID="_x0000_i1412" DrawAspect="Content" ObjectID="_1468076112" r:id="rId692"/>
        </w:object>
      </w:r>
      <w:r>
        <w:rPr>
          <w:rFonts w:asciiTheme="minorEastAsia" w:eastAsiaTheme="minorEastAsia" w:hAnsiTheme="minorEastAsia" w:cstheme="minorEastAsia" w:hint="eastAsia"/>
          <w:color w:val="FF0000"/>
          <w:sz w:val="21"/>
          <w:szCs w:val="21"/>
        </w:rPr>
        <w:t>年后金属罐中的氚会有一半发生衰变，但产生的新物质还在金属罐内，金属罐的质量不会减少</w:t>
      </w:r>
      <w:r>
        <w:rPr>
          <w:rFonts w:asciiTheme="minorEastAsia" w:eastAsiaTheme="minorEastAsia" w:hAnsiTheme="minorEastAsia" w:cstheme="minorEastAsia" w:hint="eastAsia"/>
          <w:color w:val="FF0000"/>
          <w:sz w:val="21"/>
          <w:szCs w:val="21"/>
        </w:rPr>
        <w:object>
          <v:shape id="_x0000_i1413" type="#_x0000_t75" alt="eqIded999982f0de84ec0ee507f4a1069bf9" style="width:27.25pt;height:14.1pt" o:ole="" coordsize="21600,21600" o:preferrelative="t" filled="f" stroked="f">
            <v:stroke joinstyle="miter"/>
            <v:imagedata r:id="rId686" o:title="eqIded999982f0de84ec0ee507f4a1069bf9"/>
            <o:lock v:ext="edit" aspectratio="t"/>
            <w10:anchorlock/>
          </v:shape>
          <o:OLEObject Type="Embed" ProgID="Equation.DSMT4" ShapeID="_x0000_i1413" DrawAspect="Content" ObjectID="_1468076113" r:id="rId693"/>
        </w:object>
      </w:r>
      <w:r>
        <w:rPr>
          <w:rFonts w:asciiTheme="minorEastAsia" w:eastAsiaTheme="minorEastAsia" w:hAnsiTheme="minorEastAsia" w:cstheme="minorEastAsia" w:hint="eastAsia"/>
          <w:color w:val="FF0000"/>
          <w:sz w:val="21"/>
          <w:szCs w:val="21"/>
        </w:rPr>
        <w:t>，故A错误；</w:t>
      </w:r>
    </w:p>
    <w:p w14:paraId="543D02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B.氚发生</w:t>
      </w:r>
      <w:r>
        <w:rPr>
          <w:rFonts w:asciiTheme="minorEastAsia" w:eastAsiaTheme="minorEastAsia" w:hAnsiTheme="minorEastAsia" w:cstheme="minorEastAsia" w:hint="eastAsia"/>
          <w:color w:val="FF0000"/>
          <w:sz w:val="21"/>
          <w:szCs w:val="21"/>
        </w:rPr>
        <w:object>
          <v:shape id="_x0000_i1414" type="#_x0000_t75" alt="eqId5b5858ee1ce52b251816757257a11c29" style="width:11.4pt;height:14.15pt" o:ole="" coordsize="21600,21600" o:preferrelative="t" filled="f" stroked="f">
            <v:stroke joinstyle="miter"/>
            <v:imagedata r:id="rId688" o:title="eqId5b5858ee1ce52b251816757257a11c29"/>
            <o:lock v:ext="edit" aspectratio="t"/>
            <w10:anchorlock/>
          </v:shape>
          <o:OLEObject Type="Embed" ProgID="Equation.DSMT4" ShapeID="_x0000_i1414" DrawAspect="Content" ObjectID="_1468076114" r:id="rId694"/>
        </w:object>
      </w:r>
      <w:r>
        <w:rPr>
          <w:rFonts w:asciiTheme="minorEastAsia" w:eastAsiaTheme="minorEastAsia" w:hAnsiTheme="minorEastAsia" w:cstheme="minorEastAsia" w:hint="eastAsia"/>
          <w:color w:val="FF0000"/>
          <w:sz w:val="21"/>
          <w:szCs w:val="21"/>
        </w:rPr>
        <w:t>衰变时会放出高速运动的电子，但不能穿透10cm厚的钢板，故B错误；</w:t>
      </w:r>
    </w:p>
    <w:p w14:paraId="04867BD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C.用中子轰击锂能产生氚，其核反应方程式为</w:t>
      </w:r>
    </w:p>
    <w:p w14:paraId="6E7742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415" type="#_x0000_t75" alt="eqId2551d04256e9811abca2b7bf681f44ad" style="width:90.1pt;height:17.4pt" o:ole="" coordsize="21600,21600" o:preferrelative="t" filled="f" stroked="f">
            <v:stroke joinstyle="miter"/>
            <v:imagedata r:id="rId690" o:title="eqId2551d04256e9811abca2b7bf681f44ad"/>
            <o:lock v:ext="edit" aspectratio="t"/>
            <w10:anchorlock/>
          </v:shape>
          <o:OLEObject Type="Embed" ProgID="Equation.DSMT4" ShapeID="_x0000_i1415" DrawAspect="Content" ObjectID="_1468076115" r:id="rId695"/>
        </w:object>
      </w:r>
    </w:p>
    <w:p w14:paraId="56DE34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故C正确；</w:t>
      </w:r>
    </w:p>
    <w:p w14:paraId="4B9B8CC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D.氚是氢的同位素，则氚的化学性质与氢很相似，故D错误。</w:t>
      </w:r>
    </w:p>
    <w:p w14:paraId="34D5F51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34569F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31．（2023上·江西上饶·高三校联考阶段练习）2023年8月24日，日本为一已之私，不顾对全人类的危害，公然向太平洋排放核废水，核废水中含有大量的放射性元素成分，其中氚的含量最高，其次还有碳14、钴60和锶90，这些元素的降解时间长，会对海洋生态系统造成严重破坏。下列说法正确的是（　　）</w:t>
      </w:r>
    </w:p>
    <w:p w14:paraId="5556D82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2505075" cy="1257300"/>
            <wp:effectExtent l="0" t="0" r="9525" b="0"/>
            <wp:docPr id="100017" name="图片 100017" descr="@@@05b738ef-9e34-42bf-8ac5-8254d03d9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5b738ef-9e34-42bf-8ac5-8254d03d989f"/>
                    <pic:cNvPicPr>
                      <a:picLocks noChangeAspect="1"/>
                    </pic:cNvPicPr>
                  </pic:nvPicPr>
                  <pic:blipFill>
                    <a:blip xmlns:r="http://schemas.openxmlformats.org/officeDocument/2006/relationships" r:embed="rId696"/>
                    <a:stretch>
                      <a:fillRect/>
                    </a:stretch>
                  </pic:blipFill>
                  <pic:spPr>
                    <a:xfrm>
                      <a:off x="0" y="0"/>
                      <a:ext cx="2505075" cy="1257300"/>
                    </a:xfrm>
                    <a:prstGeom prst="rect">
                      <a:avLst/>
                    </a:prstGeom>
                  </pic:spPr>
                </pic:pic>
              </a:graphicData>
            </a:graphic>
          </wp:inline>
        </w:drawing>
      </w:r>
    </w:p>
    <w:p w14:paraId="2156E7B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A．放射性元素经过两个完整的半衰期后，将完全衰变殆尽</w:t>
      </w:r>
    </w:p>
    <w:p w14:paraId="64879C6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B．原子核衰变时电荷数守恒，质量数不守恒</w:t>
      </w:r>
    </w:p>
    <w:p w14:paraId="3E5787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C．改变压力、温度或浓度，将改变放射性元素的半衰期</w:t>
      </w:r>
    </w:p>
    <w:p w14:paraId="66A1BF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D．过量放射性辐射对人体组织有破坏作用，会引起癌变和基因变异</w:t>
      </w:r>
    </w:p>
    <w:p w14:paraId="5273CB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【答案】D</w:t>
      </w:r>
    </w:p>
    <w:p w14:paraId="60C7C7B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】A．半衰期是放射性元素的原子核有半数发生衰变所需的时间，经过两个完整的半衰期后，还剩四分之一的原子核没有衰变，故A错误；</w:t>
      </w:r>
    </w:p>
    <w:p w14:paraId="1F4E2B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B．原子核衰变时电荷数守恒，质量数守恒，故B错误；</w:t>
      </w:r>
    </w:p>
    <w:p w14:paraId="340BF1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C．半衰期由放射性原子核内部本身的因素决定，与原子所处的物理状态和化学状态无关，故C错误；</w:t>
      </w:r>
    </w:p>
    <w:p w14:paraId="4908F83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D．过量放射性辐射对人体组织有破坏作用，会引起癌变和基因变异，故D正确。</w:t>
      </w:r>
    </w:p>
    <w:p w14:paraId="6A496D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故选D。</w:t>
      </w:r>
    </w:p>
    <w:p w14:paraId="63CC7C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32．（2023上·福建宁德·高三校联考期中）钚—238是钚的同位素。钚的半衰期为86.4年，它用作核电池的热源，也可用作空间核动力和飞船的电源。镎—237</w:t>
      </w:r>
      <w:r>
        <w:rPr>
          <w:rFonts w:asciiTheme="minorEastAsia" w:eastAsiaTheme="minorEastAsia" w:hAnsiTheme="minorEastAsia" w:cstheme="minorEastAsia" w:hint="eastAsia"/>
          <w:sz w:val="21"/>
          <w:szCs w:val="21"/>
        </w:rPr>
        <w:object>
          <v:shape id="_x0000_i1416" type="#_x0000_t75" alt="eqId1f7df9137ea47cdae1b84985bbb92202" style="width:35.2pt;height:16.8pt" o:ole="" coordsize="21600,21600" o:preferrelative="t" filled="f" stroked="f">
            <v:stroke joinstyle="miter"/>
            <v:imagedata r:id="rId697" o:title="eqId1f7df9137ea47cdae1b84985bbb92202"/>
            <o:lock v:ext="edit" aspectratio="t"/>
            <w10:anchorlock/>
          </v:shape>
          <o:OLEObject Type="Embed" ProgID="Equation.DSMT4" ShapeID="_x0000_i1416" DrawAspect="Content" ObjectID="_1468076116" r:id="rId698"/>
        </w:object>
      </w:r>
      <w:r>
        <w:rPr>
          <w:rFonts w:asciiTheme="minorEastAsia" w:eastAsiaTheme="minorEastAsia" w:hAnsiTheme="minorEastAsia" w:cstheme="minorEastAsia" w:hint="eastAsia"/>
          <w:sz w:val="21"/>
          <w:szCs w:val="21"/>
        </w:rPr>
        <w:t>吸收一个中子得到钚—238</w:t>
      </w:r>
      <w:r>
        <w:rPr>
          <w:rFonts w:asciiTheme="minorEastAsia" w:eastAsiaTheme="minorEastAsia" w:hAnsiTheme="minorEastAsia" w:cstheme="minorEastAsia" w:hint="eastAsia"/>
          <w:sz w:val="21"/>
          <w:szCs w:val="21"/>
        </w:rPr>
        <w:object>
          <v:shape id="_x0000_i1417" type="#_x0000_t75" alt="eqId2a7e80cf25e41f1d1199902c4ce92ea7" style="width:33.4pt;height:16.95pt" o:ole="" coordsize="21600,21600" o:preferrelative="t" filled="f" stroked="f">
            <v:stroke joinstyle="miter"/>
            <v:imagedata r:id="rId699" o:title="eqId2a7e80cf25e41f1d1199902c4ce92ea7"/>
            <o:lock v:ext="edit" aspectratio="t"/>
            <w10:anchorlock/>
          </v:shape>
          <o:OLEObject Type="Embed" ProgID="Equation.DSMT4" ShapeID="_x0000_i1417" DrawAspect="Content" ObjectID="_1468076117" r:id="rId700"/>
        </w:object>
      </w:r>
      <w:r>
        <w:rPr>
          <w:rFonts w:asciiTheme="minorEastAsia" w:eastAsiaTheme="minorEastAsia" w:hAnsiTheme="minorEastAsia" w:cstheme="minorEastAsia" w:hint="eastAsia"/>
          <w:sz w:val="21"/>
          <w:szCs w:val="21"/>
        </w:rPr>
        <w:t>，其核反应方程为</w:t>
      </w:r>
      <w:r>
        <w:rPr>
          <w:rFonts w:asciiTheme="minorEastAsia" w:eastAsiaTheme="minorEastAsia" w:hAnsiTheme="minorEastAsia" w:cstheme="minorEastAsia" w:hint="eastAsia"/>
          <w:sz w:val="21"/>
          <w:szCs w:val="21"/>
        </w:rPr>
        <w:object>
          <v:shape id="_x0000_i1418" type="#_x0000_t75" alt="eqId0998aa2d035d89b1a97f2c130cf5573c" style="width:95.9pt;height:16.5pt" o:ole="" coordsize="21600,21600" o:preferrelative="t" filled="f" stroked="f">
            <v:stroke joinstyle="miter"/>
            <v:imagedata r:id="rId701" o:title="eqId0998aa2d035d89b1a97f2c130cf5573c"/>
            <o:lock v:ext="edit" aspectratio="t"/>
            <w10:anchorlock/>
          </v:shape>
          <o:OLEObject Type="Embed" ProgID="Equation.DSMT4" ShapeID="_x0000_i1418" DrawAspect="Content" ObjectID="_1468076118" r:id="rId702"/>
        </w:objec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object>
          <v:shape id="_x0000_i1419" type="#_x0000_t75" alt="eqIdbc1f2c86ca532b02692afd5d2c627d50" style="width:25.5pt;height:16.7pt" o:ole="" coordsize="21600,21600" o:preferrelative="t" filled="f" stroked="f">
            <v:stroke joinstyle="miter"/>
            <v:imagedata r:id="rId137" o:title="eqIdbc1f2c86ca532b02692afd5d2c627d50"/>
            <o:lock v:ext="edit" aspectratio="t"/>
            <w10:anchorlock/>
          </v:shape>
          <o:OLEObject Type="Embed" ProgID="Equation.DSMT4" ShapeID="_x0000_i1419" DrawAspect="Content" ObjectID="_1468076119" r:id="rId703"/>
        </w:object>
      </w:r>
      <w:r>
        <w:rPr>
          <w:rFonts w:asciiTheme="minorEastAsia" w:eastAsiaTheme="minorEastAsia" w:hAnsiTheme="minorEastAsia" w:cstheme="minorEastAsia" w:hint="eastAsia"/>
          <w:sz w:val="21"/>
          <w:szCs w:val="21"/>
        </w:rPr>
        <w:t>衰变时只放出</w:t>
      </w:r>
      <w:r>
        <w:rPr>
          <w:rFonts w:asciiTheme="minorEastAsia" w:eastAsiaTheme="minorEastAsia" w:hAnsiTheme="minorEastAsia" w:cstheme="minorEastAsia" w:hint="eastAsia"/>
          <w:sz w:val="21"/>
          <w:szCs w:val="21"/>
        </w:rPr>
        <w:object>
          <v:shape id="_x0000_i1420" type="#_x0000_t75" alt="eqIde514bc1761deff47d27c1909c1906ab4" style="width:7.9pt;height:8.4pt" o:ole="" coordsize="21600,21600" o:preferrelative="t" filled="f" stroked="f">
            <v:stroke joinstyle="miter"/>
            <v:imagedata r:id="rId447" o:title="eqIde514bc1761deff47d27c1909c1906ab4"/>
            <o:lock v:ext="edit" aspectratio="t"/>
            <w10:anchorlock/>
          </v:shape>
          <o:OLEObject Type="Embed" ProgID="Equation.DSMT4" ShapeID="_x0000_i1420" DrawAspect="Content" ObjectID="_1468076120" r:id="rId704"/>
        </w:object>
      </w:r>
      <w:r>
        <w:rPr>
          <w:rFonts w:asciiTheme="minorEastAsia" w:eastAsiaTheme="minorEastAsia" w:hAnsiTheme="minorEastAsia" w:cstheme="minorEastAsia" w:hint="eastAsia"/>
          <w:sz w:val="21"/>
          <w:szCs w:val="21"/>
        </w:rPr>
        <w:t>射线，半衰期为88年，下列说法正确的是（</w:t>
      </w:r>
      <w:r>
        <w:rPr>
          <w:rFonts w:asciiTheme="minorEastAsia" w:eastAsiaTheme="minorEastAsia" w:hAnsiTheme="minorEastAsia" w:cstheme="minorEastAsia" w:hint="eastAsia"/>
          <w:kern w:val="0"/>
          <w:sz w:val="21"/>
          <w:szCs w:val="21"/>
        </w:rPr>
        <w:t>    </w:t>
      </w:r>
      <w:r>
        <w:rPr>
          <w:rFonts w:asciiTheme="minorEastAsia" w:eastAsiaTheme="minorEastAsia" w:hAnsiTheme="minorEastAsia" w:cstheme="minorEastAsia" w:hint="eastAsia"/>
          <w:sz w:val="21"/>
          <w:szCs w:val="21"/>
        </w:rPr>
        <w:t>）</w:t>
      </w:r>
    </w:p>
    <w:p w14:paraId="624248C3">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A．X为电子</w:t>
      </w:r>
      <w:r>
        <w:rPr>
          <w:rFonts w:asciiTheme="minorEastAsia" w:eastAsiaTheme="minorEastAsia" w:hAnsiTheme="minorEastAsia" w:cstheme="minorEastAsia" w:hint="eastAsia"/>
          <w:sz w:val="21"/>
          <w:szCs w:val="21"/>
        </w:rPr>
        <w:tab/>
      </w: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object>
          <v:shape id="_x0000_i1421" type="#_x0000_t75" alt="eqIdbc1f2c86ca532b02692afd5d2c627d50" style="width:25.5pt;height:16.7pt" o:ole="" coordsize="21600,21600" o:preferrelative="t" filled="f" stroked="f">
            <v:stroke joinstyle="miter"/>
            <v:imagedata r:id="rId137" o:title="eqIdbc1f2c86ca532b02692afd5d2c627d50"/>
            <o:lock v:ext="edit" aspectratio="t"/>
            <w10:anchorlock/>
          </v:shape>
          <o:OLEObject Type="Embed" ProgID="Equation.DSMT4" ShapeID="_x0000_i1421" DrawAspect="Content" ObjectID="_1468076121" r:id="rId705"/>
        </w:object>
      </w:r>
      <w:r>
        <w:rPr>
          <w:rFonts w:asciiTheme="minorEastAsia" w:eastAsiaTheme="minorEastAsia" w:hAnsiTheme="minorEastAsia" w:cstheme="minorEastAsia" w:hint="eastAsia"/>
          <w:sz w:val="21"/>
          <w:szCs w:val="21"/>
        </w:rPr>
        <w:t>的衰变方程为</w:t>
      </w:r>
      <w:r>
        <w:rPr>
          <w:rFonts w:asciiTheme="minorEastAsia" w:eastAsiaTheme="minorEastAsia" w:hAnsiTheme="minorEastAsia" w:cstheme="minorEastAsia" w:hint="eastAsia"/>
          <w:sz w:val="21"/>
          <w:szCs w:val="21"/>
        </w:rPr>
        <w:object>
          <v:shape id="_x0000_i1422" type="#_x0000_t75" alt="eqIdf7dffb6db4b1175d84fe5324ebe3921c" style="width:87.1pt;height:16.5pt" o:ole="" coordsize="21600,21600" o:preferrelative="t" filled="f" stroked="f">
            <v:stroke joinstyle="miter"/>
            <v:imagedata r:id="rId706" o:title="eqIdf7dffb6db4b1175d84fe5324ebe3921c"/>
            <o:lock v:ext="edit" aspectratio="t"/>
            <w10:anchorlock/>
          </v:shape>
          <o:OLEObject Type="Embed" ProgID="Equation.DSMT4" ShapeID="_x0000_i1422" DrawAspect="Content" ObjectID="_1468076122" r:id="rId707"/>
        </w:object>
      </w:r>
    </w:p>
    <w:p w14:paraId="37FFCFD8">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C．160个</w:t>
      </w:r>
      <w:r>
        <w:rPr>
          <w:rFonts w:asciiTheme="minorEastAsia" w:eastAsiaTheme="minorEastAsia" w:hAnsiTheme="minorEastAsia" w:cstheme="minorEastAsia" w:hint="eastAsia"/>
          <w:sz w:val="21"/>
          <w:szCs w:val="21"/>
        </w:rPr>
        <w:object>
          <v:shape id="_x0000_i1423" type="#_x0000_t75" alt="eqIdbc1f2c86ca532b02692afd5d2c627d50" style="width:25.5pt;height:16.7pt" o:ole="" coordsize="21600,21600" o:preferrelative="t" filled="f" stroked="f">
            <v:stroke joinstyle="miter"/>
            <v:imagedata r:id="rId137" o:title="eqIdbc1f2c86ca532b02692afd5d2c627d50"/>
            <o:lock v:ext="edit" aspectratio="t"/>
            <w10:anchorlock/>
          </v:shape>
          <o:OLEObject Type="Embed" ProgID="Equation.DSMT4" ShapeID="_x0000_i1423" DrawAspect="Content" ObjectID="_1468076123" r:id="rId708"/>
        </w:object>
      </w:r>
      <w:r>
        <w:rPr>
          <w:rFonts w:asciiTheme="minorEastAsia" w:eastAsiaTheme="minorEastAsia" w:hAnsiTheme="minorEastAsia" w:cstheme="minorEastAsia" w:hint="eastAsia"/>
          <w:sz w:val="21"/>
          <w:szCs w:val="21"/>
        </w:rPr>
        <w:t>原子核经过88年后剩余80个</w:t>
      </w:r>
      <w:r>
        <w:rPr>
          <w:rFonts w:asciiTheme="minorEastAsia" w:hAnsiTheme="minorEastAsia" w:cstheme="minorEastAsia" w:hint="eastAsia"/>
          <w:sz w:val="21"/>
          <w:szCs w:val="21"/>
          <w:lang w:val="en-US" w:eastAsia="zh-CN"/>
        </w:rPr>
        <w:t xml:space="preserve">  </w:t>
      </w:r>
      <w:r>
        <w:rPr>
          <w:rFonts w:asciiTheme="minorEastAsia" w:eastAsiaTheme="minorEastAsia" w:hAnsiTheme="minorEastAsia" w:cstheme="minorEastAsia" w:hint="eastAsia"/>
          <w:sz w:val="21"/>
          <w:szCs w:val="21"/>
        </w:rPr>
        <w:t>D．外界温度降低，</w:t>
      </w:r>
      <w:r>
        <w:rPr>
          <w:rFonts w:asciiTheme="minorEastAsia" w:eastAsiaTheme="minorEastAsia" w:hAnsiTheme="minorEastAsia" w:cstheme="minorEastAsia" w:hint="eastAsia"/>
          <w:sz w:val="21"/>
          <w:szCs w:val="21"/>
        </w:rPr>
        <w:object>
          <v:shape id="_x0000_i1424" type="#_x0000_t75" alt="eqIdbc1f2c86ca532b02692afd5d2c627d50" style="width:25.5pt;height:16.7pt" o:ole="" coordsize="21600,21600" o:preferrelative="t" filled="f" stroked="f">
            <v:stroke joinstyle="miter"/>
            <v:imagedata r:id="rId137" o:title="eqIdbc1f2c86ca532b02692afd5d2c627d50"/>
            <o:lock v:ext="edit" aspectratio="t"/>
            <w10:anchorlock/>
          </v:shape>
          <o:OLEObject Type="Embed" ProgID="Equation.DSMT4" ShapeID="_x0000_i1424" DrawAspect="Content" ObjectID="_1468076124" r:id="rId709"/>
        </w:object>
      </w:r>
      <w:r>
        <w:rPr>
          <w:rFonts w:asciiTheme="minorEastAsia" w:eastAsiaTheme="minorEastAsia" w:hAnsiTheme="minorEastAsia" w:cstheme="minorEastAsia" w:hint="eastAsia"/>
          <w:sz w:val="21"/>
          <w:szCs w:val="21"/>
        </w:rPr>
        <w:t>的半衰期变长</w:t>
      </w:r>
    </w:p>
    <w:p w14:paraId="075921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269C71A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】A．根据电荷数守恒和质量数守恒可得，X为电子</w:t>
      </w:r>
      <w:r>
        <w:rPr>
          <w:rFonts w:asciiTheme="minorEastAsia" w:eastAsiaTheme="minorEastAsia" w:hAnsiTheme="minorEastAsia" w:cstheme="minorEastAsia" w:hint="eastAsia"/>
          <w:color w:val="FF0000"/>
          <w:sz w:val="21"/>
          <w:szCs w:val="21"/>
        </w:rPr>
        <w:object>
          <v:shape id="_x0000_i1425" type="#_x0000_t75" alt="eqIdb786eba111150ae4306d12ca4ace1d19" style="width:13.15pt;height:16.45pt" o:ole="" coordsize="21600,21600" o:preferrelative="t" filled="f" stroked="f">
            <v:stroke joinstyle="miter"/>
            <v:imagedata r:id="rId710" o:title="eqIdb786eba111150ae4306d12ca4ace1d19"/>
            <o:lock v:ext="edit" aspectratio="t"/>
            <w10:anchorlock/>
          </v:shape>
          <o:OLEObject Type="Embed" ProgID="Equation.DSMT4" ShapeID="_x0000_i1425" DrawAspect="Content" ObjectID="_1468076125" r:id="rId711"/>
        </w:object>
      </w:r>
      <w:r>
        <w:rPr>
          <w:rFonts w:asciiTheme="minorEastAsia" w:eastAsiaTheme="minorEastAsia" w:hAnsiTheme="minorEastAsia" w:cstheme="minorEastAsia" w:hint="eastAsia"/>
          <w:color w:val="FF0000"/>
          <w:sz w:val="21"/>
          <w:szCs w:val="21"/>
        </w:rPr>
        <w:t>，故A正确；</w:t>
      </w:r>
    </w:p>
    <w:p w14:paraId="36E86A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B．根据电荷数守恒和质量数守恒可得，</w:t>
      </w:r>
      <w:r>
        <w:rPr>
          <w:rFonts w:asciiTheme="minorEastAsia" w:eastAsiaTheme="minorEastAsia" w:hAnsiTheme="minorEastAsia" w:cstheme="minorEastAsia" w:hint="eastAsia"/>
          <w:color w:val="FF0000"/>
          <w:sz w:val="21"/>
          <w:szCs w:val="21"/>
        </w:rPr>
        <w:object>
          <v:shape id="_x0000_i1426" type="#_x0000_t75" alt="eqIdbc1f2c86ca532b02692afd5d2c627d50" style="width:25.5pt;height:16.7pt" o:ole="" coordsize="21600,21600" o:preferrelative="t" filled="f" stroked="f">
            <v:stroke joinstyle="miter"/>
            <v:imagedata r:id="rId137" o:title="eqIdbc1f2c86ca532b02692afd5d2c627d50"/>
            <o:lock v:ext="edit" aspectratio="t"/>
            <w10:anchorlock/>
          </v:shape>
          <o:OLEObject Type="Embed" ProgID="Equation.DSMT4" ShapeID="_x0000_i1426" DrawAspect="Content" ObjectID="_1468076126" r:id="rId712"/>
        </w:object>
      </w:r>
      <w:r>
        <w:rPr>
          <w:rFonts w:asciiTheme="minorEastAsia" w:eastAsiaTheme="minorEastAsia" w:hAnsiTheme="minorEastAsia" w:cstheme="minorEastAsia" w:hint="eastAsia"/>
          <w:color w:val="FF0000"/>
          <w:sz w:val="21"/>
          <w:szCs w:val="21"/>
        </w:rPr>
        <w:t>的衰变方程为</w:t>
      </w:r>
    </w:p>
    <w:p w14:paraId="13C7D9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427" type="#_x0000_t75" alt="eqId4d32ab47a56cc85f6070f402b860be40" style="width:87.1pt;height:16.9pt" o:ole="" coordsize="21600,21600" o:preferrelative="t" filled="f" stroked="f">
            <v:stroke joinstyle="miter"/>
            <v:imagedata r:id="rId713" o:title="eqId4d32ab47a56cc85f6070f402b860be40"/>
            <o:lock v:ext="edit" aspectratio="t"/>
            <w10:anchorlock/>
          </v:shape>
          <o:OLEObject Type="Embed" ProgID="Equation.DSMT4" ShapeID="_x0000_i1427" DrawAspect="Content" ObjectID="_1468076127" r:id="rId714"/>
        </w:object>
      </w:r>
    </w:p>
    <w:p w14:paraId="798C8F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故B错误；</w:t>
      </w:r>
    </w:p>
    <w:p w14:paraId="22FE31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C．半衰期是对大量原子核衰变的统计规律，对于少量原子核衰变不适用，故C错误；</w:t>
      </w:r>
    </w:p>
    <w:p w14:paraId="6ED804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D．放射性元素的半衰期与外界环境和温度无关，故D错误。</w:t>
      </w:r>
    </w:p>
    <w:p w14:paraId="594BDE3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475B11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33．（2024上·宁夏石嘴山·高三石嘴山市第三中学校考阶段练习）据报道日本福岛第一核电站的核污水向太平洋排放，废水中含铯、锶、氲等多种放射性物质，将对太平洋造成长时间的污染。其中氚（</w:t>
      </w:r>
      <w:r>
        <w:rPr>
          <w:rFonts w:asciiTheme="minorEastAsia" w:eastAsiaTheme="minorEastAsia" w:hAnsiTheme="minorEastAsia" w:cstheme="minorEastAsia" w:hint="eastAsia"/>
          <w:sz w:val="21"/>
          <w:szCs w:val="21"/>
        </w:rPr>
        <w:object>
          <v:shape id="_x0000_i1428" type="#_x0000_t75" alt="eqId99b9a6b9f8f02b7b2a4b0d5165053a67" style="width:14.95pt;height:16.25pt" o:ole="" coordsize="21600,21600" o:preferrelative="t" filled="f" stroked="f">
            <v:stroke joinstyle="miter"/>
            <v:imagedata r:id="rId715" o:title="eqId99b9a6b9f8f02b7b2a4b0d5165053a67"/>
            <o:lock v:ext="edit" aspectratio="t"/>
            <w10:anchorlock/>
          </v:shape>
          <o:OLEObject Type="Embed" ProgID="Equation.DSMT4" ShapeID="_x0000_i1428" DrawAspect="Content" ObjectID="_1468076128" r:id="rId716"/>
        </w:object>
      </w:r>
      <w:r>
        <w:rPr>
          <w:rFonts w:asciiTheme="minorEastAsia" w:eastAsiaTheme="minorEastAsia" w:hAnsiTheme="minorEastAsia" w:cstheme="minorEastAsia" w:hint="eastAsia"/>
          <w:sz w:val="21"/>
          <w:szCs w:val="21"/>
        </w:rPr>
        <w:t xml:space="preserve">）有放射性，会发生β衰变并释放能量，其半衰期为12.43年，衰变方程为 </w:t>
      </w:r>
      <w:r>
        <w:rPr>
          <w:rFonts w:asciiTheme="minorEastAsia" w:eastAsiaTheme="minorEastAsia" w:hAnsiTheme="minorEastAsia" w:cstheme="minorEastAsia" w:hint="eastAsia"/>
          <w:sz w:val="21"/>
          <w:szCs w:val="21"/>
        </w:rPr>
        <w:object>
          <v:shape id="_x0000_i1429" type="#_x0000_t75" alt="eqId6b4fab171a0ae894fbd75ccd213f3c82" style="width:66.85pt;height:16.55pt" o:ole="" coordsize="21600,21600" o:preferrelative="t" filled="f" stroked="f">
            <v:stroke joinstyle="miter"/>
            <v:imagedata r:id="rId717" o:title="eqId6b4fab171a0ae894fbd75ccd213f3c82"/>
            <o:lock v:ext="edit" aspectratio="t"/>
            <w10:anchorlock/>
          </v:shape>
          <o:OLEObject Type="Embed" ProgID="Equation.DSMT4" ShapeID="_x0000_i1429" DrawAspect="Content" ObjectID="_1468076129" r:id="rId718"/>
        </w:object>
      </w:r>
      <w:r>
        <w:rPr>
          <w:rFonts w:asciiTheme="minorEastAsia" w:eastAsiaTheme="minorEastAsia" w:hAnsiTheme="minorEastAsia" w:cstheme="minorEastAsia" w:hint="eastAsia"/>
          <w:sz w:val="21"/>
          <w:szCs w:val="21"/>
        </w:rPr>
        <w:t>，以下说法正确的是（　　）</w:t>
      </w:r>
    </w:p>
    <w:p w14:paraId="7A151F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object>
          <v:shape id="_x0000_i1430" type="#_x0000_t75" alt="eqIdbce997a1fd9cebf907b8514a2bd729b9" style="width:16.7pt;height:16.7pt" o:ole="" coordsize="21600,21600" o:preferrelative="t" filled="f" stroked="f">
            <v:stroke joinstyle="miter"/>
            <v:imagedata r:id="rId719" o:title="eqIdbce997a1fd9cebf907b8514a2bd729b9"/>
            <o:lock v:ext="edit" aspectratio="t"/>
            <w10:anchorlock/>
          </v:shape>
          <o:OLEObject Type="Embed" ProgID="Equation.DSMT4" ShapeID="_x0000_i1430" DrawAspect="Content" ObjectID="_1468076130" r:id="rId720"/>
        </w:object>
      </w:r>
      <w:r>
        <w:rPr>
          <w:rFonts w:asciiTheme="minorEastAsia" w:eastAsiaTheme="minorEastAsia" w:hAnsiTheme="minorEastAsia" w:cstheme="minorEastAsia" w:hint="eastAsia"/>
          <w:sz w:val="21"/>
          <w:szCs w:val="21"/>
        </w:rPr>
        <w:t>的中子数为3</w:t>
      </w:r>
    </w:p>
    <w:p w14:paraId="482490C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B．衰变前氚（</w:t>
      </w:r>
      <w:r>
        <w:rPr>
          <w:rFonts w:asciiTheme="minorEastAsia" w:eastAsiaTheme="minorEastAsia" w:hAnsiTheme="minorEastAsia" w:cstheme="minorEastAsia" w:hint="eastAsia"/>
          <w:sz w:val="21"/>
          <w:szCs w:val="21"/>
        </w:rPr>
        <w:object>
          <v:shape id="_x0000_i1431" type="#_x0000_t75" alt="eqId99b9a6b9f8f02b7b2a4b0d5165053a67" style="width:14.95pt;height:16.25pt" o:ole="" coordsize="21600,21600" o:preferrelative="t" filled="f" stroked="f">
            <v:stroke joinstyle="miter"/>
            <v:imagedata r:id="rId715" o:title="eqId99b9a6b9f8f02b7b2a4b0d5165053a67"/>
            <o:lock v:ext="edit" aspectratio="t"/>
            <w10:anchorlock/>
          </v:shape>
          <o:OLEObject Type="Embed" ProgID="Equation.DSMT4" ShapeID="_x0000_i1431" DrawAspect="Content" ObjectID="_1468076131" r:id="rId721"/>
        </w:object>
      </w:r>
      <w:r>
        <w:rPr>
          <w:rFonts w:asciiTheme="minorEastAsia" w:eastAsiaTheme="minorEastAsia" w:hAnsiTheme="minorEastAsia" w:cstheme="minorEastAsia" w:hint="eastAsia"/>
          <w:sz w:val="21"/>
          <w:szCs w:val="21"/>
        </w:rPr>
        <w:t xml:space="preserve">） 的质量大于衰变后 </w:t>
      </w:r>
      <w:r>
        <w:rPr>
          <w:rFonts w:asciiTheme="minorEastAsia" w:eastAsiaTheme="minorEastAsia" w:hAnsiTheme="minorEastAsia" w:cstheme="minorEastAsia" w:hint="eastAsia"/>
          <w:sz w:val="21"/>
          <w:szCs w:val="21"/>
        </w:rPr>
        <w:object>
          <v:shape id="_x0000_i1432" type="#_x0000_t75" alt="eqIdbce997a1fd9cebf907b8514a2bd729b9" style="width:16.7pt;height:16.7pt" o:ole="" coordsize="21600,21600" o:preferrelative="t" filled="f" stroked="f">
            <v:stroke joinstyle="miter"/>
            <v:imagedata r:id="rId719" o:title="eqIdbce997a1fd9cebf907b8514a2bd729b9"/>
            <o:lock v:ext="edit" aspectratio="t"/>
            <w10:anchorlock/>
          </v:shape>
          <o:OLEObject Type="Embed" ProgID="Equation.DSMT4" ShapeID="_x0000_i1432" DrawAspect="Content" ObjectID="_1468076132" r:id="rId722"/>
        </w:object>
      </w:r>
      <w:r>
        <w:rPr>
          <w:rFonts w:asciiTheme="minorEastAsia" w:eastAsiaTheme="minorEastAsia" w:hAnsiTheme="minorEastAsia" w:cstheme="minorEastAsia" w:hint="eastAsia"/>
          <w:sz w:val="21"/>
          <w:szCs w:val="21"/>
        </w:rPr>
        <w:t>和</w:t>
      </w:r>
      <w:r>
        <w:rPr>
          <w:rFonts w:asciiTheme="minorEastAsia" w:eastAsiaTheme="minorEastAsia" w:hAnsiTheme="minorEastAsia" w:cstheme="minorEastAsia" w:hint="eastAsia"/>
          <w:sz w:val="21"/>
          <w:szCs w:val="21"/>
        </w:rPr>
        <w:object>
          <v:shape id="_x0000_i1433" type="#_x0000_t75" alt="eqId3ac76b3c72113cb8e1d883cd4721cef9" style="width:14.95pt;height:16.25pt" o:ole="" coordsize="21600,21600" o:preferrelative="t" filled="f" stroked="f">
            <v:stroke joinstyle="miter"/>
            <v:imagedata r:id="rId723" o:title="eqId3ac76b3c72113cb8e1d883cd4721cef9"/>
            <o:lock v:ext="edit" aspectratio="t"/>
            <w10:anchorlock/>
          </v:shape>
          <o:OLEObject Type="Embed" ProgID="Equation.DSMT4" ShapeID="_x0000_i1433" DrawAspect="Content" ObjectID="_1468076133" r:id="rId724"/>
        </w:object>
      </w:r>
      <w:r>
        <w:rPr>
          <w:rFonts w:asciiTheme="minorEastAsia" w:eastAsiaTheme="minorEastAsia" w:hAnsiTheme="minorEastAsia" w:cstheme="minorEastAsia" w:hint="eastAsia"/>
          <w:sz w:val="21"/>
          <w:szCs w:val="21"/>
        </w:rPr>
        <w:t>的总质量</w:t>
      </w:r>
    </w:p>
    <w:p w14:paraId="702FC0D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C．废水排入太平洋后，其中氚（</w:t>
      </w:r>
      <w:r>
        <w:rPr>
          <w:rFonts w:asciiTheme="minorEastAsia" w:eastAsiaTheme="minorEastAsia" w:hAnsiTheme="minorEastAsia" w:cstheme="minorEastAsia" w:hint="eastAsia"/>
          <w:sz w:val="21"/>
          <w:szCs w:val="21"/>
        </w:rPr>
        <w:object>
          <v:shape id="_x0000_i1434" type="#_x0000_t75" alt="eqId99b9a6b9f8f02b7b2a4b0d5165053a67" style="width:14.95pt;height:16.25pt" o:ole="" coordsize="21600,21600" o:preferrelative="t" filled="f" stroked="f">
            <v:stroke joinstyle="miter"/>
            <v:imagedata r:id="rId715" o:title="eqId99b9a6b9f8f02b7b2a4b0d5165053a67"/>
            <o:lock v:ext="edit" aspectratio="t"/>
            <w10:anchorlock/>
          </v:shape>
          <o:OLEObject Type="Embed" ProgID="Equation.DSMT4" ShapeID="_x0000_i1434" DrawAspect="Content" ObjectID="_1468076134" r:id="rId725"/>
        </w:object>
      </w:r>
      <w:r>
        <w:rPr>
          <w:rFonts w:asciiTheme="minorEastAsia" w:eastAsiaTheme="minorEastAsia" w:hAnsiTheme="minorEastAsia" w:cstheme="minorEastAsia" w:hint="eastAsia"/>
          <w:sz w:val="21"/>
          <w:szCs w:val="21"/>
        </w:rPr>
        <w:t>）将在24. 86年后衰变完毕</w:t>
      </w:r>
    </w:p>
    <w:p w14:paraId="3AF167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D．由于海水的稀释，氚（</w:t>
      </w:r>
      <w:r>
        <w:rPr>
          <w:rFonts w:asciiTheme="minorEastAsia" w:eastAsiaTheme="minorEastAsia" w:hAnsiTheme="minorEastAsia" w:cstheme="minorEastAsia" w:hint="eastAsia"/>
          <w:sz w:val="21"/>
          <w:szCs w:val="21"/>
        </w:rPr>
        <w:object>
          <v:shape id="_x0000_i1435" type="#_x0000_t75" alt="eqId99b9a6b9f8f02b7b2a4b0d5165053a67" style="width:14.95pt;height:16.25pt" o:ole="" coordsize="21600,21600" o:preferrelative="t" filled="f" stroked="f">
            <v:stroke joinstyle="miter"/>
            <v:imagedata r:id="rId715" o:title="eqId99b9a6b9f8f02b7b2a4b0d5165053a67"/>
            <o:lock v:ext="edit" aspectratio="t"/>
            <w10:anchorlock/>
          </v:shape>
          <o:OLEObject Type="Embed" ProgID="Equation.DSMT4" ShapeID="_x0000_i1435" DrawAspect="Content" ObjectID="_1468076135" r:id="rId726"/>
        </w:object>
      </w:r>
      <w:r>
        <w:rPr>
          <w:rFonts w:asciiTheme="minorEastAsia" w:eastAsiaTheme="minorEastAsia" w:hAnsiTheme="minorEastAsia" w:cstheme="minorEastAsia" w:hint="eastAsia"/>
          <w:sz w:val="21"/>
          <w:szCs w:val="21"/>
        </w:rPr>
        <w:t>）因浓度降低而半衰期变长，从而降低了放射性</w:t>
      </w:r>
    </w:p>
    <w:p w14:paraId="266204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46FD2E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bookmarkStart w:id="0" w:name="_GoBack"/>
      <w:bookmarkEnd w:id="0"/>
      <w:r>
        <w:rPr>
          <w:rFonts w:asciiTheme="minorEastAsia" w:eastAsiaTheme="minorEastAsia" w:hAnsiTheme="minorEastAsia" w:cstheme="minorEastAsia" w:hint="eastAsia"/>
          <w:color w:val="FF0000"/>
          <w:sz w:val="21"/>
          <w:szCs w:val="21"/>
        </w:rPr>
        <w:t>】A．根据核反应方程的质量数和电荷数守恒原则，生成物</w:t>
      </w:r>
      <w:r>
        <w:rPr>
          <w:rFonts w:asciiTheme="minorEastAsia" w:eastAsiaTheme="minorEastAsia" w:hAnsiTheme="minorEastAsia" w:cstheme="minorEastAsia" w:hint="eastAsia"/>
          <w:color w:val="FF0000"/>
          <w:sz w:val="21"/>
          <w:szCs w:val="21"/>
        </w:rPr>
        <w:object>
          <v:shape id="_x0000_i1436" type="#_x0000_t75" alt="eqIdbce997a1fd9cebf907b8514a2bd729b9" style="width:16.7pt;height:16.7pt" o:ole="" coordsize="21600,21600" o:preferrelative="t" filled="f" stroked="f">
            <v:stroke joinstyle="miter"/>
            <v:imagedata r:id="rId719" o:title="eqIdbce997a1fd9cebf907b8514a2bd729b9"/>
            <o:lock v:ext="edit" aspectratio="t"/>
            <w10:anchorlock/>
          </v:shape>
          <o:OLEObject Type="Embed" ProgID="Equation.DSMT4" ShapeID="_x0000_i1436" DrawAspect="Content" ObjectID="_1468076136" r:id="rId727"/>
        </w:object>
      </w:r>
      <w:r>
        <w:rPr>
          <w:rFonts w:asciiTheme="minorEastAsia" w:eastAsiaTheme="minorEastAsia" w:hAnsiTheme="minorEastAsia" w:cstheme="minorEastAsia" w:hint="eastAsia"/>
          <w:color w:val="FF0000"/>
          <w:sz w:val="21"/>
          <w:szCs w:val="21"/>
        </w:rPr>
        <w:t>应为</w:t>
      </w:r>
      <w:r>
        <w:rPr>
          <w:rFonts w:asciiTheme="minorEastAsia" w:eastAsiaTheme="minorEastAsia" w:hAnsiTheme="minorEastAsia" w:cstheme="minorEastAsia" w:hint="eastAsia"/>
          <w:color w:val="FF0000"/>
          <w:sz w:val="21"/>
          <w:szCs w:val="21"/>
        </w:rPr>
        <w:object>
          <v:shape id="_x0000_i1437" type="#_x0000_t75" alt="eqId4b392a659d8641f0f90854e1353c43fc" style="width:20.2pt;height:16.3pt" o:ole="" coordsize="21600,21600" o:preferrelative="t" filled="f" stroked="f">
            <v:stroke joinstyle="miter"/>
            <v:imagedata r:id="rId728" o:title="eqId4b392a659d8641f0f90854e1353c43fc"/>
            <o:lock v:ext="edit" aspectratio="t"/>
            <w10:anchorlock/>
          </v:shape>
          <o:OLEObject Type="Embed" ProgID="Equation.DSMT4" ShapeID="_x0000_i1437" DrawAspect="Content" ObjectID="_1468076137" r:id="rId729"/>
        </w:object>
      </w:r>
      <w:r>
        <w:rPr>
          <w:rFonts w:asciiTheme="minorEastAsia" w:eastAsiaTheme="minorEastAsia" w:hAnsiTheme="minorEastAsia" w:cstheme="minorEastAsia" w:hint="eastAsia"/>
          <w:color w:val="FF0000"/>
          <w:sz w:val="21"/>
          <w:szCs w:val="21"/>
        </w:rPr>
        <w:t>,其中子数为1，故A错误；</w:t>
      </w:r>
    </w:p>
    <w:p w14:paraId="6F4C73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B．核反应存在质量亏损，反应物的总质量应该大于生成物的总质量，故B正确；</w:t>
      </w:r>
    </w:p>
    <w:p w14:paraId="038D1C4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C．根据半衰期的定义，经过24.86年即两个半衰期后，剩余氚应为原来的</w:t>
      </w:r>
      <w:r>
        <w:rPr>
          <w:rFonts w:asciiTheme="minorEastAsia" w:eastAsiaTheme="minorEastAsia" w:hAnsiTheme="minorEastAsia" w:cstheme="minorEastAsia" w:hint="eastAsia"/>
          <w:color w:val="FF0000"/>
          <w:sz w:val="21"/>
          <w:szCs w:val="21"/>
        </w:rPr>
        <w:object>
          <v:shape id="_x0000_i1438" type="#_x0000_t75" alt="eqId785f4eb0787ffc744fb1018f0c6c347f" style="width:10.55pt;height:27.05pt" o:ole="" coordsize="21600,21600" o:preferrelative="t" filled="f" stroked="f">
            <v:stroke joinstyle="miter"/>
            <v:imagedata r:id="rId730" o:title="eqId785f4eb0787ffc744fb1018f0c6c347f"/>
            <o:lock v:ext="edit" aspectratio="t"/>
            <w10:anchorlock/>
          </v:shape>
          <o:OLEObject Type="Embed" ProgID="Equation.DSMT4" ShapeID="_x0000_i1438" DrawAspect="Content" ObjectID="_1468076138" r:id="rId731"/>
        </w:object>
      </w:r>
      <w:r>
        <w:rPr>
          <w:rFonts w:asciiTheme="minorEastAsia" w:eastAsiaTheme="minorEastAsia" w:hAnsiTheme="minorEastAsia" w:cstheme="minorEastAsia" w:hint="eastAsia"/>
          <w:color w:val="FF0000"/>
          <w:sz w:val="21"/>
          <w:szCs w:val="21"/>
        </w:rPr>
        <w:t>，故C错误；</w:t>
      </w:r>
    </w:p>
    <w:p w14:paraId="3582E3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D．半衰期由核内部本身的因素决定，跟原子所处的物理或化学状态无关，故D错误；</w:t>
      </w:r>
    </w:p>
    <w:p w14:paraId="2EC51D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449F08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p>
    <w:p w14:paraId="4CAADA30">
      <w:pPr>
        <w:keepNext w:val="0"/>
        <w:keepLines w:val="0"/>
        <w:pageBreakBefore w:val="0"/>
        <w:widowControl w:val="0"/>
        <w:kinsoku/>
        <w:wordWrap/>
        <w:overflowPunct/>
        <w:topLinePunct w:val="0"/>
        <w:autoSpaceDE/>
        <w:autoSpaceDN/>
        <w:bidi w:val="0"/>
        <w:snapToGrid/>
        <w:spacing w:line="360" w:lineRule="auto"/>
        <w:jc w:val="center"/>
        <w:textAlignment w:val="center"/>
        <w:rPr>
          <w:rFonts w:hint="default"/>
          <w:lang w:val="en-US" w:eastAsia="zh-CN"/>
        </w:rPr>
      </w:pPr>
    </w:p>
    <w:sectPr>
      <w:pgSz w:w="11906" w:h="16838"/>
      <w:pgMar w:top="1417" w:right="1077" w:bottom="1417" w:left="1077" w:header="708" w:footer="708" w:gutter="0"/>
      <w:pgBorders>
        <w:top w:val="none" w:sz="0" w:space="0" w:color="auto"/>
        <w:left w:val="none" w:sz="0" w:space="0" w:color="auto"/>
        <w:bottom w:val="none" w:sz="0" w:space="0" w:color="auto"/>
        <w:right w:val="none" w:sz="0" w:space="0" w:color="auto"/>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23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3D3"/>
    <w:rsid w:val="00111792"/>
    <w:rsid w:val="00190124"/>
    <w:rsid w:val="004151FC"/>
    <w:rsid w:val="0085603E"/>
    <w:rsid w:val="00967161"/>
    <w:rsid w:val="00A843D3"/>
    <w:rsid w:val="00BC0F9D"/>
    <w:rsid w:val="00C02FC6"/>
    <w:rsid w:val="00DD0412"/>
    <w:rsid w:val="00EB3030"/>
    <w:rsid w:val="00F7113A"/>
    <w:rsid w:val="00FD5936"/>
    <w:rsid w:val="01D2770D"/>
    <w:rsid w:val="025C34C7"/>
    <w:rsid w:val="08A76082"/>
    <w:rsid w:val="10B97633"/>
    <w:rsid w:val="124B0D39"/>
    <w:rsid w:val="126E269F"/>
    <w:rsid w:val="1349202E"/>
    <w:rsid w:val="15270BBD"/>
    <w:rsid w:val="16E1492E"/>
    <w:rsid w:val="1A4B621C"/>
    <w:rsid w:val="1AFA1DE9"/>
    <w:rsid w:val="1AFE6CB6"/>
    <w:rsid w:val="1B5F4DE0"/>
    <w:rsid w:val="1EF2620E"/>
    <w:rsid w:val="1FC90CAF"/>
    <w:rsid w:val="25AE6518"/>
    <w:rsid w:val="260E180C"/>
    <w:rsid w:val="273477D8"/>
    <w:rsid w:val="28441C03"/>
    <w:rsid w:val="2E735AD9"/>
    <w:rsid w:val="30B8300C"/>
    <w:rsid w:val="34480B4A"/>
    <w:rsid w:val="3C8F48A0"/>
    <w:rsid w:val="465D66D7"/>
    <w:rsid w:val="4793732B"/>
    <w:rsid w:val="4AA17251"/>
    <w:rsid w:val="4D0E7126"/>
    <w:rsid w:val="502214AB"/>
    <w:rsid w:val="56451778"/>
    <w:rsid w:val="5B7B6070"/>
    <w:rsid w:val="5D757C05"/>
    <w:rsid w:val="5DD72473"/>
    <w:rsid w:val="5DED10A9"/>
    <w:rsid w:val="5E8C177C"/>
    <w:rsid w:val="63903DE6"/>
    <w:rsid w:val="66D63121"/>
    <w:rsid w:val="707D6D2F"/>
    <w:rsid w:val="70877D29"/>
    <w:rsid w:val="71E436D0"/>
    <w:rsid w:val="728A0961"/>
    <w:rsid w:val="7C40424A"/>
    <w:rsid w:val="7DEE3196"/>
    <w:rsid w:val="7F7872E2"/>
  </w:rsids>
  <w:docVars>
    <w:docVar w:name="commondata" w:val="eyJoZGlkIjoiMjI1ZjE2NzljNmYyNWIxMzNlOGIwYzNkOGFhYTMzOG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2.bin"/><Relationship Id="rId100" Type="http://schemas.openxmlformats.org/officeDocument/2006/relationships/image" Target="media/image49.wmf"/><Relationship Id="rId101" Type="http://schemas.openxmlformats.org/officeDocument/2006/relationships/oleObject" Target="embeddings/oleObject48.bin"/><Relationship Id="rId102" Type="http://schemas.openxmlformats.org/officeDocument/2006/relationships/image" Target="media/image50.wmf"/><Relationship Id="rId103" Type="http://schemas.openxmlformats.org/officeDocument/2006/relationships/image" Target="media/image51.wmf"/><Relationship Id="rId104" Type="http://schemas.openxmlformats.org/officeDocument/2006/relationships/oleObject" Target="embeddings/oleObject49.bin"/><Relationship Id="rId105" Type="http://schemas.openxmlformats.org/officeDocument/2006/relationships/image" Target="media/image52.wmf"/><Relationship Id="rId106" Type="http://schemas.openxmlformats.org/officeDocument/2006/relationships/oleObject" Target="embeddings/oleObject50.bin"/><Relationship Id="rId107" Type="http://schemas.openxmlformats.org/officeDocument/2006/relationships/oleObject" Target="embeddings/oleObject51.bin"/><Relationship Id="rId108" Type="http://schemas.openxmlformats.org/officeDocument/2006/relationships/image" Target="media/image53.png"/><Relationship Id="rId109" Type="http://schemas.openxmlformats.org/officeDocument/2006/relationships/image" Target="media/image54.wmf"/><Relationship Id="rId11" Type="http://schemas.openxmlformats.org/officeDocument/2006/relationships/image" Target="media/image5.wmf"/><Relationship Id="rId110" Type="http://schemas.openxmlformats.org/officeDocument/2006/relationships/oleObject" Target="embeddings/oleObject52.bin"/><Relationship Id="rId111" Type="http://schemas.openxmlformats.org/officeDocument/2006/relationships/image" Target="media/image55.wmf"/><Relationship Id="rId112" Type="http://schemas.openxmlformats.org/officeDocument/2006/relationships/oleObject" Target="embeddings/oleObject53.bin"/><Relationship Id="rId113" Type="http://schemas.openxmlformats.org/officeDocument/2006/relationships/image" Target="media/image56.wmf"/><Relationship Id="rId114" Type="http://schemas.openxmlformats.org/officeDocument/2006/relationships/oleObject" Target="embeddings/oleObject54.bin"/><Relationship Id="rId115" Type="http://schemas.openxmlformats.org/officeDocument/2006/relationships/image" Target="media/image57.wmf"/><Relationship Id="rId116" Type="http://schemas.openxmlformats.org/officeDocument/2006/relationships/oleObject" Target="embeddings/oleObject55.bin"/><Relationship Id="rId117" Type="http://schemas.openxmlformats.org/officeDocument/2006/relationships/oleObject" Target="embeddings/oleObject56.bin"/><Relationship Id="rId118" Type="http://schemas.openxmlformats.org/officeDocument/2006/relationships/image" Target="media/image58.wmf"/><Relationship Id="rId119" Type="http://schemas.openxmlformats.org/officeDocument/2006/relationships/oleObject" Target="embeddings/oleObject57.bin"/><Relationship Id="rId12" Type="http://schemas.openxmlformats.org/officeDocument/2006/relationships/oleObject" Target="embeddings/oleObject3.bin"/><Relationship Id="rId120" Type="http://schemas.openxmlformats.org/officeDocument/2006/relationships/image" Target="media/image59.wmf"/><Relationship Id="rId121" Type="http://schemas.openxmlformats.org/officeDocument/2006/relationships/oleObject" Target="embeddings/oleObject58.bin"/><Relationship Id="rId122" Type="http://schemas.openxmlformats.org/officeDocument/2006/relationships/oleObject" Target="embeddings/oleObject59.bin"/><Relationship Id="rId123" Type="http://schemas.openxmlformats.org/officeDocument/2006/relationships/image" Target="media/image60.wmf"/><Relationship Id="rId124" Type="http://schemas.openxmlformats.org/officeDocument/2006/relationships/oleObject" Target="embeddings/oleObject60.bin"/><Relationship Id="rId125" Type="http://schemas.openxmlformats.org/officeDocument/2006/relationships/image" Target="media/image61.wmf"/><Relationship Id="rId126" Type="http://schemas.openxmlformats.org/officeDocument/2006/relationships/oleObject" Target="embeddings/oleObject61.bin"/><Relationship Id="rId127" Type="http://schemas.openxmlformats.org/officeDocument/2006/relationships/image" Target="media/image62.wmf"/><Relationship Id="rId128" Type="http://schemas.openxmlformats.org/officeDocument/2006/relationships/oleObject" Target="embeddings/oleObject62.bin"/><Relationship Id="rId129" Type="http://schemas.openxmlformats.org/officeDocument/2006/relationships/image" Target="media/image63.wmf"/><Relationship Id="rId13" Type="http://schemas.openxmlformats.org/officeDocument/2006/relationships/image" Target="media/image6.wmf"/><Relationship Id="rId130" Type="http://schemas.openxmlformats.org/officeDocument/2006/relationships/oleObject" Target="embeddings/oleObject63.bin"/><Relationship Id="rId131" Type="http://schemas.openxmlformats.org/officeDocument/2006/relationships/oleObject" Target="embeddings/oleObject64.bin"/><Relationship Id="rId132" Type="http://schemas.openxmlformats.org/officeDocument/2006/relationships/oleObject" Target="embeddings/oleObject65.bin"/><Relationship Id="rId133" Type="http://schemas.openxmlformats.org/officeDocument/2006/relationships/image" Target="media/image64.wmf"/><Relationship Id="rId134" Type="http://schemas.openxmlformats.org/officeDocument/2006/relationships/oleObject" Target="embeddings/oleObject66.bin"/><Relationship Id="rId135" Type="http://schemas.openxmlformats.org/officeDocument/2006/relationships/image" Target="media/image65.wmf"/><Relationship Id="rId136" Type="http://schemas.openxmlformats.org/officeDocument/2006/relationships/oleObject" Target="embeddings/oleObject67.bin"/><Relationship Id="rId137" Type="http://schemas.openxmlformats.org/officeDocument/2006/relationships/image" Target="media/image66.wmf"/><Relationship Id="rId138" Type="http://schemas.openxmlformats.org/officeDocument/2006/relationships/oleObject" Target="embeddings/oleObject68.bin"/><Relationship Id="rId139" Type="http://schemas.openxmlformats.org/officeDocument/2006/relationships/image" Target="media/image67.wmf"/><Relationship Id="rId14" Type="http://schemas.openxmlformats.org/officeDocument/2006/relationships/oleObject" Target="embeddings/oleObject4.bin"/><Relationship Id="rId140" Type="http://schemas.openxmlformats.org/officeDocument/2006/relationships/oleObject" Target="embeddings/oleObject69.bin"/><Relationship Id="rId141" Type="http://schemas.openxmlformats.org/officeDocument/2006/relationships/oleObject" Target="embeddings/oleObject70.bin"/><Relationship Id="rId142" Type="http://schemas.openxmlformats.org/officeDocument/2006/relationships/oleObject" Target="embeddings/oleObject71.bin"/><Relationship Id="rId143" Type="http://schemas.openxmlformats.org/officeDocument/2006/relationships/oleObject" Target="embeddings/oleObject72.bin"/><Relationship Id="rId144" Type="http://schemas.openxmlformats.org/officeDocument/2006/relationships/oleObject" Target="embeddings/oleObject73.bin"/><Relationship Id="rId145" Type="http://schemas.openxmlformats.org/officeDocument/2006/relationships/oleObject" Target="embeddings/oleObject74.bin"/><Relationship Id="rId146" Type="http://schemas.openxmlformats.org/officeDocument/2006/relationships/oleObject" Target="embeddings/oleObject75.bin"/><Relationship Id="rId147" Type="http://schemas.openxmlformats.org/officeDocument/2006/relationships/oleObject" Target="embeddings/oleObject76.bin"/><Relationship Id="rId148" Type="http://schemas.openxmlformats.org/officeDocument/2006/relationships/oleObject" Target="embeddings/oleObject77.bin"/><Relationship Id="rId149" Type="http://schemas.openxmlformats.org/officeDocument/2006/relationships/oleObject" Target="embeddings/oleObject78.bin"/><Relationship Id="rId15" Type="http://schemas.openxmlformats.org/officeDocument/2006/relationships/image" Target="media/image7.wmf"/><Relationship Id="rId150" Type="http://schemas.openxmlformats.org/officeDocument/2006/relationships/oleObject" Target="embeddings/oleObject79.bin"/><Relationship Id="rId151" Type="http://schemas.openxmlformats.org/officeDocument/2006/relationships/oleObject" Target="embeddings/oleObject80.bin"/><Relationship Id="rId152" Type="http://schemas.openxmlformats.org/officeDocument/2006/relationships/oleObject" Target="embeddings/oleObject81.bin"/><Relationship Id="rId153" Type="http://schemas.openxmlformats.org/officeDocument/2006/relationships/oleObject" Target="embeddings/oleObject82.bin"/><Relationship Id="rId154" Type="http://schemas.openxmlformats.org/officeDocument/2006/relationships/oleObject" Target="embeddings/oleObject83.bin"/><Relationship Id="rId155" Type="http://schemas.openxmlformats.org/officeDocument/2006/relationships/image" Target="media/image68.wmf"/><Relationship Id="rId156" Type="http://schemas.openxmlformats.org/officeDocument/2006/relationships/oleObject" Target="embeddings/oleObject84.bin"/><Relationship Id="rId157" Type="http://schemas.openxmlformats.org/officeDocument/2006/relationships/oleObject" Target="embeddings/oleObject85.bin"/><Relationship Id="rId158" Type="http://schemas.openxmlformats.org/officeDocument/2006/relationships/oleObject" Target="embeddings/oleObject86.bin"/><Relationship Id="rId159" Type="http://schemas.openxmlformats.org/officeDocument/2006/relationships/oleObject" Target="embeddings/oleObject87.bin"/><Relationship Id="rId16" Type="http://schemas.openxmlformats.org/officeDocument/2006/relationships/oleObject" Target="embeddings/oleObject5.bin"/><Relationship Id="rId160" Type="http://schemas.openxmlformats.org/officeDocument/2006/relationships/oleObject" Target="embeddings/oleObject88.bin"/><Relationship Id="rId161" Type="http://schemas.openxmlformats.org/officeDocument/2006/relationships/oleObject" Target="embeddings/oleObject89.bin"/><Relationship Id="rId162" Type="http://schemas.openxmlformats.org/officeDocument/2006/relationships/oleObject" Target="embeddings/oleObject90.bin"/><Relationship Id="rId163" Type="http://schemas.openxmlformats.org/officeDocument/2006/relationships/oleObject" Target="embeddings/oleObject91.bin"/><Relationship Id="rId164" Type="http://schemas.openxmlformats.org/officeDocument/2006/relationships/image" Target="media/image69.wmf"/><Relationship Id="rId165" Type="http://schemas.openxmlformats.org/officeDocument/2006/relationships/oleObject" Target="embeddings/oleObject92.bin"/><Relationship Id="rId166" Type="http://schemas.openxmlformats.org/officeDocument/2006/relationships/image" Target="media/image70.wmf"/><Relationship Id="rId167" Type="http://schemas.openxmlformats.org/officeDocument/2006/relationships/oleObject" Target="embeddings/oleObject93.bin"/><Relationship Id="rId168" Type="http://schemas.openxmlformats.org/officeDocument/2006/relationships/image" Target="media/image71.wmf"/><Relationship Id="rId169" Type="http://schemas.openxmlformats.org/officeDocument/2006/relationships/oleObject" Target="embeddings/oleObject94.bin"/><Relationship Id="rId17" Type="http://schemas.openxmlformats.org/officeDocument/2006/relationships/image" Target="media/image8.wmf"/><Relationship Id="rId170" Type="http://schemas.openxmlformats.org/officeDocument/2006/relationships/image" Target="media/image72.wmf"/><Relationship Id="rId171" Type="http://schemas.openxmlformats.org/officeDocument/2006/relationships/oleObject" Target="embeddings/oleObject95.bin"/><Relationship Id="rId172" Type="http://schemas.openxmlformats.org/officeDocument/2006/relationships/image" Target="media/image73.wmf"/><Relationship Id="rId173" Type="http://schemas.openxmlformats.org/officeDocument/2006/relationships/oleObject" Target="embeddings/oleObject96.bin"/><Relationship Id="rId174" Type="http://schemas.openxmlformats.org/officeDocument/2006/relationships/image" Target="media/image74.wmf"/><Relationship Id="rId175" Type="http://schemas.openxmlformats.org/officeDocument/2006/relationships/oleObject" Target="embeddings/oleObject97.bin"/><Relationship Id="rId176" Type="http://schemas.openxmlformats.org/officeDocument/2006/relationships/image" Target="media/image75.wmf"/><Relationship Id="rId177" Type="http://schemas.openxmlformats.org/officeDocument/2006/relationships/oleObject" Target="embeddings/oleObject98.bin"/><Relationship Id="rId178" Type="http://schemas.openxmlformats.org/officeDocument/2006/relationships/image" Target="media/image76.wmf"/><Relationship Id="rId179" Type="http://schemas.openxmlformats.org/officeDocument/2006/relationships/oleObject" Target="embeddings/oleObject99.bin"/><Relationship Id="rId18" Type="http://schemas.openxmlformats.org/officeDocument/2006/relationships/oleObject" Target="embeddings/oleObject6.bin"/><Relationship Id="rId180" Type="http://schemas.openxmlformats.org/officeDocument/2006/relationships/image" Target="media/image77.wmf"/><Relationship Id="rId181" Type="http://schemas.openxmlformats.org/officeDocument/2006/relationships/oleObject" Target="embeddings/oleObject100.bin"/><Relationship Id="rId182" Type="http://schemas.openxmlformats.org/officeDocument/2006/relationships/image" Target="media/image78.wmf"/><Relationship Id="rId183" Type="http://schemas.openxmlformats.org/officeDocument/2006/relationships/image" Target="media/image79.wmf"/><Relationship Id="rId184" Type="http://schemas.openxmlformats.org/officeDocument/2006/relationships/oleObject" Target="embeddings/oleObject101.bin"/><Relationship Id="rId185" Type="http://schemas.openxmlformats.org/officeDocument/2006/relationships/image" Target="media/image80.wmf"/><Relationship Id="rId186" Type="http://schemas.openxmlformats.org/officeDocument/2006/relationships/oleObject" Target="embeddings/oleObject102.bin"/><Relationship Id="rId187" Type="http://schemas.openxmlformats.org/officeDocument/2006/relationships/image" Target="media/image81.wmf"/><Relationship Id="rId188" Type="http://schemas.openxmlformats.org/officeDocument/2006/relationships/oleObject" Target="embeddings/oleObject103.bin"/><Relationship Id="rId189" Type="http://schemas.openxmlformats.org/officeDocument/2006/relationships/image" Target="media/image82.wmf"/><Relationship Id="rId19" Type="http://schemas.openxmlformats.org/officeDocument/2006/relationships/image" Target="media/image9.wmf"/><Relationship Id="rId190" Type="http://schemas.openxmlformats.org/officeDocument/2006/relationships/oleObject" Target="embeddings/oleObject104.bin"/><Relationship Id="rId191" Type="http://schemas.openxmlformats.org/officeDocument/2006/relationships/image" Target="media/image83.wmf"/><Relationship Id="rId192" Type="http://schemas.openxmlformats.org/officeDocument/2006/relationships/oleObject" Target="embeddings/oleObject105.bin"/><Relationship Id="rId193" Type="http://schemas.openxmlformats.org/officeDocument/2006/relationships/image" Target="media/image84.wmf"/><Relationship Id="rId194" Type="http://schemas.openxmlformats.org/officeDocument/2006/relationships/image" Target="media/image85.wmf"/><Relationship Id="rId195" Type="http://schemas.openxmlformats.org/officeDocument/2006/relationships/oleObject" Target="embeddings/oleObject106.bin"/><Relationship Id="rId196" Type="http://schemas.openxmlformats.org/officeDocument/2006/relationships/image" Target="media/image86.wmf"/><Relationship Id="rId197" Type="http://schemas.openxmlformats.org/officeDocument/2006/relationships/oleObject" Target="embeddings/oleObject107.bin"/><Relationship Id="rId198" Type="http://schemas.openxmlformats.org/officeDocument/2006/relationships/image" Target="media/image87.wmf"/><Relationship Id="rId199" Type="http://schemas.openxmlformats.org/officeDocument/2006/relationships/oleObject" Target="embeddings/oleObject108.bin"/><Relationship Id="rId2" Type="http://schemas.openxmlformats.org/officeDocument/2006/relationships/webSettings" Target="webSettings.xml"/><Relationship Id="rId20" Type="http://schemas.openxmlformats.org/officeDocument/2006/relationships/oleObject" Target="embeddings/oleObject7.bin"/><Relationship Id="rId200" Type="http://schemas.openxmlformats.org/officeDocument/2006/relationships/oleObject" Target="embeddings/oleObject109.bin"/><Relationship Id="rId201" Type="http://schemas.openxmlformats.org/officeDocument/2006/relationships/image" Target="media/image88.wmf"/><Relationship Id="rId202" Type="http://schemas.openxmlformats.org/officeDocument/2006/relationships/oleObject" Target="embeddings/oleObject110.bin"/><Relationship Id="rId203" Type="http://schemas.openxmlformats.org/officeDocument/2006/relationships/oleObject" Target="embeddings/oleObject111.bin"/><Relationship Id="rId204" Type="http://schemas.openxmlformats.org/officeDocument/2006/relationships/image" Target="media/image89.wmf"/><Relationship Id="rId205" Type="http://schemas.openxmlformats.org/officeDocument/2006/relationships/oleObject" Target="embeddings/oleObject112.bin"/><Relationship Id="rId206" Type="http://schemas.openxmlformats.org/officeDocument/2006/relationships/image" Target="media/image90.wmf"/><Relationship Id="rId207" Type="http://schemas.openxmlformats.org/officeDocument/2006/relationships/oleObject" Target="embeddings/oleObject113.bin"/><Relationship Id="rId208" Type="http://schemas.openxmlformats.org/officeDocument/2006/relationships/oleObject" Target="embeddings/oleObject114.bin"/><Relationship Id="rId209" Type="http://schemas.openxmlformats.org/officeDocument/2006/relationships/image" Target="media/image91.wmf"/><Relationship Id="rId21" Type="http://schemas.openxmlformats.org/officeDocument/2006/relationships/oleObject" Target="embeddings/oleObject8.bin"/><Relationship Id="rId210" Type="http://schemas.openxmlformats.org/officeDocument/2006/relationships/oleObject" Target="embeddings/oleObject115.bin"/><Relationship Id="rId211" Type="http://schemas.openxmlformats.org/officeDocument/2006/relationships/image" Target="media/image92.wmf"/><Relationship Id="rId212" Type="http://schemas.openxmlformats.org/officeDocument/2006/relationships/oleObject" Target="embeddings/oleObject116.bin"/><Relationship Id="rId213" Type="http://schemas.openxmlformats.org/officeDocument/2006/relationships/image" Target="media/image93.wmf"/><Relationship Id="rId214" Type="http://schemas.openxmlformats.org/officeDocument/2006/relationships/oleObject" Target="embeddings/oleObject117.bin"/><Relationship Id="rId215" Type="http://schemas.openxmlformats.org/officeDocument/2006/relationships/image" Target="media/image94.wmf"/><Relationship Id="rId216" Type="http://schemas.openxmlformats.org/officeDocument/2006/relationships/oleObject" Target="embeddings/oleObject118.bin"/><Relationship Id="rId217" Type="http://schemas.openxmlformats.org/officeDocument/2006/relationships/image" Target="media/image95.wmf"/><Relationship Id="rId218" Type="http://schemas.openxmlformats.org/officeDocument/2006/relationships/oleObject" Target="embeddings/oleObject119.bin"/><Relationship Id="rId219" Type="http://schemas.openxmlformats.org/officeDocument/2006/relationships/image" Target="media/image96.wmf"/><Relationship Id="rId22" Type="http://schemas.openxmlformats.org/officeDocument/2006/relationships/image" Target="media/image10.wmf"/><Relationship Id="rId220" Type="http://schemas.openxmlformats.org/officeDocument/2006/relationships/oleObject" Target="embeddings/oleObject120.bin"/><Relationship Id="rId221" Type="http://schemas.openxmlformats.org/officeDocument/2006/relationships/image" Target="media/image97.wmf"/><Relationship Id="rId222" Type="http://schemas.openxmlformats.org/officeDocument/2006/relationships/oleObject" Target="embeddings/oleObject121.bin"/><Relationship Id="rId223" Type="http://schemas.openxmlformats.org/officeDocument/2006/relationships/image" Target="media/image98.wmf"/><Relationship Id="rId224" Type="http://schemas.openxmlformats.org/officeDocument/2006/relationships/oleObject" Target="embeddings/oleObject122.bin"/><Relationship Id="rId225" Type="http://schemas.openxmlformats.org/officeDocument/2006/relationships/image" Target="media/image99.wmf"/><Relationship Id="rId226" Type="http://schemas.openxmlformats.org/officeDocument/2006/relationships/oleObject" Target="embeddings/oleObject123.bin"/><Relationship Id="rId227" Type="http://schemas.openxmlformats.org/officeDocument/2006/relationships/image" Target="media/image100.wmf"/><Relationship Id="rId228" Type="http://schemas.openxmlformats.org/officeDocument/2006/relationships/oleObject" Target="embeddings/oleObject124.bin"/><Relationship Id="rId229" Type="http://schemas.openxmlformats.org/officeDocument/2006/relationships/image" Target="media/image101.wmf"/><Relationship Id="rId23" Type="http://schemas.openxmlformats.org/officeDocument/2006/relationships/oleObject" Target="embeddings/oleObject9.bin"/><Relationship Id="rId230" Type="http://schemas.openxmlformats.org/officeDocument/2006/relationships/oleObject" Target="embeddings/oleObject125.bin"/><Relationship Id="rId231" Type="http://schemas.openxmlformats.org/officeDocument/2006/relationships/image" Target="media/image102.wmf"/><Relationship Id="rId232" Type="http://schemas.openxmlformats.org/officeDocument/2006/relationships/oleObject" Target="embeddings/oleObject126.bin"/><Relationship Id="rId233" Type="http://schemas.openxmlformats.org/officeDocument/2006/relationships/image" Target="media/image103.wmf"/><Relationship Id="rId234" Type="http://schemas.openxmlformats.org/officeDocument/2006/relationships/oleObject" Target="embeddings/oleObject127.bin"/><Relationship Id="rId235" Type="http://schemas.openxmlformats.org/officeDocument/2006/relationships/image" Target="media/image104.wmf"/><Relationship Id="rId236" Type="http://schemas.openxmlformats.org/officeDocument/2006/relationships/oleObject" Target="embeddings/oleObject128.bin"/><Relationship Id="rId237" Type="http://schemas.openxmlformats.org/officeDocument/2006/relationships/image" Target="media/image105.wmf"/><Relationship Id="rId238" Type="http://schemas.openxmlformats.org/officeDocument/2006/relationships/oleObject" Target="embeddings/oleObject129.bin"/><Relationship Id="rId239" Type="http://schemas.openxmlformats.org/officeDocument/2006/relationships/image" Target="media/image106.wmf"/><Relationship Id="rId24" Type="http://schemas.openxmlformats.org/officeDocument/2006/relationships/image" Target="media/image11.wmf"/><Relationship Id="rId240" Type="http://schemas.openxmlformats.org/officeDocument/2006/relationships/oleObject" Target="embeddings/oleObject130.bin"/><Relationship Id="rId241" Type="http://schemas.openxmlformats.org/officeDocument/2006/relationships/image" Target="media/image107.wmf"/><Relationship Id="rId242" Type="http://schemas.openxmlformats.org/officeDocument/2006/relationships/oleObject" Target="embeddings/oleObject131.bin"/><Relationship Id="rId243" Type="http://schemas.openxmlformats.org/officeDocument/2006/relationships/image" Target="media/image108.wmf"/><Relationship Id="rId244" Type="http://schemas.openxmlformats.org/officeDocument/2006/relationships/oleObject" Target="embeddings/oleObject132.bin"/><Relationship Id="rId245" Type="http://schemas.openxmlformats.org/officeDocument/2006/relationships/image" Target="media/image109.wmf"/><Relationship Id="rId246" Type="http://schemas.openxmlformats.org/officeDocument/2006/relationships/oleObject" Target="embeddings/oleObject133.bin"/><Relationship Id="rId247" Type="http://schemas.openxmlformats.org/officeDocument/2006/relationships/image" Target="media/image110.wmf"/><Relationship Id="rId248" Type="http://schemas.openxmlformats.org/officeDocument/2006/relationships/oleObject" Target="embeddings/oleObject134.bin"/><Relationship Id="rId249" Type="http://schemas.openxmlformats.org/officeDocument/2006/relationships/image" Target="media/image111.wmf"/><Relationship Id="rId25" Type="http://schemas.openxmlformats.org/officeDocument/2006/relationships/oleObject" Target="embeddings/oleObject10.bin"/><Relationship Id="rId250" Type="http://schemas.openxmlformats.org/officeDocument/2006/relationships/oleObject" Target="embeddings/oleObject135.bin"/><Relationship Id="rId251" Type="http://schemas.openxmlformats.org/officeDocument/2006/relationships/image" Target="media/image112.wmf"/><Relationship Id="rId252" Type="http://schemas.openxmlformats.org/officeDocument/2006/relationships/oleObject" Target="embeddings/oleObject136.bin"/><Relationship Id="rId253" Type="http://schemas.openxmlformats.org/officeDocument/2006/relationships/oleObject" Target="embeddings/oleObject137.bin"/><Relationship Id="rId254" Type="http://schemas.openxmlformats.org/officeDocument/2006/relationships/image" Target="media/image113.wmf"/><Relationship Id="rId255" Type="http://schemas.openxmlformats.org/officeDocument/2006/relationships/oleObject" Target="embeddings/oleObject138.bin"/><Relationship Id="rId256" Type="http://schemas.openxmlformats.org/officeDocument/2006/relationships/oleObject" Target="embeddings/oleObject139.bin"/><Relationship Id="rId257" Type="http://schemas.openxmlformats.org/officeDocument/2006/relationships/image" Target="media/image114.wmf"/><Relationship Id="rId258" Type="http://schemas.openxmlformats.org/officeDocument/2006/relationships/oleObject" Target="embeddings/oleObject140.bin"/><Relationship Id="rId259" Type="http://schemas.openxmlformats.org/officeDocument/2006/relationships/image" Target="media/image115.wmf"/><Relationship Id="rId26" Type="http://schemas.openxmlformats.org/officeDocument/2006/relationships/image" Target="media/image12.wmf"/><Relationship Id="rId260" Type="http://schemas.openxmlformats.org/officeDocument/2006/relationships/oleObject" Target="embeddings/oleObject141.bin"/><Relationship Id="rId261" Type="http://schemas.openxmlformats.org/officeDocument/2006/relationships/image" Target="media/image116.wmf"/><Relationship Id="rId262" Type="http://schemas.openxmlformats.org/officeDocument/2006/relationships/oleObject" Target="embeddings/oleObject142.bin"/><Relationship Id="rId263" Type="http://schemas.openxmlformats.org/officeDocument/2006/relationships/image" Target="media/image117.wmf"/><Relationship Id="rId264" Type="http://schemas.openxmlformats.org/officeDocument/2006/relationships/oleObject" Target="embeddings/oleObject143.bin"/><Relationship Id="rId265" Type="http://schemas.openxmlformats.org/officeDocument/2006/relationships/image" Target="media/image118.wmf"/><Relationship Id="rId266" Type="http://schemas.openxmlformats.org/officeDocument/2006/relationships/oleObject" Target="embeddings/oleObject144.bin"/><Relationship Id="rId267" Type="http://schemas.openxmlformats.org/officeDocument/2006/relationships/oleObject" Target="embeddings/oleObject145.bin"/><Relationship Id="rId268" Type="http://schemas.openxmlformats.org/officeDocument/2006/relationships/image" Target="media/image119.wmf"/><Relationship Id="rId269" Type="http://schemas.openxmlformats.org/officeDocument/2006/relationships/oleObject" Target="embeddings/oleObject146.bin"/><Relationship Id="rId27" Type="http://schemas.openxmlformats.org/officeDocument/2006/relationships/oleObject" Target="embeddings/oleObject11.bin"/><Relationship Id="rId270" Type="http://schemas.openxmlformats.org/officeDocument/2006/relationships/oleObject" Target="embeddings/oleObject147.bin"/><Relationship Id="rId271" Type="http://schemas.openxmlformats.org/officeDocument/2006/relationships/image" Target="media/image120.wmf"/><Relationship Id="rId272" Type="http://schemas.openxmlformats.org/officeDocument/2006/relationships/oleObject" Target="embeddings/oleObject148.bin"/><Relationship Id="rId273" Type="http://schemas.openxmlformats.org/officeDocument/2006/relationships/oleObject" Target="embeddings/oleObject149.bin"/><Relationship Id="rId274" Type="http://schemas.openxmlformats.org/officeDocument/2006/relationships/oleObject" Target="embeddings/oleObject150.bin"/><Relationship Id="rId275" Type="http://schemas.openxmlformats.org/officeDocument/2006/relationships/oleObject" Target="embeddings/oleObject151.bin"/><Relationship Id="rId276" Type="http://schemas.openxmlformats.org/officeDocument/2006/relationships/oleObject" Target="embeddings/oleObject152.bin"/><Relationship Id="rId277" Type="http://schemas.openxmlformats.org/officeDocument/2006/relationships/image" Target="media/image121.wmf"/><Relationship Id="rId278" Type="http://schemas.openxmlformats.org/officeDocument/2006/relationships/oleObject" Target="embeddings/oleObject153.bin"/><Relationship Id="rId279" Type="http://schemas.openxmlformats.org/officeDocument/2006/relationships/image" Target="media/image122.wmf"/><Relationship Id="rId28" Type="http://schemas.openxmlformats.org/officeDocument/2006/relationships/image" Target="media/image13.wmf"/><Relationship Id="rId280" Type="http://schemas.openxmlformats.org/officeDocument/2006/relationships/oleObject" Target="embeddings/oleObject154.bin"/><Relationship Id="rId281" Type="http://schemas.openxmlformats.org/officeDocument/2006/relationships/image" Target="media/image123.wmf"/><Relationship Id="rId282" Type="http://schemas.openxmlformats.org/officeDocument/2006/relationships/oleObject" Target="embeddings/oleObject155.bin"/><Relationship Id="rId283" Type="http://schemas.openxmlformats.org/officeDocument/2006/relationships/image" Target="media/image124.wmf"/><Relationship Id="rId284" Type="http://schemas.openxmlformats.org/officeDocument/2006/relationships/oleObject" Target="embeddings/oleObject156.bin"/><Relationship Id="rId285" Type="http://schemas.openxmlformats.org/officeDocument/2006/relationships/image" Target="media/image125.wmf"/><Relationship Id="rId286" Type="http://schemas.openxmlformats.org/officeDocument/2006/relationships/oleObject" Target="embeddings/oleObject157.bin"/><Relationship Id="rId287" Type="http://schemas.openxmlformats.org/officeDocument/2006/relationships/image" Target="media/image126.png"/><Relationship Id="rId288" Type="http://schemas.openxmlformats.org/officeDocument/2006/relationships/image" Target="media/image127.wmf"/><Relationship Id="rId289" Type="http://schemas.openxmlformats.org/officeDocument/2006/relationships/oleObject" Target="embeddings/oleObject158.bin"/><Relationship Id="rId29" Type="http://schemas.openxmlformats.org/officeDocument/2006/relationships/oleObject" Target="embeddings/oleObject12.bin"/><Relationship Id="rId290" Type="http://schemas.openxmlformats.org/officeDocument/2006/relationships/image" Target="media/image128.wmf"/><Relationship Id="rId291" Type="http://schemas.openxmlformats.org/officeDocument/2006/relationships/oleObject" Target="embeddings/oleObject159.bin"/><Relationship Id="rId292" Type="http://schemas.openxmlformats.org/officeDocument/2006/relationships/image" Target="media/image129.wmf"/><Relationship Id="rId293" Type="http://schemas.openxmlformats.org/officeDocument/2006/relationships/oleObject" Target="embeddings/oleObject160.bin"/><Relationship Id="rId294" Type="http://schemas.openxmlformats.org/officeDocument/2006/relationships/image" Target="media/image130.png"/><Relationship Id="rId295" Type="http://schemas.openxmlformats.org/officeDocument/2006/relationships/oleObject" Target="embeddings/oleObject161.bin"/><Relationship Id="rId296" Type="http://schemas.openxmlformats.org/officeDocument/2006/relationships/image" Target="media/image131.wmf"/><Relationship Id="rId297" Type="http://schemas.openxmlformats.org/officeDocument/2006/relationships/oleObject" Target="embeddings/oleObject162.bin"/><Relationship Id="rId298" Type="http://schemas.openxmlformats.org/officeDocument/2006/relationships/image" Target="media/image132.wmf"/><Relationship Id="rId299" Type="http://schemas.openxmlformats.org/officeDocument/2006/relationships/oleObject" Target="embeddings/oleObject163.bin"/><Relationship Id="rId3" Type="http://schemas.openxmlformats.org/officeDocument/2006/relationships/fontTable" Target="fontTable.xml"/><Relationship Id="rId30" Type="http://schemas.openxmlformats.org/officeDocument/2006/relationships/image" Target="media/image14.wmf"/><Relationship Id="rId300" Type="http://schemas.openxmlformats.org/officeDocument/2006/relationships/image" Target="media/image133.wmf"/><Relationship Id="rId301" Type="http://schemas.openxmlformats.org/officeDocument/2006/relationships/oleObject" Target="embeddings/oleObject164.bin"/><Relationship Id="rId302" Type="http://schemas.openxmlformats.org/officeDocument/2006/relationships/oleObject" Target="embeddings/oleObject165.bin"/><Relationship Id="rId303" Type="http://schemas.openxmlformats.org/officeDocument/2006/relationships/image" Target="media/image134.wmf"/><Relationship Id="rId304" Type="http://schemas.openxmlformats.org/officeDocument/2006/relationships/oleObject" Target="embeddings/oleObject166.bin"/><Relationship Id="rId305" Type="http://schemas.openxmlformats.org/officeDocument/2006/relationships/oleObject" Target="embeddings/oleObject167.bin"/><Relationship Id="rId306" Type="http://schemas.openxmlformats.org/officeDocument/2006/relationships/image" Target="media/image135.wmf"/><Relationship Id="rId307" Type="http://schemas.openxmlformats.org/officeDocument/2006/relationships/oleObject" Target="embeddings/oleObject168.bin"/><Relationship Id="rId308" Type="http://schemas.openxmlformats.org/officeDocument/2006/relationships/image" Target="media/image136.wmf"/><Relationship Id="rId309" Type="http://schemas.openxmlformats.org/officeDocument/2006/relationships/oleObject" Target="embeddings/oleObject169.bin"/><Relationship Id="rId31" Type="http://schemas.openxmlformats.org/officeDocument/2006/relationships/oleObject" Target="embeddings/oleObject13.bin"/><Relationship Id="rId310" Type="http://schemas.openxmlformats.org/officeDocument/2006/relationships/image" Target="media/image137.wmf"/><Relationship Id="rId311" Type="http://schemas.openxmlformats.org/officeDocument/2006/relationships/oleObject" Target="embeddings/oleObject170.bin"/><Relationship Id="rId312" Type="http://schemas.openxmlformats.org/officeDocument/2006/relationships/image" Target="media/image138.wmf"/><Relationship Id="rId313" Type="http://schemas.openxmlformats.org/officeDocument/2006/relationships/oleObject" Target="embeddings/oleObject171.bin"/><Relationship Id="rId314" Type="http://schemas.openxmlformats.org/officeDocument/2006/relationships/image" Target="media/image139.wmf"/><Relationship Id="rId315" Type="http://schemas.openxmlformats.org/officeDocument/2006/relationships/oleObject" Target="embeddings/oleObject172.bin"/><Relationship Id="rId316" Type="http://schemas.openxmlformats.org/officeDocument/2006/relationships/image" Target="media/image140.wmf"/><Relationship Id="rId317" Type="http://schemas.openxmlformats.org/officeDocument/2006/relationships/oleObject" Target="embeddings/oleObject173.bin"/><Relationship Id="rId318" Type="http://schemas.openxmlformats.org/officeDocument/2006/relationships/oleObject" Target="embeddings/oleObject174.bin"/><Relationship Id="rId319" Type="http://schemas.openxmlformats.org/officeDocument/2006/relationships/image" Target="media/image141.wmf"/><Relationship Id="rId32" Type="http://schemas.openxmlformats.org/officeDocument/2006/relationships/image" Target="media/image15.wmf"/><Relationship Id="rId320" Type="http://schemas.openxmlformats.org/officeDocument/2006/relationships/oleObject" Target="embeddings/oleObject175.bin"/><Relationship Id="rId321" Type="http://schemas.openxmlformats.org/officeDocument/2006/relationships/oleObject" Target="embeddings/oleObject176.bin"/><Relationship Id="rId322" Type="http://schemas.openxmlformats.org/officeDocument/2006/relationships/image" Target="media/image142.wmf"/><Relationship Id="rId323" Type="http://schemas.openxmlformats.org/officeDocument/2006/relationships/oleObject" Target="embeddings/oleObject177.bin"/><Relationship Id="rId324" Type="http://schemas.openxmlformats.org/officeDocument/2006/relationships/image" Target="media/image143.wmf"/><Relationship Id="rId325" Type="http://schemas.openxmlformats.org/officeDocument/2006/relationships/oleObject" Target="embeddings/oleObject178.bin"/><Relationship Id="rId326" Type="http://schemas.openxmlformats.org/officeDocument/2006/relationships/image" Target="media/image144.wmf"/><Relationship Id="rId327" Type="http://schemas.openxmlformats.org/officeDocument/2006/relationships/oleObject" Target="embeddings/oleObject179.bin"/><Relationship Id="rId328" Type="http://schemas.openxmlformats.org/officeDocument/2006/relationships/image" Target="media/image145.wmf"/><Relationship Id="rId329" Type="http://schemas.openxmlformats.org/officeDocument/2006/relationships/oleObject" Target="embeddings/oleObject180.bin"/><Relationship Id="rId33" Type="http://schemas.openxmlformats.org/officeDocument/2006/relationships/oleObject" Target="embeddings/oleObject14.bin"/><Relationship Id="rId330" Type="http://schemas.openxmlformats.org/officeDocument/2006/relationships/image" Target="media/image146.wmf"/><Relationship Id="rId331" Type="http://schemas.openxmlformats.org/officeDocument/2006/relationships/oleObject" Target="embeddings/oleObject181.bin"/><Relationship Id="rId332" Type="http://schemas.openxmlformats.org/officeDocument/2006/relationships/image" Target="media/image147.wmf"/><Relationship Id="rId333" Type="http://schemas.openxmlformats.org/officeDocument/2006/relationships/oleObject" Target="embeddings/oleObject182.bin"/><Relationship Id="rId334" Type="http://schemas.openxmlformats.org/officeDocument/2006/relationships/image" Target="media/image148.wmf"/><Relationship Id="rId335" Type="http://schemas.openxmlformats.org/officeDocument/2006/relationships/oleObject" Target="embeddings/oleObject183.bin"/><Relationship Id="rId336" Type="http://schemas.openxmlformats.org/officeDocument/2006/relationships/image" Target="media/image149.wmf"/><Relationship Id="rId337" Type="http://schemas.openxmlformats.org/officeDocument/2006/relationships/oleObject" Target="embeddings/oleObject184.bin"/><Relationship Id="rId338" Type="http://schemas.openxmlformats.org/officeDocument/2006/relationships/image" Target="media/image150.wmf"/><Relationship Id="rId339" Type="http://schemas.openxmlformats.org/officeDocument/2006/relationships/oleObject" Target="embeddings/oleObject185.bin"/><Relationship Id="rId34" Type="http://schemas.openxmlformats.org/officeDocument/2006/relationships/image" Target="media/image16.wmf"/><Relationship Id="rId340" Type="http://schemas.openxmlformats.org/officeDocument/2006/relationships/image" Target="media/image151.wmf"/><Relationship Id="rId341" Type="http://schemas.openxmlformats.org/officeDocument/2006/relationships/oleObject" Target="embeddings/oleObject186.bin"/><Relationship Id="rId342" Type="http://schemas.openxmlformats.org/officeDocument/2006/relationships/image" Target="media/image152.wmf"/><Relationship Id="rId343" Type="http://schemas.openxmlformats.org/officeDocument/2006/relationships/oleObject" Target="embeddings/oleObject187.bin"/><Relationship Id="rId344" Type="http://schemas.openxmlformats.org/officeDocument/2006/relationships/image" Target="media/image153.wmf"/><Relationship Id="rId345" Type="http://schemas.openxmlformats.org/officeDocument/2006/relationships/oleObject" Target="embeddings/oleObject188.bin"/><Relationship Id="rId346" Type="http://schemas.openxmlformats.org/officeDocument/2006/relationships/image" Target="media/image154.wmf"/><Relationship Id="rId347" Type="http://schemas.openxmlformats.org/officeDocument/2006/relationships/oleObject" Target="embeddings/oleObject189.bin"/><Relationship Id="rId348" Type="http://schemas.openxmlformats.org/officeDocument/2006/relationships/image" Target="media/image155.wmf"/><Relationship Id="rId349" Type="http://schemas.openxmlformats.org/officeDocument/2006/relationships/oleObject" Target="embeddings/oleObject190.bin"/><Relationship Id="rId35" Type="http://schemas.openxmlformats.org/officeDocument/2006/relationships/oleObject" Target="embeddings/oleObject15.bin"/><Relationship Id="rId350" Type="http://schemas.openxmlformats.org/officeDocument/2006/relationships/oleObject" Target="embeddings/oleObject191.bin"/><Relationship Id="rId351" Type="http://schemas.openxmlformats.org/officeDocument/2006/relationships/image" Target="media/image156.wmf"/><Relationship Id="rId352" Type="http://schemas.openxmlformats.org/officeDocument/2006/relationships/oleObject" Target="embeddings/oleObject192.bin"/><Relationship Id="rId353" Type="http://schemas.openxmlformats.org/officeDocument/2006/relationships/image" Target="media/image157.wmf"/><Relationship Id="rId354" Type="http://schemas.openxmlformats.org/officeDocument/2006/relationships/oleObject" Target="embeddings/oleObject193.bin"/><Relationship Id="rId355" Type="http://schemas.openxmlformats.org/officeDocument/2006/relationships/image" Target="media/image158.wmf"/><Relationship Id="rId356" Type="http://schemas.openxmlformats.org/officeDocument/2006/relationships/oleObject" Target="embeddings/oleObject194.bin"/><Relationship Id="rId357" Type="http://schemas.openxmlformats.org/officeDocument/2006/relationships/image" Target="media/image159.png"/><Relationship Id="rId358" Type="http://schemas.openxmlformats.org/officeDocument/2006/relationships/image" Target="media/image160.wmf"/><Relationship Id="rId359" Type="http://schemas.openxmlformats.org/officeDocument/2006/relationships/oleObject" Target="embeddings/oleObject195.bin"/><Relationship Id="rId36" Type="http://schemas.openxmlformats.org/officeDocument/2006/relationships/image" Target="media/image17.wmf"/><Relationship Id="rId360" Type="http://schemas.openxmlformats.org/officeDocument/2006/relationships/image" Target="media/image161.wmf"/><Relationship Id="rId361" Type="http://schemas.openxmlformats.org/officeDocument/2006/relationships/oleObject" Target="embeddings/oleObject196.bin"/><Relationship Id="rId362" Type="http://schemas.openxmlformats.org/officeDocument/2006/relationships/image" Target="media/image162.wmf"/><Relationship Id="rId363" Type="http://schemas.openxmlformats.org/officeDocument/2006/relationships/oleObject" Target="embeddings/oleObject197.bin"/><Relationship Id="rId364" Type="http://schemas.openxmlformats.org/officeDocument/2006/relationships/image" Target="media/image163.wmf"/><Relationship Id="rId365" Type="http://schemas.openxmlformats.org/officeDocument/2006/relationships/oleObject" Target="embeddings/oleObject198.bin"/><Relationship Id="rId366" Type="http://schemas.openxmlformats.org/officeDocument/2006/relationships/oleObject" Target="embeddings/oleObject199.bin"/><Relationship Id="rId367" Type="http://schemas.openxmlformats.org/officeDocument/2006/relationships/image" Target="media/image164.wmf"/><Relationship Id="rId368" Type="http://schemas.openxmlformats.org/officeDocument/2006/relationships/oleObject" Target="embeddings/oleObject200.bin"/><Relationship Id="rId369" Type="http://schemas.openxmlformats.org/officeDocument/2006/relationships/image" Target="media/image165.wmf"/><Relationship Id="rId37" Type="http://schemas.openxmlformats.org/officeDocument/2006/relationships/oleObject" Target="embeddings/oleObject16.bin"/><Relationship Id="rId370" Type="http://schemas.openxmlformats.org/officeDocument/2006/relationships/oleObject" Target="embeddings/oleObject201.bin"/><Relationship Id="rId371" Type="http://schemas.openxmlformats.org/officeDocument/2006/relationships/image" Target="media/image166.wmf"/><Relationship Id="rId372" Type="http://schemas.openxmlformats.org/officeDocument/2006/relationships/oleObject" Target="embeddings/oleObject202.bin"/><Relationship Id="rId373" Type="http://schemas.openxmlformats.org/officeDocument/2006/relationships/image" Target="media/image167.wmf"/><Relationship Id="rId374" Type="http://schemas.openxmlformats.org/officeDocument/2006/relationships/oleObject" Target="embeddings/oleObject203.bin"/><Relationship Id="rId375" Type="http://schemas.openxmlformats.org/officeDocument/2006/relationships/image" Target="media/image168.wmf"/><Relationship Id="rId376" Type="http://schemas.openxmlformats.org/officeDocument/2006/relationships/oleObject" Target="embeddings/oleObject204.bin"/><Relationship Id="rId377" Type="http://schemas.openxmlformats.org/officeDocument/2006/relationships/oleObject" Target="embeddings/oleObject205.bin"/><Relationship Id="rId378" Type="http://schemas.openxmlformats.org/officeDocument/2006/relationships/image" Target="media/image169.wmf"/><Relationship Id="rId379" Type="http://schemas.openxmlformats.org/officeDocument/2006/relationships/oleObject" Target="embeddings/oleObject206.bin"/><Relationship Id="rId38" Type="http://schemas.openxmlformats.org/officeDocument/2006/relationships/image" Target="media/image18.wmf"/><Relationship Id="rId380" Type="http://schemas.openxmlformats.org/officeDocument/2006/relationships/image" Target="media/image170.wmf"/><Relationship Id="rId381" Type="http://schemas.openxmlformats.org/officeDocument/2006/relationships/oleObject" Target="embeddings/oleObject207.bin"/><Relationship Id="rId382" Type="http://schemas.openxmlformats.org/officeDocument/2006/relationships/image" Target="media/image171.wmf"/><Relationship Id="rId383" Type="http://schemas.openxmlformats.org/officeDocument/2006/relationships/oleObject" Target="embeddings/oleObject208.bin"/><Relationship Id="rId384" Type="http://schemas.openxmlformats.org/officeDocument/2006/relationships/image" Target="media/image172.wmf"/><Relationship Id="rId385" Type="http://schemas.openxmlformats.org/officeDocument/2006/relationships/oleObject" Target="embeddings/oleObject209.bin"/><Relationship Id="rId386" Type="http://schemas.openxmlformats.org/officeDocument/2006/relationships/image" Target="media/image173.wmf"/><Relationship Id="rId387" Type="http://schemas.openxmlformats.org/officeDocument/2006/relationships/oleObject" Target="embeddings/oleObject210.bin"/><Relationship Id="rId388" Type="http://schemas.openxmlformats.org/officeDocument/2006/relationships/oleObject" Target="embeddings/oleObject211.bin"/><Relationship Id="rId389" Type="http://schemas.openxmlformats.org/officeDocument/2006/relationships/oleObject" Target="embeddings/oleObject212.bin"/><Relationship Id="rId39" Type="http://schemas.openxmlformats.org/officeDocument/2006/relationships/oleObject" Target="embeddings/oleObject17.bin"/><Relationship Id="rId390" Type="http://schemas.openxmlformats.org/officeDocument/2006/relationships/oleObject" Target="embeddings/oleObject213.bin"/><Relationship Id="rId391" Type="http://schemas.openxmlformats.org/officeDocument/2006/relationships/image" Target="media/image174.wmf"/><Relationship Id="rId392" Type="http://schemas.openxmlformats.org/officeDocument/2006/relationships/oleObject" Target="embeddings/oleObject214.bin"/><Relationship Id="rId393" Type="http://schemas.openxmlformats.org/officeDocument/2006/relationships/image" Target="media/image175.wmf"/><Relationship Id="rId394" Type="http://schemas.openxmlformats.org/officeDocument/2006/relationships/oleObject" Target="embeddings/oleObject215.bin"/><Relationship Id="rId395" Type="http://schemas.openxmlformats.org/officeDocument/2006/relationships/image" Target="media/image176.wmf"/><Relationship Id="rId396" Type="http://schemas.openxmlformats.org/officeDocument/2006/relationships/oleObject" Target="embeddings/oleObject216.bin"/><Relationship Id="rId397" Type="http://schemas.openxmlformats.org/officeDocument/2006/relationships/image" Target="media/image177.wmf"/><Relationship Id="rId398" Type="http://schemas.openxmlformats.org/officeDocument/2006/relationships/oleObject" Target="embeddings/oleObject217.bin"/><Relationship Id="rId399" Type="http://schemas.openxmlformats.org/officeDocument/2006/relationships/image" Target="media/image178.wmf"/><Relationship Id="rId4" Type="http://schemas.openxmlformats.org/officeDocument/2006/relationships/customXml" Target="../customXml/item1.xml"/><Relationship Id="rId40" Type="http://schemas.openxmlformats.org/officeDocument/2006/relationships/oleObject" Target="embeddings/oleObject18.bin"/><Relationship Id="rId400" Type="http://schemas.openxmlformats.org/officeDocument/2006/relationships/oleObject" Target="embeddings/oleObject218.bin"/><Relationship Id="rId401" Type="http://schemas.openxmlformats.org/officeDocument/2006/relationships/image" Target="media/image179.wmf"/><Relationship Id="rId402" Type="http://schemas.openxmlformats.org/officeDocument/2006/relationships/oleObject" Target="embeddings/oleObject219.bin"/><Relationship Id="rId403" Type="http://schemas.openxmlformats.org/officeDocument/2006/relationships/image" Target="media/image180.wmf"/><Relationship Id="rId404" Type="http://schemas.openxmlformats.org/officeDocument/2006/relationships/oleObject" Target="embeddings/oleObject220.bin"/><Relationship Id="rId405" Type="http://schemas.openxmlformats.org/officeDocument/2006/relationships/image" Target="media/image181.wmf"/><Relationship Id="rId406" Type="http://schemas.openxmlformats.org/officeDocument/2006/relationships/oleObject" Target="embeddings/oleObject221.bin"/><Relationship Id="rId407" Type="http://schemas.openxmlformats.org/officeDocument/2006/relationships/image" Target="media/image182.wmf"/><Relationship Id="rId408" Type="http://schemas.openxmlformats.org/officeDocument/2006/relationships/oleObject" Target="embeddings/oleObject222.bin"/><Relationship Id="rId409" Type="http://schemas.openxmlformats.org/officeDocument/2006/relationships/image" Target="media/image183.wmf"/><Relationship Id="rId41" Type="http://schemas.openxmlformats.org/officeDocument/2006/relationships/image" Target="media/image19.wmf"/><Relationship Id="rId410" Type="http://schemas.openxmlformats.org/officeDocument/2006/relationships/oleObject" Target="embeddings/oleObject223.bin"/><Relationship Id="rId411" Type="http://schemas.openxmlformats.org/officeDocument/2006/relationships/oleObject" Target="embeddings/oleObject224.bin"/><Relationship Id="rId412" Type="http://schemas.openxmlformats.org/officeDocument/2006/relationships/oleObject" Target="embeddings/oleObject225.bin"/><Relationship Id="rId413" Type="http://schemas.openxmlformats.org/officeDocument/2006/relationships/image" Target="media/image184.wmf"/><Relationship Id="rId414" Type="http://schemas.openxmlformats.org/officeDocument/2006/relationships/oleObject" Target="embeddings/oleObject226.bin"/><Relationship Id="rId415" Type="http://schemas.openxmlformats.org/officeDocument/2006/relationships/image" Target="media/image185.wmf"/><Relationship Id="rId416" Type="http://schemas.openxmlformats.org/officeDocument/2006/relationships/oleObject" Target="embeddings/oleObject227.bin"/><Relationship Id="rId417" Type="http://schemas.openxmlformats.org/officeDocument/2006/relationships/image" Target="media/image186.wmf"/><Relationship Id="rId418" Type="http://schemas.openxmlformats.org/officeDocument/2006/relationships/oleObject" Target="embeddings/oleObject228.bin"/><Relationship Id="rId419" Type="http://schemas.openxmlformats.org/officeDocument/2006/relationships/image" Target="media/image187.wmf"/><Relationship Id="rId42" Type="http://schemas.openxmlformats.org/officeDocument/2006/relationships/oleObject" Target="embeddings/oleObject19.bin"/><Relationship Id="rId420" Type="http://schemas.openxmlformats.org/officeDocument/2006/relationships/oleObject" Target="embeddings/oleObject229.bin"/><Relationship Id="rId421" Type="http://schemas.openxmlformats.org/officeDocument/2006/relationships/image" Target="media/image188.wmf"/><Relationship Id="rId422" Type="http://schemas.openxmlformats.org/officeDocument/2006/relationships/oleObject" Target="embeddings/oleObject230.bin"/><Relationship Id="rId423" Type="http://schemas.openxmlformats.org/officeDocument/2006/relationships/image" Target="media/image189.wmf"/><Relationship Id="rId424" Type="http://schemas.openxmlformats.org/officeDocument/2006/relationships/oleObject" Target="embeddings/oleObject231.bin"/><Relationship Id="rId425" Type="http://schemas.openxmlformats.org/officeDocument/2006/relationships/oleObject" Target="embeddings/oleObject232.bin"/><Relationship Id="rId426" Type="http://schemas.openxmlformats.org/officeDocument/2006/relationships/oleObject" Target="embeddings/oleObject233.bin"/><Relationship Id="rId427" Type="http://schemas.openxmlformats.org/officeDocument/2006/relationships/image" Target="media/image190.wmf"/><Relationship Id="rId428" Type="http://schemas.openxmlformats.org/officeDocument/2006/relationships/oleObject" Target="embeddings/oleObject234.bin"/><Relationship Id="rId429" Type="http://schemas.openxmlformats.org/officeDocument/2006/relationships/image" Target="media/image191.wmf"/><Relationship Id="rId43" Type="http://schemas.openxmlformats.org/officeDocument/2006/relationships/image" Target="media/image20.wmf"/><Relationship Id="rId430" Type="http://schemas.openxmlformats.org/officeDocument/2006/relationships/oleObject" Target="embeddings/oleObject235.bin"/><Relationship Id="rId431" Type="http://schemas.openxmlformats.org/officeDocument/2006/relationships/image" Target="media/image192.wmf"/><Relationship Id="rId432" Type="http://schemas.openxmlformats.org/officeDocument/2006/relationships/oleObject" Target="embeddings/oleObject236.bin"/><Relationship Id="rId433" Type="http://schemas.openxmlformats.org/officeDocument/2006/relationships/image" Target="media/image193.wmf"/><Relationship Id="rId434" Type="http://schemas.openxmlformats.org/officeDocument/2006/relationships/oleObject" Target="embeddings/oleObject237.bin"/><Relationship Id="rId435" Type="http://schemas.openxmlformats.org/officeDocument/2006/relationships/oleObject" Target="embeddings/oleObject238.bin"/><Relationship Id="rId436" Type="http://schemas.openxmlformats.org/officeDocument/2006/relationships/oleObject" Target="embeddings/oleObject239.bin"/><Relationship Id="rId437" Type="http://schemas.openxmlformats.org/officeDocument/2006/relationships/image" Target="media/image194.wmf"/><Relationship Id="rId438" Type="http://schemas.openxmlformats.org/officeDocument/2006/relationships/oleObject" Target="embeddings/oleObject240.bin"/><Relationship Id="rId439" Type="http://schemas.openxmlformats.org/officeDocument/2006/relationships/image" Target="media/image195.wmf"/><Relationship Id="rId44" Type="http://schemas.openxmlformats.org/officeDocument/2006/relationships/oleObject" Target="embeddings/oleObject20.bin"/><Relationship Id="rId440" Type="http://schemas.openxmlformats.org/officeDocument/2006/relationships/oleObject" Target="embeddings/oleObject241.bin"/><Relationship Id="rId441" Type="http://schemas.openxmlformats.org/officeDocument/2006/relationships/oleObject" Target="embeddings/oleObject242.bin"/><Relationship Id="rId442" Type="http://schemas.openxmlformats.org/officeDocument/2006/relationships/image" Target="media/image196.wmf"/><Relationship Id="rId443" Type="http://schemas.openxmlformats.org/officeDocument/2006/relationships/oleObject" Target="embeddings/oleObject243.bin"/><Relationship Id="rId444" Type="http://schemas.openxmlformats.org/officeDocument/2006/relationships/oleObject" Target="embeddings/oleObject244.bin"/><Relationship Id="rId445" Type="http://schemas.openxmlformats.org/officeDocument/2006/relationships/oleObject" Target="embeddings/oleObject245.bin"/><Relationship Id="rId446" Type="http://schemas.openxmlformats.org/officeDocument/2006/relationships/oleObject" Target="embeddings/oleObject246.bin"/><Relationship Id="rId447" Type="http://schemas.openxmlformats.org/officeDocument/2006/relationships/image" Target="media/image197.wmf"/><Relationship Id="rId448" Type="http://schemas.openxmlformats.org/officeDocument/2006/relationships/oleObject" Target="embeddings/oleObject247.bin"/><Relationship Id="rId449" Type="http://schemas.openxmlformats.org/officeDocument/2006/relationships/oleObject" Target="embeddings/oleObject248.bin"/><Relationship Id="rId45" Type="http://schemas.openxmlformats.org/officeDocument/2006/relationships/image" Target="media/image21.wmf"/><Relationship Id="rId450" Type="http://schemas.openxmlformats.org/officeDocument/2006/relationships/oleObject" Target="embeddings/oleObject249.bin"/><Relationship Id="rId451" Type="http://schemas.openxmlformats.org/officeDocument/2006/relationships/oleObject" Target="embeddings/oleObject250.bin"/><Relationship Id="rId452" Type="http://schemas.openxmlformats.org/officeDocument/2006/relationships/oleObject" Target="embeddings/oleObject251.bin"/><Relationship Id="rId453" Type="http://schemas.openxmlformats.org/officeDocument/2006/relationships/oleObject" Target="embeddings/oleObject252.bin"/><Relationship Id="rId454" Type="http://schemas.openxmlformats.org/officeDocument/2006/relationships/oleObject" Target="embeddings/oleObject253.bin"/><Relationship Id="rId455" Type="http://schemas.openxmlformats.org/officeDocument/2006/relationships/image" Target="media/image198.png"/><Relationship Id="rId456" Type="http://schemas.openxmlformats.org/officeDocument/2006/relationships/image" Target="media/image199.wmf"/><Relationship Id="rId457" Type="http://schemas.openxmlformats.org/officeDocument/2006/relationships/oleObject" Target="embeddings/oleObject254.bin"/><Relationship Id="rId458" Type="http://schemas.openxmlformats.org/officeDocument/2006/relationships/image" Target="media/image200.wmf"/><Relationship Id="rId459" Type="http://schemas.openxmlformats.org/officeDocument/2006/relationships/oleObject" Target="embeddings/oleObject255.bin"/><Relationship Id="rId46" Type="http://schemas.openxmlformats.org/officeDocument/2006/relationships/oleObject" Target="embeddings/oleObject21.bin"/><Relationship Id="rId460" Type="http://schemas.openxmlformats.org/officeDocument/2006/relationships/image" Target="media/image201.wmf"/><Relationship Id="rId461" Type="http://schemas.openxmlformats.org/officeDocument/2006/relationships/oleObject" Target="embeddings/oleObject256.bin"/><Relationship Id="rId462" Type="http://schemas.openxmlformats.org/officeDocument/2006/relationships/oleObject" Target="embeddings/oleObject257.bin"/><Relationship Id="rId463" Type="http://schemas.openxmlformats.org/officeDocument/2006/relationships/oleObject" Target="embeddings/oleObject258.bin"/><Relationship Id="rId464" Type="http://schemas.openxmlformats.org/officeDocument/2006/relationships/oleObject" Target="embeddings/oleObject259.bin"/><Relationship Id="rId465" Type="http://schemas.openxmlformats.org/officeDocument/2006/relationships/oleObject" Target="embeddings/oleObject260.bin"/><Relationship Id="rId466" Type="http://schemas.openxmlformats.org/officeDocument/2006/relationships/image" Target="media/image202.wmf"/><Relationship Id="rId467" Type="http://schemas.openxmlformats.org/officeDocument/2006/relationships/oleObject" Target="embeddings/oleObject261.bin"/><Relationship Id="rId468" Type="http://schemas.openxmlformats.org/officeDocument/2006/relationships/oleObject" Target="embeddings/oleObject262.bin"/><Relationship Id="rId469" Type="http://schemas.openxmlformats.org/officeDocument/2006/relationships/oleObject" Target="embeddings/oleObject263.bin"/><Relationship Id="rId47" Type="http://schemas.openxmlformats.org/officeDocument/2006/relationships/image" Target="media/image22.wmf"/><Relationship Id="rId470" Type="http://schemas.openxmlformats.org/officeDocument/2006/relationships/image" Target="media/image203.wmf"/><Relationship Id="rId471" Type="http://schemas.openxmlformats.org/officeDocument/2006/relationships/oleObject" Target="embeddings/oleObject264.bin"/><Relationship Id="rId472" Type="http://schemas.openxmlformats.org/officeDocument/2006/relationships/oleObject" Target="embeddings/oleObject265.bin"/><Relationship Id="rId473" Type="http://schemas.openxmlformats.org/officeDocument/2006/relationships/oleObject" Target="embeddings/oleObject266.bin"/><Relationship Id="rId474" Type="http://schemas.openxmlformats.org/officeDocument/2006/relationships/image" Target="media/image204.wmf"/><Relationship Id="rId475" Type="http://schemas.openxmlformats.org/officeDocument/2006/relationships/oleObject" Target="embeddings/oleObject267.bin"/><Relationship Id="rId476" Type="http://schemas.openxmlformats.org/officeDocument/2006/relationships/image" Target="media/image205.wmf"/><Relationship Id="rId477" Type="http://schemas.openxmlformats.org/officeDocument/2006/relationships/oleObject" Target="embeddings/oleObject268.bin"/><Relationship Id="rId478" Type="http://schemas.openxmlformats.org/officeDocument/2006/relationships/image" Target="media/image206.wmf"/><Relationship Id="rId479" Type="http://schemas.openxmlformats.org/officeDocument/2006/relationships/oleObject" Target="embeddings/oleObject269.bin"/><Relationship Id="rId48" Type="http://schemas.openxmlformats.org/officeDocument/2006/relationships/oleObject" Target="embeddings/oleObject22.bin"/><Relationship Id="rId480" Type="http://schemas.openxmlformats.org/officeDocument/2006/relationships/image" Target="media/image207.wmf"/><Relationship Id="rId481" Type="http://schemas.openxmlformats.org/officeDocument/2006/relationships/oleObject" Target="embeddings/oleObject270.bin"/><Relationship Id="rId482" Type="http://schemas.openxmlformats.org/officeDocument/2006/relationships/image" Target="media/image208.wmf"/><Relationship Id="rId483" Type="http://schemas.openxmlformats.org/officeDocument/2006/relationships/oleObject" Target="embeddings/oleObject271.bin"/><Relationship Id="rId484" Type="http://schemas.openxmlformats.org/officeDocument/2006/relationships/oleObject" Target="embeddings/oleObject272.bin"/><Relationship Id="rId485" Type="http://schemas.openxmlformats.org/officeDocument/2006/relationships/image" Target="media/image209.png"/><Relationship Id="rId486" Type="http://schemas.openxmlformats.org/officeDocument/2006/relationships/image" Target="media/image210.wmf"/><Relationship Id="rId487" Type="http://schemas.openxmlformats.org/officeDocument/2006/relationships/oleObject" Target="embeddings/oleObject273.bin"/><Relationship Id="rId488" Type="http://schemas.openxmlformats.org/officeDocument/2006/relationships/image" Target="media/image211.wmf"/><Relationship Id="rId489" Type="http://schemas.openxmlformats.org/officeDocument/2006/relationships/oleObject" Target="embeddings/oleObject274.bin"/><Relationship Id="rId49" Type="http://schemas.openxmlformats.org/officeDocument/2006/relationships/image" Target="media/image23.wmf"/><Relationship Id="rId490" Type="http://schemas.openxmlformats.org/officeDocument/2006/relationships/image" Target="media/image212.wmf"/><Relationship Id="rId491" Type="http://schemas.openxmlformats.org/officeDocument/2006/relationships/oleObject" Target="embeddings/oleObject275.bin"/><Relationship Id="rId492" Type="http://schemas.openxmlformats.org/officeDocument/2006/relationships/image" Target="media/image213.wmf"/><Relationship Id="rId493" Type="http://schemas.openxmlformats.org/officeDocument/2006/relationships/oleObject" Target="embeddings/oleObject276.bin"/><Relationship Id="rId494" Type="http://schemas.openxmlformats.org/officeDocument/2006/relationships/image" Target="media/image214.wmf"/><Relationship Id="rId495" Type="http://schemas.openxmlformats.org/officeDocument/2006/relationships/oleObject" Target="embeddings/oleObject277.bin"/><Relationship Id="rId496" Type="http://schemas.openxmlformats.org/officeDocument/2006/relationships/image" Target="media/image215.wmf"/><Relationship Id="rId497" Type="http://schemas.openxmlformats.org/officeDocument/2006/relationships/oleObject" Target="embeddings/oleObject278.bin"/><Relationship Id="rId498" Type="http://schemas.openxmlformats.org/officeDocument/2006/relationships/image" Target="media/image216.wmf"/><Relationship Id="rId499" Type="http://schemas.openxmlformats.org/officeDocument/2006/relationships/oleObject" Target="embeddings/oleObject279.bin"/><Relationship Id="rId5" Type="http://schemas.openxmlformats.org/officeDocument/2006/relationships/image" Target="media/image1.png"/><Relationship Id="rId50" Type="http://schemas.openxmlformats.org/officeDocument/2006/relationships/oleObject" Target="embeddings/oleObject23.bin"/><Relationship Id="rId500" Type="http://schemas.openxmlformats.org/officeDocument/2006/relationships/image" Target="media/image217.wmf"/><Relationship Id="rId501" Type="http://schemas.openxmlformats.org/officeDocument/2006/relationships/oleObject" Target="embeddings/oleObject280.bin"/><Relationship Id="rId502" Type="http://schemas.openxmlformats.org/officeDocument/2006/relationships/image" Target="media/image218.wmf"/><Relationship Id="rId503" Type="http://schemas.openxmlformats.org/officeDocument/2006/relationships/oleObject" Target="embeddings/oleObject281.bin"/><Relationship Id="rId504" Type="http://schemas.openxmlformats.org/officeDocument/2006/relationships/image" Target="media/image219.wmf"/><Relationship Id="rId505" Type="http://schemas.openxmlformats.org/officeDocument/2006/relationships/oleObject" Target="embeddings/oleObject282.bin"/><Relationship Id="rId506" Type="http://schemas.openxmlformats.org/officeDocument/2006/relationships/image" Target="media/image220.wmf"/><Relationship Id="rId507" Type="http://schemas.openxmlformats.org/officeDocument/2006/relationships/oleObject" Target="embeddings/oleObject283.bin"/><Relationship Id="rId508" Type="http://schemas.openxmlformats.org/officeDocument/2006/relationships/image" Target="media/image221.wmf"/><Relationship Id="rId509" Type="http://schemas.openxmlformats.org/officeDocument/2006/relationships/oleObject" Target="embeddings/oleObject284.bin"/><Relationship Id="rId51" Type="http://schemas.openxmlformats.org/officeDocument/2006/relationships/image" Target="media/image24.wmf"/><Relationship Id="rId510" Type="http://schemas.openxmlformats.org/officeDocument/2006/relationships/image" Target="media/image222.wmf"/><Relationship Id="rId511" Type="http://schemas.openxmlformats.org/officeDocument/2006/relationships/oleObject" Target="embeddings/oleObject285.bin"/><Relationship Id="rId512" Type="http://schemas.openxmlformats.org/officeDocument/2006/relationships/image" Target="media/image223.wmf"/><Relationship Id="rId513" Type="http://schemas.openxmlformats.org/officeDocument/2006/relationships/oleObject" Target="embeddings/oleObject286.bin"/><Relationship Id="rId514" Type="http://schemas.openxmlformats.org/officeDocument/2006/relationships/image" Target="media/image224.wmf"/><Relationship Id="rId515" Type="http://schemas.openxmlformats.org/officeDocument/2006/relationships/oleObject" Target="embeddings/oleObject287.bin"/><Relationship Id="rId516" Type="http://schemas.openxmlformats.org/officeDocument/2006/relationships/image" Target="media/image225.wmf"/><Relationship Id="rId517" Type="http://schemas.openxmlformats.org/officeDocument/2006/relationships/oleObject" Target="embeddings/oleObject288.bin"/><Relationship Id="rId518" Type="http://schemas.openxmlformats.org/officeDocument/2006/relationships/image" Target="media/image226.wmf"/><Relationship Id="rId519" Type="http://schemas.openxmlformats.org/officeDocument/2006/relationships/oleObject" Target="embeddings/oleObject289.bin"/><Relationship Id="rId52" Type="http://schemas.openxmlformats.org/officeDocument/2006/relationships/oleObject" Target="embeddings/oleObject24.bin"/><Relationship Id="rId520" Type="http://schemas.openxmlformats.org/officeDocument/2006/relationships/image" Target="media/image227.wmf"/><Relationship Id="rId521" Type="http://schemas.openxmlformats.org/officeDocument/2006/relationships/oleObject" Target="embeddings/oleObject290.bin"/><Relationship Id="rId522" Type="http://schemas.openxmlformats.org/officeDocument/2006/relationships/image" Target="media/image228.wmf"/><Relationship Id="rId523" Type="http://schemas.openxmlformats.org/officeDocument/2006/relationships/oleObject" Target="embeddings/oleObject291.bin"/><Relationship Id="rId524" Type="http://schemas.openxmlformats.org/officeDocument/2006/relationships/image" Target="media/image229.wmf"/><Relationship Id="rId525" Type="http://schemas.openxmlformats.org/officeDocument/2006/relationships/oleObject" Target="embeddings/oleObject292.bin"/><Relationship Id="rId526" Type="http://schemas.openxmlformats.org/officeDocument/2006/relationships/oleObject" Target="embeddings/oleObject293.bin"/><Relationship Id="rId527" Type="http://schemas.openxmlformats.org/officeDocument/2006/relationships/image" Target="media/image230.wmf"/><Relationship Id="rId528" Type="http://schemas.openxmlformats.org/officeDocument/2006/relationships/oleObject" Target="embeddings/oleObject294.bin"/><Relationship Id="rId529" Type="http://schemas.openxmlformats.org/officeDocument/2006/relationships/image" Target="media/image231.wmf"/><Relationship Id="rId53" Type="http://schemas.openxmlformats.org/officeDocument/2006/relationships/image" Target="media/image25.wmf"/><Relationship Id="rId530" Type="http://schemas.openxmlformats.org/officeDocument/2006/relationships/oleObject" Target="embeddings/oleObject295.bin"/><Relationship Id="rId531" Type="http://schemas.openxmlformats.org/officeDocument/2006/relationships/image" Target="media/image232.wmf"/><Relationship Id="rId532" Type="http://schemas.openxmlformats.org/officeDocument/2006/relationships/oleObject" Target="embeddings/oleObject296.bin"/><Relationship Id="rId533" Type="http://schemas.openxmlformats.org/officeDocument/2006/relationships/image" Target="media/image233.wmf"/><Relationship Id="rId534" Type="http://schemas.openxmlformats.org/officeDocument/2006/relationships/oleObject" Target="embeddings/oleObject297.bin"/><Relationship Id="rId535" Type="http://schemas.openxmlformats.org/officeDocument/2006/relationships/image" Target="media/image234.wmf"/><Relationship Id="rId536" Type="http://schemas.openxmlformats.org/officeDocument/2006/relationships/oleObject" Target="embeddings/oleObject298.bin"/><Relationship Id="rId537" Type="http://schemas.openxmlformats.org/officeDocument/2006/relationships/image" Target="media/image235.wmf"/><Relationship Id="rId538" Type="http://schemas.openxmlformats.org/officeDocument/2006/relationships/oleObject" Target="embeddings/oleObject299.bin"/><Relationship Id="rId539" Type="http://schemas.openxmlformats.org/officeDocument/2006/relationships/image" Target="media/image236.wmf"/><Relationship Id="rId54" Type="http://schemas.openxmlformats.org/officeDocument/2006/relationships/oleObject" Target="embeddings/oleObject25.bin"/><Relationship Id="rId540" Type="http://schemas.openxmlformats.org/officeDocument/2006/relationships/oleObject" Target="embeddings/oleObject300.bin"/><Relationship Id="rId541" Type="http://schemas.openxmlformats.org/officeDocument/2006/relationships/image" Target="media/image237.wmf"/><Relationship Id="rId542" Type="http://schemas.openxmlformats.org/officeDocument/2006/relationships/oleObject" Target="embeddings/oleObject301.bin"/><Relationship Id="rId543" Type="http://schemas.openxmlformats.org/officeDocument/2006/relationships/image" Target="media/image238.wmf"/><Relationship Id="rId544" Type="http://schemas.openxmlformats.org/officeDocument/2006/relationships/oleObject" Target="embeddings/oleObject302.bin"/><Relationship Id="rId545" Type="http://schemas.openxmlformats.org/officeDocument/2006/relationships/image" Target="media/image239.wmf"/><Relationship Id="rId546" Type="http://schemas.openxmlformats.org/officeDocument/2006/relationships/oleObject" Target="embeddings/oleObject303.bin"/><Relationship Id="rId547" Type="http://schemas.openxmlformats.org/officeDocument/2006/relationships/image" Target="media/image240.wmf"/><Relationship Id="rId548" Type="http://schemas.openxmlformats.org/officeDocument/2006/relationships/oleObject" Target="embeddings/oleObject304.bin"/><Relationship Id="rId549" Type="http://schemas.openxmlformats.org/officeDocument/2006/relationships/image" Target="media/image241.wmf"/><Relationship Id="rId55" Type="http://schemas.openxmlformats.org/officeDocument/2006/relationships/image" Target="media/image26.png"/><Relationship Id="rId550" Type="http://schemas.openxmlformats.org/officeDocument/2006/relationships/oleObject" Target="embeddings/oleObject305.bin"/><Relationship Id="rId551" Type="http://schemas.openxmlformats.org/officeDocument/2006/relationships/image" Target="media/image242.wmf"/><Relationship Id="rId552" Type="http://schemas.openxmlformats.org/officeDocument/2006/relationships/oleObject" Target="embeddings/oleObject306.bin"/><Relationship Id="rId553" Type="http://schemas.openxmlformats.org/officeDocument/2006/relationships/image" Target="media/image243.wmf"/><Relationship Id="rId554" Type="http://schemas.openxmlformats.org/officeDocument/2006/relationships/oleObject" Target="embeddings/oleObject307.bin"/><Relationship Id="rId555" Type="http://schemas.openxmlformats.org/officeDocument/2006/relationships/image" Target="media/image244.wmf"/><Relationship Id="rId556" Type="http://schemas.openxmlformats.org/officeDocument/2006/relationships/oleObject" Target="embeddings/oleObject308.bin"/><Relationship Id="rId557" Type="http://schemas.openxmlformats.org/officeDocument/2006/relationships/image" Target="media/image245.wmf"/><Relationship Id="rId558" Type="http://schemas.openxmlformats.org/officeDocument/2006/relationships/oleObject" Target="embeddings/oleObject309.bin"/><Relationship Id="rId559" Type="http://schemas.openxmlformats.org/officeDocument/2006/relationships/oleObject" Target="embeddings/oleObject310.bin"/><Relationship Id="rId56" Type="http://schemas.openxmlformats.org/officeDocument/2006/relationships/image" Target="media/image27.wmf"/><Relationship Id="rId560" Type="http://schemas.openxmlformats.org/officeDocument/2006/relationships/image" Target="media/image246.wmf"/><Relationship Id="rId561" Type="http://schemas.openxmlformats.org/officeDocument/2006/relationships/oleObject" Target="embeddings/oleObject311.bin"/><Relationship Id="rId562" Type="http://schemas.openxmlformats.org/officeDocument/2006/relationships/image" Target="media/image247.wmf"/><Relationship Id="rId563" Type="http://schemas.openxmlformats.org/officeDocument/2006/relationships/oleObject" Target="embeddings/oleObject312.bin"/><Relationship Id="rId564" Type="http://schemas.openxmlformats.org/officeDocument/2006/relationships/image" Target="media/image248.wmf"/><Relationship Id="rId565" Type="http://schemas.openxmlformats.org/officeDocument/2006/relationships/oleObject" Target="embeddings/oleObject313.bin"/><Relationship Id="rId566" Type="http://schemas.openxmlformats.org/officeDocument/2006/relationships/image" Target="media/image249.wmf"/><Relationship Id="rId567" Type="http://schemas.openxmlformats.org/officeDocument/2006/relationships/oleObject" Target="embeddings/oleObject314.bin"/><Relationship Id="rId568" Type="http://schemas.openxmlformats.org/officeDocument/2006/relationships/image" Target="media/image250.wmf"/><Relationship Id="rId569" Type="http://schemas.openxmlformats.org/officeDocument/2006/relationships/oleObject" Target="embeddings/oleObject315.bin"/><Relationship Id="rId57" Type="http://schemas.openxmlformats.org/officeDocument/2006/relationships/oleObject" Target="embeddings/oleObject26.bin"/><Relationship Id="rId570" Type="http://schemas.openxmlformats.org/officeDocument/2006/relationships/image" Target="media/image251.wmf"/><Relationship Id="rId571" Type="http://schemas.openxmlformats.org/officeDocument/2006/relationships/oleObject" Target="embeddings/oleObject316.bin"/><Relationship Id="rId572" Type="http://schemas.openxmlformats.org/officeDocument/2006/relationships/image" Target="media/image252.wmf"/><Relationship Id="rId573" Type="http://schemas.openxmlformats.org/officeDocument/2006/relationships/oleObject" Target="embeddings/oleObject317.bin"/><Relationship Id="rId574" Type="http://schemas.openxmlformats.org/officeDocument/2006/relationships/image" Target="media/image253.wmf"/><Relationship Id="rId575" Type="http://schemas.openxmlformats.org/officeDocument/2006/relationships/oleObject" Target="embeddings/oleObject318.bin"/><Relationship Id="rId576" Type="http://schemas.openxmlformats.org/officeDocument/2006/relationships/image" Target="media/image254.wmf"/><Relationship Id="rId577" Type="http://schemas.openxmlformats.org/officeDocument/2006/relationships/oleObject" Target="embeddings/oleObject319.bin"/><Relationship Id="rId578" Type="http://schemas.openxmlformats.org/officeDocument/2006/relationships/image" Target="media/image255.wmf"/><Relationship Id="rId579" Type="http://schemas.openxmlformats.org/officeDocument/2006/relationships/oleObject" Target="embeddings/oleObject320.bin"/><Relationship Id="rId58" Type="http://schemas.openxmlformats.org/officeDocument/2006/relationships/image" Target="media/image28.wmf"/><Relationship Id="rId580" Type="http://schemas.openxmlformats.org/officeDocument/2006/relationships/oleObject" Target="embeddings/oleObject321.bin"/><Relationship Id="rId581" Type="http://schemas.openxmlformats.org/officeDocument/2006/relationships/oleObject" Target="embeddings/oleObject322.bin"/><Relationship Id="rId582" Type="http://schemas.openxmlformats.org/officeDocument/2006/relationships/oleObject" Target="embeddings/oleObject323.bin"/><Relationship Id="rId583" Type="http://schemas.openxmlformats.org/officeDocument/2006/relationships/oleObject" Target="embeddings/oleObject324.bin"/><Relationship Id="rId584" Type="http://schemas.openxmlformats.org/officeDocument/2006/relationships/oleObject" Target="embeddings/oleObject325.bin"/><Relationship Id="rId585" Type="http://schemas.openxmlformats.org/officeDocument/2006/relationships/image" Target="media/image256.wmf"/><Relationship Id="rId586" Type="http://schemas.openxmlformats.org/officeDocument/2006/relationships/oleObject" Target="embeddings/oleObject326.bin"/><Relationship Id="rId587" Type="http://schemas.openxmlformats.org/officeDocument/2006/relationships/image" Target="media/image257.wmf"/><Relationship Id="rId588" Type="http://schemas.openxmlformats.org/officeDocument/2006/relationships/oleObject" Target="embeddings/oleObject327.bin"/><Relationship Id="rId589" Type="http://schemas.openxmlformats.org/officeDocument/2006/relationships/image" Target="media/image258.wmf"/><Relationship Id="rId59" Type="http://schemas.openxmlformats.org/officeDocument/2006/relationships/oleObject" Target="embeddings/oleObject27.bin"/><Relationship Id="rId590" Type="http://schemas.openxmlformats.org/officeDocument/2006/relationships/oleObject" Target="embeddings/oleObject328.bin"/><Relationship Id="rId591" Type="http://schemas.openxmlformats.org/officeDocument/2006/relationships/image" Target="media/image259.wmf"/><Relationship Id="rId592" Type="http://schemas.openxmlformats.org/officeDocument/2006/relationships/oleObject" Target="embeddings/oleObject329.bin"/><Relationship Id="rId593" Type="http://schemas.openxmlformats.org/officeDocument/2006/relationships/image" Target="media/image260.wmf"/><Relationship Id="rId594" Type="http://schemas.openxmlformats.org/officeDocument/2006/relationships/oleObject" Target="embeddings/oleObject330.bin"/><Relationship Id="rId595" Type="http://schemas.openxmlformats.org/officeDocument/2006/relationships/image" Target="media/image261.wmf"/><Relationship Id="rId596" Type="http://schemas.openxmlformats.org/officeDocument/2006/relationships/oleObject" Target="embeddings/oleObject331.bin"/><Relationship Id="rId597" Type="http://schemas.openxmlformats.org/officeDocument/2006/relationships/image" Target="media/image262.wmf"/><Relationship Id="rId598" Type="http://schemas.openxmlformats.org/officeDocument/2006/relationships/oleObject" Target="embeddings/oleObject332.bin"/><Relationship Id="rId599" Type="http://schemas.openxmlformats.org/officeDocument/2006/relationships/image" Target="media/image263.wmf"/><Relationship Id="rId6" Type="http://schemas.openxmlformats.org/officeDocument/2006/relationships/image" Target="media/image2.png"/><Relationship Id="rId60" Type="http://schemas.openxmlformats.org/officeDocument/2006/relationships/image" Target="media/image29.wmf"/><Relationship Id="rId600" Type="http://schemas.openxmlformats.org/officeDocument/2006/relationships/oleObject" Target="embeddings/oleObject333.bin"/><Relationship Id="rId601" Type="http://schemas.openxmlformats.org/officeDocument/2006/relationships/image" Target="media/image264.wmf"/><Relationship Id="rId602" Type="http://schemas.openxmlformats.org/officeDocument/2006/relationships/oleObject" Target="embeddings/oleObject334.bin"/><Relationship Id="rId603" Type="http://schemas.openxmlformats.org/officeDocument/2006/relationships/image" Target="media/image265.wmf"/><Relationship Id="rId604" Type="http://schemas.openxmlformats.org/officeDocument/2006/relationships/oleObject" Target="embeddings/oleObject335.bin"/><Relationship Id="rId605" Type="http://schemas.openxmlformats.org/officeDocument/2006/relationships/image" Target="media/image266.wmf"/><Relationship Id="rId606" Type="http://schemas.openxmlformats.org/officeDocument/2006/relationships/oleObject" Target="embeddings/oleObject336.bin"/><Relationship Id="rId607" Type="http://schemas.openxmlformats.org/officeDocument/2006/relationships/image" Target="media/image267.wmf"/><Relationship Id="rId608" Type="http://schemas.openxmlformats.org/officeDocument/2006/relationships/oleObject" Target="embeddings/oleObject337.bin"/><Relationship Id="rId609" Type="http://schemas.openxmlformats.org/officeDocument/2006/relationships/image" Target="media/image268.wmf"/><Relationship Id="rId61" Type="http://schemas.openxmlformats.org/officeDocument/2006/relationships/oleObject" Target="embeddings/oleObject28.bin"/><Relationship Id="rId610" Type="http://schemas.openxmlformats.org/officeDocument/2006/relationships/oleObject" Target="embeddings/oleObject338.bin"/><Relationship Id="rId611" Type="http://schemas.openxmlformats.org/officeDocument/2006/relationships/image" Target="media/image269.wmf"/><Relationship Id="rId612" Type="http://schemas.openxmlformats.org/officeDocument/2006/relationships/oleObject" Target="embeddings/oleObject339.bin"/><Relationship Id="rId613" Type="http://schemas.openxmlformats.org/officeDocument/2006/relationships/image" Target="media/image270.wmf"/><Relationship Id="rId614" Type="http://schemas.openxmlformats.org/officeDocument/2006/relationships/oleObject" Target="embeddings/oleObject340.bin"/><Relationship Id="rId615" Type="http://schemas.openxmlformats.org/officeDocument/2006/relationships/image" Target="media/image271.wmf"/><Relationship Id="rId616" Type="http://schemas.openxmlformats.org/officeDocument/2006/relationships/oleObject" Target="embeddings/oleObject341.bin"/><Relationship Id="rId617" Type="http://schemas.openxmlformats.org/officeDocument/2006/relationships/image" Target="media/image272.wmf"/><Relationship Id="rId618" Type="http://schemas.openxmlformats.org/officeDocument/2006/relationships/oleObject" Target="embeddings/oleObject342.bin"/><Relationship Id="rId619" Type="http://schemas.openxmlformats.org/officeDocument/2006/relationships/image" Target="media/image273.wmf"/><Relationship Id="rId62" Type="http://schemas.openxmlformats.org/officeDocument/2006/relationships/image" Target="media/image30.wmf"/><Relationship Id="rId620" Type="http://schemas.openxmlformats.org/officeDocument/2006/relationships/oleObject" Target="embeddings/oleObject343.bin"/><Relationship Id="rId621" Type="http://schemas.openxmlformats.org/officeDocument/2006/relationships/image" Target="media/image274.wmf"/><Relationship Id="rId622" Type="http://schemas.openxmlformats.org/officeDocument/2006/relationships/oleObject" Target="embeddings/oleObject344.bin"/><Relationship Id="rId623" Type="http://schemas.openxmlformats.org/officeDocument/2006/relationships/image" Target="media/image275.wmf"/><Relationship Id="rId624" Type="http://schemas.openxmlformats.org/officeDocument/2006/relationships/oleObject" Target="embeddings/oleObject345.bin"/><Relationship Id="rId625" Type="http://schemas.openxmlformats.org/officeDocument/2006/relationships/oleObject" Target="embeddings/oleObject346.bin"/><Relationship Id="rId626" Type="http://schemas.openxmlformats.org/officeDocument/2006/relationships/image" Target="media/image276.wmf"/><Relationship Id="rId627" Type="http://schemas.openxmlformats.org/officeDocument/2006/relationships/oleObject" Target="embeddings/oleObject347.bin"/><Relationship Id="rId628" Type="http://schemas.openxmlformats.org/officeDocument/2006/relationships/image" Target="media/image277.png"/><Relationship Id="rId629" Type="http://schemas.openxmlformats.org/officeDocument/2006/relationships/image" Target="media/image278.wmf"/><Relationship Id="rId63" Type="http://schemas.openxmlformats.org/officeDocument/2006/relationships/oleObject" Target="embeddings/oleObject29.bin"/><Relationship Id="rId630" Type="http://schemas.openxmlformats.org/officeDocument/2006/relationships/oleObject" Target="embeddings/oleObject348.bin"/><Relationship Id="rId631" Type="http://schemas.openxmlformats.org/officeDocument/2006/relationships/image" Target="media/image279.wmf"/><Relationship Id="rId632" Type="http://schemas.openxmlformats.org/officeDocument/2006/relationships/oleObject" Target="embeddings/oleObject349.bin"/><Relationship Id="rId633" Type="http://schemas.openxmlformats.org/officeDocument/2006/relationships/oleObject" Target="embeddings/oleObject350.bin"/><Relationship Id="rId634" Type="http://schemas.openxmlformats.org/officeDocument/2006/relationships/image" Target="media/image280.wmf"/><Relationship Id="rId635" Type="http://schemas.openxmlformats.org/officeDocument/2006/relationships/oleObject" Target="embeddings/oleObject351.bin"/><Relationship Id="rId636" Type="http://schemas.openxmlformats.org/officeDocument/2006/relationships/oleObject" Target="embeddings/oleObject352.bin"/><Relationship Id="rId637" Type="http://schemas.openxmlformats.org/officeDocument/2006/relationships/oleObject" Target="embeddings/oleObject353.bin"/><Relationship Id="rId638" Type="http://schemas.openxmlformats.org/officeDocument/2006/relationships/oleObject" Target="embeddings/oleObject354.bin"/><Relationship Id="rId639" Type="http://schemas.openxmlformats.org/officeDocument/2006/relationships/oleObject" Target="embeddings/oleObject355.bin"/><Relationship Id="rId64" Type="http://schemas.openxmlformats.org/officeDocument/2006/relationships/image" Target="media/image31.wmf"/><Relationship Id="rId640" Type="http://schemas.openxmlformats.org/officeDocument/2006/relationships/oleObject" Target="embeddings/oleObject356.bin"/><Relationship Id="rId641" Type="http://schemas.openxmlformats.org/officeDocument/2006/relationships/oleObject" Target="embeddings/oleObject357.bin"/><Relationship Id="rId642" Type="http://schemas.openxmlformats.org/officeDocument/2006/relationships/image" Target="media/image281.wmf"/><Relationship Id="rId643" Type="http://schemas.openxmlformats.org/officeDocument/2006/relationships/oleObject" Target="embeddings/oleObject358.bin"/><Relationship Id="rId644" Type="http://schemas.openxmlformats.org/officeDocument/2006/relationships/oleObject" Target="embeddings/oleObject359.bin"/><Relationship Id="rId645" Type="http://schemas.openxmlformats.org/officeDocument/2006/relationships/image" Target="media/image282.wmf"/><Relationship Id="rId646" Type="http://schemas.openxmlformats.org/officeDocument/2006/relationships/oleObject" Target="embeddings/oleObject360.bin"/><Relationship Id="rId647" Type="http://schemas.openxmlformats.org/officeDocument/2006/relationships/oleObject" Target="embeddings/oleObject361.bin"/><Relationship Id="rId648" Type="http://schemas.openxmlformats.org/officeDocument/2006/relationships/oleObject" Target="embeddings/oleObject362.bin"/><Relationship Id="rId649" Type="http://schemas.openxmlformats.org/officeDocument/2006/relationships/oleObject" Target="embeddings/oleObject363.bin"/><Relationship Id="rId65" Type="http://schemas.openxmlformats.org/officeDocument/2006/relationships/oleObject" Target="embeddings/oleObject30.bin"/><Relationship Id="rId650" Type="http://schemas.openxmlformats.org/officeDocument/2006/relationships/image" Target="media/image283.wmf"/><Relationship Id="rId651" Type="http://schemas.openxmlformats.org/officeDocument/2006/relationships/oleObject" Target="embeddings/oleObject364.bin"/><Relationship Id="rId652" Type="http://schemas.openxmlformats.org/officeDocument/2006/relationships/image" Target="media/image284.wmf"/><Relationship Id="rId653" Type="http://schemas.openxmlformats.org/officeDocument/2006/relationships/oleObject" Target="embeddings/oleObject365.bin"/><Relationship Id="rId654" Type="http://schemas.openxmlformats.org/officeDocument/2006/relationships/image" Target="media/image285.wmf"/><Relationship Id="rId655" Type="http://schemas.openxmlformats.org/officeDocument/2006/relationships/oleObject" Target="embeddings/oleObject366.bin"/><Relationship Id="rId656" Type="http://schemas.openxmlformats.org/officeDocument/2006/relationships/image" Target="media/image286.png"/><Relationship Id="rId657" Type="http://schemas.openxmlformats.org/officeDocument/2006/relationships/image" Target="media/image287.wmf"/><Relationship Id="rId658" Type="http://schemas.openxmlformats.org/officeDocument/2006/relationships/oleObject" Target="embeddings/oleObject367.bin"/><Relationship Id="rId659" Type="http://schemas.openxmlformats.org/officeDocument/2006/relationships/oleObject" Target="embeddings/oleObject368.bin"/><Relationship Id="rId66" Type="http://schemas.openxmlformats.org/officeDocument/2006/relationships/image" Target="media/image32.wmf"/><Relationship Id="rId660" Type="http://schemas.openxmlformats.org/officeDocument/2006/relationships/image" Target="media/image288.wmf"/><Relationship Id="rId661" Type="http://schemas.openxmlformats.org/officeDocument/2006/relationships/oleObject" Target="embeddings/oleObject369.bin"/><Relationship Id="rId662" Type="http://schemas.openxmlformats.org/officeDocument/2006/relationships/image" Target="media/image289.wmf"/><Relationship Id="rId663" Type="http://schemas.openxmlformats.org/officeDocument/2006/relationships/oleObject" Target="embeddings/oleObject370.bin"/><Relationship Id="rId664" Type="http://schemas.openxmlformats.org/officeDocument/2006/relationships/oleObject" Target="embeddings/oleObject371.bin"/><Relationship Id="rId665" Type="http://schemas.openxmlformats.org/officeDocument/2006/relationships/oleObject" Target="embeddings/oleObject372.bin"/><Relationship Id="rId666" Type="http://schemas.openxmlformats.org/officeDocument/2006/relationships/image" Target="media/image290.wmf"/><Relationship Id="rId667" Type="http://schemas.openxmlformats.org/officeDocument/2006/relationships/oleObject" Target="embeddings/oleObject373.bin"/><Relationship Id="rId668" Type="http://schemas.openxmlformats.org/officeDocument/2006/relationships/oleObject" Target="embeddings/oleObject374.bin"/><Relationship Id="rId669" Type="http://schemas.openxmlformats.org/officeDocument/2006/relationships/oleObject" Target="embeddings/oleObject375.bin"/><Relationship Id="rId67" Type="http://schemas.openxmlformats.org/officeDocument/2006/relationships/oleObject" Target="embeddings/oleObject31.bin"/><Relationship Id="rId670" Type="http://schemas.openxmlformats.org/officeDocument/2006/relationships/image" Target="media/image291.wmf"/><Relationship Id="rId671" Type="http://schemas.openxmlformats.org/officeDocument/2006/relationships/oleObject" Target="embeddings/oleObject376.bin"/><Relationship Id="rId672" Type="http://schemas.openxmlformats.org/officeDocument/2006/relationships/oleObject" Target="embeddings/oleObject377.bin"/><Relationship Id="rId673" Type="http://schemas.openxmlformats.org/officeDocument/2006/relationships/image" Target="media/image292.wmf"/><Relationship Id="rId674" Type="http://schemas.openxmlformats.org/officeDocument/2006/relationships/oleObject" Target="embeddings/oleObject378.bin"/><Relationship Id="rId675" Type="http://schemas.openxmlformats.org/officeDocument/2006/relationships/image" Target="media/image293.wmf"/><Relationship Id="rId676" Type="http://schemas.openxmlformats.org/officeDocument/2006/relationships/oleObject" Target="embeddings/oleObject379.bin"/><Relationship Id="rId677" Type="http://schemas.openxmlformats.org/officeDocument/2006/relationships/image" Target="media/image294.wmf"/><Relationship Id="rId678" Type="http://schemas.openxmlformats.org/officeDocument/2006/relationships/oleObject" Target="embeddings/oleObject380.bin"/><Relationship Id="rId679" Type="http://schemas.openxmlformats.org/officeDocument/2006/relationships/image" Target="media/image295.wmf"/><Relationship Id="rId68" Type="http://schemas.openxmlformats.org/officeDocument/2006/relationships/image" Target="media/image33.wmf"/><Relationship Id="rId680" Type="http://schemas.openxmlformats.org/officeDocument/2006/relationships/oleObject" Target="embeddings/oleObject381.bin"/><Relationship Id="rId681" Type="http://schemas.openxmlformats.org/officeDocument/2006/relationships/oleObject" Target="embeddings/oleObject382.bin"/><Relationship Id="rId682" Type="http://schemas.openxmlformats.org/officeDocument/2006/relationships/image" Target="media/image296.wmf"/><Relationship Id="rId683" Type="http://schemas.openxmlformats.org/officeDocument/2006/relationships/oleObject" Target="embeddings/oleObject383.bin"/><Relationship Id="rId684" Type="http://schemas.openxmlformats.org/officeDocument/2006/relationships/image" Target="media/image297.png"/><Relationship Id="rId685" Type="http://schemas.openxmlformats.org/officeDocument/2006/relationships/oleObject" Target="embeddings/oleObject384.bin"/><Relationship Id="rId686" Type="http://schemas.openxmlformats.org/officeDocument/2006/relationships/image" Target="media/image298.wmf"/><Relationship Id="rId687" Type="http://schemas.openxmlformats.org/officeDocument/2006/relationships/oleObject" Target="embeddings/oleObject385.bin"/><Relationship Id="rId688" Type="http://schemas.openxmlformats.org/officeDocument/2006/relationships/image" Target="media/image299.wmf"/><Relationship Id="rId689" Type="http://schemas.openxmlformats.org/officeDocument/2006/relationships/oleObject" Target="embeddings/oleObject386.bin"/><Relationship Id="rId69" Type="http://schemas.openxmlformats.org/officeDocument/2006/relationships/oleObject" Target="embeddings/oleObject32.bin"/><Relationship Id="rId690" Type="http://schemas.openxmlformats.org/officeDocument/2006/relationships/image" Target="media/image300.wmf"/><Relationship Id="rId691" Type="http://schemas.openxmlformats.org/officeDocument/2006/relationships/oleObject" Target="embeddings/oleObject387.bin"/><Relationship Id="rId692" Type="http://schemas.openxmlformats.org/officeDocument/2006/relationships/oleObject" Target="embeddings/oleObject388.bin"/><Relationship Id="rId693" Type="http://schemas.openxmlformats.org/officeDocument/2006/relationships/oleObject" Target="embeddings/oleObject389.bin"/><Relationship Id="rId694" Type="http://schemas.openxmlformats.org/officeDocument/2006/relationships/oleObject" Target="embeddings/oleObject390.bin"/><Relationship Id="rId695" Type="http://schemas.openxmlformats.org/officeDocument/2006/relationships/oleObject" Target="embeddings/oleObject391.bin"/><Relationship Id="rId696" Type="http://schemas.openxmlformats.org/officeDocument/2006/relationships/image" Target="media/image301.png"/><Relationship Id="rId697" Type="http://schemas.openxmlformats.org/officeDocument/2006/relationships/image" Target="media/image302.wmf"/><Relationship Id="rId698" Type="http://schemas.openxmlformats.org/officeDocument/2006/relationships/oleObject" Target="embeddings/oleObject392.bin"/><Relationship Id="rId699" Type="http://schemas.openxmlformats.org/officeDocument/2006/relationships/image" Target="media/image303.wmf"/><Relationship Id="rId7" Type="http://schemas.openxmlformats.org/officeDocument/2006/relationships/image" Target="media/image3.wmf"/><Relationship Id="rId70" Type="http://schemas.openxmlformats.org/officeDocument/2006/relationships/image" Target="media/image34.wmf"/><Relationship Id="rId700" Type="http://schemas.openxmlformats.org/officeDocument/2006/relationships/oleObject" Target="embeddings/oleObject393.bin"/><Relationship Id="rId701" Type="http://schemas.openxmlformats.org/officeDocument/2006/relationships/image" Target="media/image304.wmf"/><Relationship Id="rId702" Type="http://schemas.openxmlformats.org/officeDocument/2006/relationships/oleObject" Target="embeddings/oleObject394.bin"/><Relationship Id="rId703" Type="http://schemas.openxmlformats.org/officeDocument/2006/relationships/oleObject" Target="embeddings/oleObject395.bin"/><Relationship Id="rId704" Type="http://schemas.openxmlformats.org/officeDocument/2006/relationships/oleObject" Target="embeddings/oleObject396.bin"/><Relationship Id="rId705" Type="http://schemas.openxmlformats.org/officeDocument/2006/relationships/oleObject" Target="embeddings/oleObject397.bin"/><Relationship Id="rId706" Type="http://schemas.openxmlformats.org/officeDocument/2006/relationships/image" Target="media/image305.wmf"/><Relationship Id="rId707" Type="http://schemas.openxmlformats.org/officeDocument/2006/relationships/oleObject" Target="embeddings/oleObject398.bin"/><Relationship Id="rId708" Type="http://schemas.openxmlformats.org/officeDocument/2006/relationships/oleObject" Target="embeddings/oleObject399.bin"/><Relationship Id="rId709" Type="http://schemas.openxmlformats.org/officeDocument/2006/relationships/oleObject" Target="embeddings/oleObject400.bin"/><Relationship Id="rId71" Type="http://schemas.openxmlformats.org/officeDocument/2006/relationships/oleObject" Target="embeddings/oleObject33.bin"/><Relationship Id="rId710" Type="http://schemas.openxmlformats.org/officeDocument/2006/relationships/image" Target="media/image306.wmf"/><Relationship Id="rId711" Type="http://schemas.openxmlformats.org/officeDocument/2006/relationships/oleObject" Target="embeddings/oleObject401.bin"/><Relationship Id="rId712" Type="http://schemas.openxmlformats.org/officeDocument/2006/relationships/oleObject" Target="embeddings/oleObject402.bin"/><Relationship Id="rId713" Type="http://schemas.openxmlformats.org/officeDocument/2006/relationships/image" Target="media/image307.wmf"/><Relationship Id="rId714" Type="http://schemas.openxmlformats.org/officeDocument/2006/relationships/oleObject" Target="embeddings/oleObject403.bin"/><Relationship Id="rId715" Type="http://schemas.openxmlformats.org/officeDocument/2006/relationships/image" Target="media/image308.wmf"/><Relationship Id="rId716" Type="http://schemas.openxmlformats.org/officeDocument/2006/relationships/oleObject" Target="embeddings/oleObject404.bin"/><Relationship Id="rId717" Type="http://schemas.openxmlformats.org/officeDocument/2006/relationships/image" Target="media/image309.wmf"/><Relationship Id="rId718" Type="http://schemas.openxmlformats.org/officeDocument/2006/relationships/oleObject" Target="embeddings/oleObject405.bin"/><Relationship Id="rId719" Type="http://schemas.openxmlformats.org/officeDocument/2006/relationships/image" Target="media/image310.wmf"/><Relationship Id="rId72" Type="http://schemas.openxmlformats.org/officeDocument/2006/relationships/oleObject" Target="embeddings/oleObject34.bin"/><Relationship Id="rId720" Type="http://schemas.openxmlformats.org/officeDocument/2006/relationships/oleObject" Target="embeddings/oleObject406.bin"/><Relationship Id="rId721" Type="http://schemas.openxmlformats.org/officeDocument/2006/relationships/oleObject" Target="embeddings/oleObject407.bin"/><Relationship Id="rId722" Type="http://schemas.openxmlformats.org/officeDocument/2006/relationships/oleObject" Target="embeddings/oleObject408.bin"/><Relationship Id="rId723" Type="http://schemas.openxmlformats.org/officeDocument/2006/relationships/image" Target="media/image311.wmf"/><Relationship Id="rId724" Type="http://schemas.openxmlformats.org/officeDocument/2006/relationships/oleObject" Target="embeddings/oleObject409.bin"/><Relationship Id="rId725" Type="http://schemas.openxmlformats.org/officeDocument/2006/relationships/oleObject" Target="embeddings/oleObject410.bin"/><Relationship Id="rId726" Type="http://schemas.openxmlformats.org/officeDocument/2006/relationships/oleObject" Target="embeddings/oleObject411.bin"/><Relationship Id="rId727" Type="http://schemas.openxmlformats.org/officeDocument/2006/relationships/oleObject" Target="embeddings/oleObject412.bin"/><Relationship Id="rId728" Type="http://schemas.openxmlformats.org/officeDocument/2006/relationships/image" Target="media/image312.wmf"/><Relationship Id="rId729" Type="http://schemas.openxmlformats.org/officeDocument/2006/relationships/oleObject" Target="embeddings/oleObject413.bin"/><Relationship Id="rId73" Type="http://schemas.openxmlformats.org/officeDocument/2006/relationships/image" Target="media/image35.wmf"/><Relationship Id="rId730" Type="http://schemas.openxmlformats.org/officeDocument/2006/relationships/image" Target="media/image313.wmf"/><Relationship Id="rId731" Type="http://schemas.openxmlformats.org/officeDocument/2006/relationships/oleObject" Target="embeddings/oleObject414.bin"/><Relationship Id="rId732" Type="http://schemas.openxmlformats.org/officeDocument/2006/relationships/theme" Target="theme/theme1.xml"/><Relationship Id="rId733" Type="http://schemas.openxmlformats.org/officeDocument/2006/relationships/styles" Target="styles.xml"/><Relationship Id="rId74" Type="http://schemas.openxmlformats.org/officeDocument/2006/relationships/oleObject" Target="embeddings/oleObject35.bin"/><Relationship Id="rId75" Type="http://schemas.openxmlformats.org/officeDocument/2006/relationships/image" Target="media/image36.wmf"/><Relationship Id="rId76" Type="http://schemas.openxmlformats.org/officeDocument/2006/relationships/oleObject" Target="embeddings/oleObject36.bin"/><Relationship Id="rId77" Type="http://schemas.openxmlformats.org/officeDocument/2006/relationships/image" Target="media/image37.wmf"/><Relationship Id="rId78" Type="http://schemas.openxmlformats.org/officeDocument/2006/relationships/oleObject" Target="embeddings/oleObject37.bin"/><Relationship Id="rId79" Type="http://schemas.openxmlformats.org/officeDocument/2006/relationships/image" Target="media/image38.png"/><Relationship Id="rId8" Type="http://schemas.openxmlformats.org/officeDocument/2006/relationships/oleObject" Target="embeddings/oleObject1.bin"/><Relationship Id="rId80" Type="http://schemas.openxmlformats.org/officeDocument/2006/relationships/image" Target="media/image39.wmf"/><Relationship Id="rId81" Type="http://schemas.openxmlformats.org/officeDocument/2006/relationships/oleObject" Target="embeddings/oleObject38.bin"/><Relationship Id="rId82" Type="http://schemas.openxmlformats.org/officeDocument/2006/relationships/image" Target="media/image40.wmf"/><Relationship Id="rId83" Type="http://schemas.openxmlformats.org/officeDocument/2006/relationships/oleObject" Target="embeddings/oleObject39.bin"/><Relationship Id="rId84" Type="http://schemas.openxmlformats.org/officeDocument/2006/relationships/image" Target="media/image41.wmf"/><Relationship Id="rId85" Type="http://schemas.openxmlformats.org/officeDocument/2006/relationships/oleObject" Target="embeddings/oleObject40.bin"/><Relationship Id="rId86" Type="http://schemas.openxmlformats.org/officeDocument/2006/relationships/image" Target="media/image42.wmf"/><Relationship Id="rId87" Type="http://schemas.openxmlformats.org/officeDocument/2006/relationships/oleObject" Target="embeddings/oleObject41.bin"/><Relationship Id="rId88" Type="http://schemas.openxmlformats.org/officeDocument/2006/relationships/image" Target="media/image43.wmf"/><Relationship Id="rId89" Type="http://schemas.openxmlformats.org/officeDocument/2006/relationships/oleObject" Target="embeddings/oleObject42.bin"/><Relationship Id="rId9" Type="http://schemas.openxmlformats.org/officeDocument/2006/relationships/image" Target="media/image4.wmf"/><Relationship Id="rId90" Type="http://schemas.openxmlformats.org/officeDocument/2006/relationships/image" Target="media/image44.wmf"/><Relationship Id="rId91" Type="http://schemas.openxmlformats.org/officeDocument/2006/relationships/oleObject" Target="embeddings/oleObject43.bin"/><Relationship Id="rId92" Type="http://schemas.openxmlformats.org/officeDocument/2006/relationships/image" Target="media/image45.wmf"/><Relationship Id="rId93" Type="http://schemas.openxmlformats.org/officeDocument/2006/relationships/oleObject" Target="embeddings/oleObject44.bin"/><Relationship Id="rId94" Type="http://schemas.openxmlformats.org/officeDocument/2006/relationships/image" Target="media/image46.wmf"/><Relationship Id="rId95" Type="http://schemas.openxmlformats.org/officeDocument/2006/relationships/oleObject" Target="embeddings/oleObject45.bin"/><Relationship Id="rId96" Type="http://schemas.openxmlformats.org/officeDocument/2006/relationships/oleObject" Target="embeddings/oleObject46.bin"/><Relationship Id="rId97" Type="http://schemas.openxmlformats.org/officeDocument/2006/relationships/image" Target="media/image47.wmf"/><Relationship Id="rId98" Type="http://schemas.openxmlformats.org/officeDocument/2006/relationships/oleObject" Target="embeddings/oleObject47.bin"/><Relationship Id="rId99" Type="http://schemas.openxmlformats.org/officeDocument/2006/relationships/image" Target="media/image4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淘宝店：真学子资源店   非本店均为盗卖版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